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885E" w14:textId="77777777" w:rsidR="00943A95" w:rsidRPr="00410A7E" w:rsidRDefault="0086660F" w:rsidP="001A6EC2">
      <w:pPr>
        <w:pStyle w:val="SpecTitle"/>
        <w:outlineLvl w:val="0"/>
      </w:pPr>
      <w:r w:rsidRPr="00410A7E">
        <w:t>SECTION 22 05 11</w:t>
      </w:r>
    </w:p>
    <w:p w14:paraId="660C32AC" w14:textId="77777777" w:rsidR="0086660F" w:rsidRPr="00410A7E" w:rsidRDefault="0086660F" w:rsidP="001A6EC2">
      <w:pPr>
        <w:pStyle w:val="SpecTitle"/>
        <w:outlineLvl w:val="0"/>
      </w:pPr>
      <w:r w:rsidRPr="00410A7E">
        <w:t>COMMON WORK RESULTS FOR PLUMBING</w:t>
      </w:r>
    </w:p>
    <w:p w14:paraId="5D05222F" w14:textId="77777777" w:rsidR="00004F3F" w:rsidRDefault="00004F3F" w:rsidP="00F247AF">
      <w:pPr>
        <w:pStyle w:val="SpecNormal"/>
      </w:pPr>
    </w:p>
    <w:p w14:paraId="11EA72FB" w14:textId="77777777" w:rsidR="003F2CAE" w:rsidRPr="003F2CAE" w:rsidRDefault="003F2CAE" w:rsidP="001A6EC2">
      <w:pPr>
        <w:pStyle w:val="SpecNote"/>
        <w:outlineLvl w:val="9"/>
      </w:pPr>
    </w:p>
    <w:p w14:paraId="584059F4" w14:textId="68ADF213" w:rsidR="001E2B21" w:rsidRPr="00474FB3" w:rsidRDefault="001E2B21" w:rsidP="001E2B21">
      <w:pPr>
        <w:pStyle w:val="PART"/>
        <w:numPr>
          <w:ilvl w:val="0"/>
          <w:numId w:val="14"/>
        </w:numPr>
      </w:pPr>
      <w:bookmarkStart w:id="0" w:name="_Hlk41997753"/>
      <w:r>
        <w:t xml:space="preserve">GENERAL </w:t>
      </w:r>
    </w:p>
    <w:bookmarkEnd w:id="0"/>
    <w:p w14:paraId="2A486E88" w14:textId="3B66CF09" w:rsidR="0086660F" w:rsidRPr="00410A7E" w:rsidRDefault="00501A5D" w:rsidP="001A6EC2">
      <w:pPr>
        <w:pStyle w:val="ArticleB"/>
        <w:outlineLvl w:val="1"/>
      </w:pPr>
      <w:r>
        <w:t xml:space="preserve"> DESCRIPTION</w:t>
      </w:r>
    </w:p>
    <w:p w14:paraId="37C52D5A" w14:textId="696F9E68" w:rsidR="0086660F" w:rsidRDefault="0086660F" w:rsidP="00F247AF">
      <w:pPr>
        <w:pStyle w:val="Level1"/>
      </w:pPr>
      <w:r>
        <w:t xml:space="preserve">The requirements of this Section </w:t>
      </w:r>
      <w:r w:rsidR="009978E3">
        <w:t>will</w:t>
      </w:r>
      <w:r w:rsidR="005C300D">
        <w:t xml:space="preserve"> </w:t>
      </w:r>
      <w:r>
        <w:t xml:space="preserve">apply to all sections of </w:t>
      </w:r>
      <w:r w:rsidRPr="00D50F7C">
        <w:t>Division 22</w:t>
      </w:r>
      <w:r w:rsidR="004C59B5">
        <w:t>.</w:t>
      </w:r>
    </w:p>
    <w:p w14:paraId="22699649" w14:textId="286501C5" w:rsidR="0086660F" w:rsidRDefault="0086660F" w:rsidP="00F247AF">
      <w:pPr>
        <w:pStyle w:val="Level1"/>
      </w:pPr>
      <w:r>
        <w:t>Definitions:</w:t>
      </w:r>
    </w:p>
    <w:p w14:paraId="47B73806" w14:textId="259E086D" w:rsidR="0086660F" w:rsidRDefault="0086660F" w:rsidP="00F247AF">
      <w:pPr>
        <w:pStyle w:val="Level2"/>
      </w:pPr>
      <w:r>
        <w:t>Exposed: Piping and equipment exp</w:t>
      </w:r>
      <w:r w:rsidR="004C59B5">
        <w:t>osed to view in finished rooms.</w:t>
      </w:r>
    </w:p>
    <w:p w14:paraId="26CDC282" w14:textId="3E2EBC4A" w:rsidR="007213FD" w:rsidRDefault="007213FD" w:rsidP="00F247AF">
      <w:pPr>
        <w:pStyle w:val="Level2"/>
      </w:pPr>
      <w:r>
        <w:t>Exterior: Piping and equipment exposed to weather be it temperature, humidity, precipitation, wind or solar radiation.</w:t>
      </w:r>
    </w:p>
    <w:p w14:paraId="3787662A" w14:textId="03C3BC82" w:rsidR="000F095F" w:rsidRPr="00A65EE7" w:rsidRDefault="000F095F" w:rsidP="00F247AF">
      <w:pPr>
        <w:pStyle w:val="Level1"/>
        <w:keepNext/>
      </w:pPr>
      <w:r w:rsidRPr="00A65EE7">
        <w:t>Abbreviations/Acronyms:</w:t>
      </w:r>
    </w:p>
    <w:p w14:paraId="78618745" w14:textId="2A388C84" w:rsidR="00C53020" w:rsidRDefault="00C53020" w:rsidP="00BB1D2B">
      <w:pPr>
        <w:pStyle w:val="Level2"/>
        <w:numPr>
          <w:ilvl w:val="0"/>
          <w:numId w:val="18"/>
        </w:numPr>
        <w:tabs>
          <w:tab w:val="left" w:pos="720"/>
        </w:tabs>
        <w:ind w:left="1080"/>
      </w:pPr>
      <w:r>
        <w:t>ABS: Acrylonitrile Butadiene Styrene</w:t>
      </w:r>
    </w:p>
    <w:p w14:paraId="7CED07CD" w14:textId="25F5DA35" w:rsidR="002675C7" w:rsidRDefault="002675C7" w:rsidP="00BB1D2B">
      <w:pPr>
        <w:pStyle w:val="Level2"/>
        <w:numPr>
          <w:ilvl w:val="0"/>
          <w:numId w:val="18"/>
        </w:numPr>
        <w:tabs>
          <w:tab w:val="left" w:pos="720"/>
        </w:tabs>
        <w:ind w:left="1080"/>
      </w:pPr>
      <w:r>
        <w:t>AC</w:t>
      </w:r>
      <w:r w:rsidR="002837B2">
        <w:t xml:space="preserve">: </w:t>
      </w:r>
      <w:r>
        <w:t>Alternating Current</w:t>
      </w:r>
    </w:p>
    <w:p w14:paraId="3B485896" w14:textId="7A6A598A" w:rsidR="002675C7" w:rsidRDefault="002675C7" w:rsidP="00BB1D2B">
      <w:pPr>
        <w:pStyle w:val="Level2"/>
        <w:numPr>
          <w:ilvl w:val="0"/>
          <w:numId w:val="18"/>
        </w:numPr>
        <w:tabs>
          <w:tab w:val="left" w:pos="720"/>
        </w:tabs>
        <w:ind w:left="1080"/>
      </w:pPr>
      <w:r>
        <w:t>ACR</w:t>
      </w:r>
      <w:r w:rsidR="002837B2">
        <w:t xml:space="preserve">: </w:t>
      </w:r>
      <w:r>
        <w:t>Air Conditioning and Refrigeration</w:t>
      </w:r>
    </w:p>
    <w:p w14:paraId="2C30EC72" w14:textId="05BE1883" w:rsidR="003B4A02" w:rsidRDefault="003B4A02" w:rsidP="00BB1D2B">
      <w:pPr>
        <w:pStyle w:val="Level2"/>
        <w:numPr>
          <w:ilvl w:val="0"/>
          <w:numId w:val="18"/>
        </w:numPr>
        <w:tabs>
          <w:tab w:val="left" w:pos="720"/>
        </w:tabs>
        <w:ind w:left="1080"/>
      </w:pPr>
      <w:r>
        <w:t>A/E: Architect/Engineer</w:t>
      </w:r>
    </w:p>
    <w:p w14:paraId="76BB0371" w14:textId="1A2DCE7F" w:rsidR="003B4A02" w:rsidRDefault="003B4A02" w:rsidP="00BB1D2B">
      <w:pPr>
        <w:pStyle w:val="Level2"/>
        <w:numPr>
          <w:ilvl w:val="0"/>
          <w:numId w:val="18"/>
        </w:numPr>
        <w:tabs>
          <w:tab w:val="left" w:pos="720"/>
        </w:tabs>
        <w:ind w:left="1080"/>
      </w:pPr>
      <w:r>
        <w:t>AFF: Above Finish Floor</w:t>
      </w:r>
    </w:p>
    <w:p w14:paraId="2A0EF084" w14:textId="77D47AF1" w:rsidR="003B4A02" w:rsidRDefault="003B4A02" w:rsidP="00BB1D2B">
      <w:pPr>
        <w:pStyle w:val="Level2"/>
        <w:numPr>
          <w:ilvl w:val="0"/>
          <w:numId w:val="18"/>
        </w:numPr>
        <w:tabs>
          <w:tab w:val="left" w:pos="720"/>
        </w:tabs>
        <w:ind w:left="1080"/>
      </w:pPr>
      <w:r>
        <w:t>AFG: Above Finish Grade</w:t>
      </w:r>
    </w:p>
    <w:p w14:paraId="2C514F11" w14:textId="7C848140" w:rsidR="002675C7" w:rsidRDefault="002675C7" w:rsidP="00BB1D2B">
      <w:pPr>
        <w:pStyle w:val="Level2"/>
        <w:numPr>
          <w:ilvl w:val="0"/>
          <w:numId w:val="18"/>
        </w:numPr>
        <w:ind w:left="1080"/>
      </w:pPr>
      <w:r>
        <w:t>AI</w:t>
      </w:r>
      <w:r w:rsidR="002837B2">
        <w:t xml:space="preserve">: </w:t>
      </w:r>
      <w:r>
        <w:t>Analog Input</w:t>
      </w:r>
    </w:p>
    <w:p w14:paraId="65E030BE" w14:textId="215CCAD3" w:rsidR="00C53020" w:rsidRDefault="00D077CF" w:rsidP="003B4A02">
      <w:pPr>
        <w:pStyle w:val="Level2"/>
        <w:numPr>
          <w:ilvl w:val="0"/>
          <w:numId w:val="18"/>
        </w:numPr>
        <w:tabs>
          <w:tab w:val="left" w:pos="720"/>
        </w:tabs>
        <w:ind w:left="1080" w:hanging="450"/>
      </w:pPr>
      <w:r>
        <w:t>AISI: American Iron and Steel Institute</w:t>
      </w:r>
    </w:p>
    <w:p w14:paraId="1096C8A4" w14:textId="7BCF2B0F" w:rsidR="003B4A02" w:rsidRDefault="002675C7" w:rsidP="003B4A02">
      <w:pPr>
        <w:pStyle w:val="Level2"/>
        <w:numPr>
          <w:ilvl w:val="0"/>
          <w:numId w:val="18"/>
        </w:numPr>
        <w:ind w:left="1080" w:hanging="450"/>
      </w:pPr>
      <w:r>
        <w:t>AO</w:t>
      </w:r>
      <w:r w:rsidR="002837B2">
        <w:t xml:space="preserve">: </w:t>
      </w:r>
      <w:r>
        <w:t>Analog Output</w:t>
      </w:r>
    </w:p>
    <w:p w14:paraId="6CA1E535" w14:textId="3655379C" w:rsidR="003B4A02" w:rsidRDefault="003B4A02" w:rsidP="003B4A02">
      <w:pPr>
        <w:pStyle w:val="Level2"/>
        <w:numPr>
          <w:ilvl w:val="0"/>
          <w:numId w:val="18"/>
        </w:numPr>
        <w:ind w:left="1080" w:hanging="450"/>
      </w:pPr>
      <w:r>
        <w:t>ASHRAE: American Society of Heating Refrigeration, Air Conditioning Engineers</w:t>
      </w:r>
    </w:p>
    <w:p w14:paraId="5158A425" w14:textId="039BF461" w:rsidR="008E7A90" w:rsidRDefault="008E7A90" w:rsidP="003B4A02">
      <w:pPr>
        <w:pStyle w:val="Level2"/>
        <w:numPr>
          <w:ilvl w:val="0"/>
          <w:numId w:val="18"/>
        </w:numPr>
        <w:ind w:left="1080" w:hanging="450"/>
      </w:pPr>
      <w:r>
        <w:t>ASJ: All Service Jacket</w:t>
      </w:r>
    </w:p>
    <w:p w14:paraId="4D4506AE" w14:textId="6C1E2444" w:rsidR="003B4A02" w:rsidRDefault="003B4A02" w:rsidP="003B4A02">
      <w:pPr>
        <w:pStyle w:val="Level2"/>
        <w:numPr>
          <w:ilvl w:val="0"/>
          <w:numId w:val="18"/>
        </w:numPr>
        <w:ind w:left="1080" w:hanging="450"/>
      </w:pPr>
      <w:r>
        <w:t>ASME: American Society of Mechanical Engineers</w:t>
      </w:r>
    </w:p>
    <w:p w14:paraId="5B62237C" w14:textId="67CE42D3" w:rsidR="003B4A02" w:rsidRDefault="003B4A02" w:rsidP="003B4A02">
      <w:pPr>
        <w:pStyle w:val="Level2"/>
        <w:numPr>
          <w:ilvl w:val="0"/>
          <w:numId w:val="18"/>
        </w:numPr>
        <w:ind w:left="1080" w:hanging="450"/>
      </w:pPr>
      <w:r>
        <w:t>ASPE: American Society of Plumbing Engineers</w:t>
      </w:r>
    </w:p>
    <w:p w14:paraId="6D59585E" w14:textId="6FD085A8" w:rsidR="00C53020" w:rsidRDefault="00C53020" w:rsidP="003B4A02">
      <w:pPr>
        <w:pStyle w:val="Level2"/>
        <w:numPr>
          <w:ilvl w:val="0"/>
          <w:numId w:val="18"/>
        </w:numPr>
        <w:tabs>
          <w:tab w:val="left" w:pos="720"/>
        </w:tabs>
        <w:ind w:left="1080" w:hanging="450"/>
      </w:pPr>
      <w:r>
        <w:t>AWG: American Wire Gauge</w:t>
      </w:r>
    </w:p>
    <w:p w14:paraId="24CCF0A6" w14:textId="573F7993" w:rsidR="002A679A" w:rsidRDefault="000B248A" w:rsidP="002A679A">
      <w:pPr>
        <w:pStyle w:val="Level2"/>
        <w:numPr>
          <w:ilvl w:val="0"/>
          <w:numId w:val="18"/>
        </w:numPr>
        <w:tabs>
          <w:tab w:val="clear" w:pos="1080"/>
        </w:tabs>
        <w:ind w:left="1080" w:hanging="450"/>
      </w:pPr>
      <w:r>
        <w:t>BACnet: Building Automation and Control Network</w:t>
      </w:r>
    </w:p>
    <w:p w14:paraId="298C02DD" w14:textId="4BEAB0D0" w:rsidR="00FE4A59" w:rsidRDefault="00FE4A59" w:rsidP="00BB1D2B">
      <w:pPr>
        <w:pStyle w:val="Level2"/>
        <w:numPr>
          <w:ilvl w:val="0"/>
          <w:numId w:val="18"/>
        </w:numPr>
        <w:tabs>
          <w:tab w:val="clear" w:pos="1080"/>
        </w:tabs>
        <w:ind w:left="1080" w:hanging="446"/>
      </w:pPr>
      <w:r>
        <w:t>BAg</w:t>
      </w:r>
      <w:r w:rsidR="002837B2">
        <w:t xml:space="preserve">: </w:t>
      </w:r>
      <w:r>
        <w:t>Silver-Copper-Zinc Brazing Alloy</w:t>
      </w:r>
    </w:p>
    <w:p w14:paraId="33127694" w14:textId="2FD31BB3" w:rsidR="002021C4" w:rsidRDefault="002021C4" w:rsidP="00BB1D2B">
      <w:pPr>
        <w:pStyle w:val="Level2"/>
        <w:numPr>
          <w:ilvl w:val="0"/>
          <w:numId w:val="18"/>
        </w:numPr>
        <w:tabs>
          <w:tab w:val="left" w:pos="720"/>
        </w:tabs>
        <w:ind w:left="990"/>
      </w:pPr>
      <w:r>
        <w:t>BAS</w:t>
      </w:r>
      <w:r w:rsidR="002837B2">
        <w:t xml:space="preserve">: </w:t>
      </w:r>
      <w:r>
        <w:t>Building Automation System</w:t>
      </w:r>
    </w:p>
    <w:p w14:paraId="12BE7DAD" w14:textId="648A7676" w:rsidR="002021C4" w:rsidRDefault="002021C4" w:rsidP="00BB1D2B">
      <w:pPr>
        <w:pStyle w:val="Level2"/>
        <w:numPr>
          <w:ilvl w:val="0"/>
          <w:numId w:val="18"/>
        </w:numPr>
        <w:tabs>
          <w:tab w:val="left" w:pos="720"/>
        </w:tabs>
        <w:ind w:left="990"/>
      </w:pPr>
      <w:r>
        <w:t>BCuP</w:t>
      </w:r>
      <w:r w:rsidR="002837B2">
        <w:t xml:space="preserve">: </w:t>
      </w:r>
      <w:r>
        <w:t>Silver-Copper-Phosphorus Brazing Alloy</w:t>
      </w:r>
    </w:p>
    <w:p w14:paraId="7A55B4E9" w14:textId="45654574" w:rsidR="008E7A90" w:rsidRDefault="00CE2FCB" w:rsidP="00BB1D2B">
      <w:pPr>
        <w:pStyle w:val="Level2"/>
        <w:numPr>
          <w:ilvl w:val="0"/>
          <w:numId w:val="18"/>
        </w:numPr>
        <w:tabs>
          <w:tab w:val="left" w:pos="720"/>
        </w:tabs>
        <w:ind w:left="990"/>
      </w:pPr>
      <w:r>
        <w:t>b</w:t>
      </w:r>
      <w:r w:rsidR="008E7A90">
        <w:t>hp: Brake Horsepower</w:t>
      </w:r>
    </w:p>
    <w:p w14:paraId="30F24CF8" w14:textId="59265645" w:rsidR="008E7A90" w:rsidRDefault="008E7A90" w:rsidP="00BB1D2B">
      <w:pPr>
        <w:pStyle w:val="Level2"/>
        <w:numPr>
          <w:ilvl w:val="0"/>
          <w:numId w:val="18"/>
        </w:numPr>
        <w:tabs>
          <w:tab w:val="left" w:pos="720"/>
        </w:tabs>
        <w:ind w:left="990"/>
      </w:pPr>
      <w:r>
        <w:t>Btu: British Thermal Unit</w:t>
      </w:r>
    </w:p>
    <w:p w14:paraId="4580F58B" w14:textId="65A6BD30" w:rsidR="008E7A90" w:rsidRDefault="008E7A90" w:rsidP="00BB1D2B">
      <w:pPr>
        <w:pStyle w:val="Level2"/>
        <w:numPr>
          <w:ilvl w:val="0"/>
          <w:numId w:val="18"/>
        </w:numPr>
        <w:tabs>
          <w:tab w:val="left" w:pos="720"/>
        </w:tabs>
        <w:ind w:left="990"/>
      </w:pPr>
      <w:r>
        <w:t>Btu/h: British T</w:t>
      </w:r>
      <w:r w:rsidR="00776461">
        <w:t>h</w:t>
      </w:r>
      <w:r>
        <w:t xml:space="preserve">ermal Unit </w:t>
      </w:r>
      <w:r w:rsidR="007F4B21">
        <w:t>p</w:t>
      </w:r>
      <w:r>
        <w:t>er Hour</w:t>
      </w:r>
    </w:p>
    <w:p w14:paraId="599BC629" w14:textId="35EA09E3" w:rsidR="003A3078" w:rsidRDefault="000F095F" w:rsidP="00BB1D2B">
      <w:pPr>
        <w:pStyle w:val="Level2"/>
        <w:numPr>
          <w:ilvl w:val="0"/>
          <w:numId w:val="18"/>
        </w:numPr>
        <w:tabs>
          <w:tab w:val="left" w:pos="720"/>
        </w:tabs>
        <w:ind w:left="990"/>
      </w:pPr>
      <w:r>
        <w:t>BSG: Borosilicate Glass Pipe</w:t>
      </w:r>
    </w:p>
    <w:p w14:paraId="6D324436" w14:textId="1CE61470" w:rsidR="00776461" w:rsidRDefault="00776461" w:rsidP="00BB1D2B">
      <w:pPr>
        <w:pStyle w:val="Level2"/>
        <w:numPr>
          <w:ilvl w:val="0"/>
          <w:numId w:val="18"/>
        </w:numPr>
        <w:tabs>
          <w:tab w:val="left" w:pos="720"/>
        </w:tabs>
        <w:ind w:left="990"/>
      </w:pPr>
      <w:r>
        <w:t>C: Celsius</w:t>
      </w:r>
    </w:p>
    <w:p w14:paraId="2EBCD28C" w14:textId="156664A1" w:rsidR="00776461" w:rsidRDefault="00776461" w:rsidP="00BB1D2B">
      <w:pPr>
        <w:pStyle w:val="Level2"/>
        <w:numPr>
          <w:ilvl w:val="0"/>
          <w:numId w:val="18"/>
        </w:numPr>
        <w:tabs>
          <w:tab w:val="left" w:pos="720"/>
        </w:tabs>
        <w:ind w:left="990"/>
      </w:pPr>
      <w:r>
        <w:t>CA: Compressed Air</w:t>
      </w:r>
    </w:p>
    <w:p w14:paraId="5DD48534" w14:textId="4FE8ADA5" w:rsidR="003A3078" w:rsidRDefault="003A3078" w:rsidP="00BB1D2B">
      <w:pPr>
        <w:pStyle w:val="Level2"/>
        <w:numPr>
          <w:ilvl w:val="0"/>
          <w:numId w:val="18"/>
        </w:numPr>
        <w:tabs>
          <w:tab w:val="left" w:pos="720"/>
        </w:tabs>
        <w:ind w:left="990"/>
      </w:pPr>
      <w:r>
        <w:t>CD: Compact Disk</w:t>
      </w:r>
    </w:p>
    <w:p w14:paraId="7A45A8FF" w14:textId="41B05915" w:rsidR="00BB13E8" w:rsidRDefault="007213FD" w:rsidP="00BB1D2B">
      <w:pPr>
        <w:pStyle w:val="Level2"/>
        <w:numPr>
          <w:ilvl w:val="0"/>
          <w:numId w:val="18"/>
        </w:numPr>
        <w:tabs>
          <w:tab w:val="left" w:pos="720"/>
        </w:tabs>
        <w:ind w:left="990"/>
      </w:pPr>
      <w:r>
        <w:lastRenderedPageBreak/>
        <w:t>C</w:t>
      </w:r>
      <w:r w:rsidR="00BB13E8">
        <w:t>DA: Copper Development Association</w:t>
      </w:r>
    </w:p>
    <w:p w14:paraId="45EB1F6A" w14:textId="4BEA3C70" w:rsidR="00476C6D" w:rsidRDefault="00476C6D" w:rsidP="00BB1D2B">
      <w:pPr>
        <w:pStyle w:val="Level2"/>
        <w:numPr>
          <w:ilvl w:val="0"/>
          <w:numId w:val="18"/>
        </w:numPr>
        <w:tabs>
          <w:tab w:val="left" w:pos="720"/>
        </w:tabs>
        <w:ind w:left="990"/>
      </w:pPr>
      <w:r>
        <w:t>CGA: Compressed Gas Association</w:t>
      </w:r>
    </w:p>
    <w:p w14:paraId="6D3CADF3" w14:textId="52C8FECF" w:rsidR="00476C6D" w:rsidRDefault="00476C6D" w:rsidP="00BB1D2B">
      <w:pPr>
        <w:pStyle w:val="Level2"/>
        <w:numPr>
          <w:ilvl w:val="0"/>
          <w:numId w:val="18"/>
        </w:numPr>
        <w:tabs>
          <w:tab w:val="left" w:pos="720"/>
        </w:tabs>
        <w:ind w:left="990"/>
      </w:pPr>
      <w:r>
        <w:t xml:space="preserve">CFM: Cubic Feet </w:t>
      </w:r>
      <w:r w:rsidR="007F4B21">
        <w:t>p</w:t>
      </w:r>
      <w:r>
        <w:t>er Minute</w:t>
      </w:r>
    </w:p>
    <w:p w14:paraId="29554E8C" w14:textId="1792AA5A" w:rsidR="00476C6D" w:rsidRDefault="00476C6D" w:rsidP="00BB1D2B">
      <w:pPr>
        <w:pStyle w:val="Level2"/>
        <w:numPr>
          <w:ilvl w:val="0"/>
          <w:numId w:val="18"/>
        </w:numPr>
        <w:tabs>
          <w:tab w:val="left" w:pos="720"/>
        </w:tabs>
        <w:ind w:left="990"/>
      </w:pPr>
      <w:r>
        <w:t>CI: Cast Iron</w:t>
      </w:r>
    </w:p>
    <w:p w14:paraId="128F43FF" w14:textId="22207AE6" w:rsidR="002021C4" w:rsidRDefault="002021C4" w:rsidP="00BB1D2B">
      <w:pPr>
        <w:pStyle w:val="Level2"/>
        <w:numPr>
          <w:ilvl w:val="0"/>
          <w:numId w:val="18"/>
        </w:numPr>
        <w:tabs>
          <w:tab w:val="left" w:pos="720"/>
        </w:tabs>
        <w:ind w:left="990"/>
      </w:pPr>
      <w:r>
        <w:t>CLR</w:t>
      </w:r>
      <w:r w:rsidR="002837B2">
        <w:t xml:space="preserve">: </w:t>
      </w:r>
      <w:r>
        <w:t>Color</w:t>
      </w:r>
    </w:p>
    <w:p w14:paraId="18B6CD56" w14:textId="4CDB3DE6" w:rsidR="00476C6D" w:rsidRDefault="00476C6D" w:rsidP="00BB1D2B">
      <w:pPr>
        <w:pStyle w:val="Level2"/>
        <w:numPr>
          <w:ilvl w:val="0"/>
          <w:numId w:val="18"/>
        </w:numPr>
        <w:tabs>
          <w:tab w:val="left" w:pos="720"/>
        </w:tabs>
        <w:ind w:left="990"/>
      </w:pPr>
      <w:r>
        <w:t>CO: C</w:t>
      </w:r>
      <w:r w:rsidR="00F53E4E">
        <w:t>ontracting Officer</w:t>
      </w:r>
    </w:p>
    <w:p w14:paraId="73620944" w14:textId="67B3BF1E" w:rsidR="000F095F" w:rsidRDefault="000F095F" w:rsidP="00BB1D2B">
      <w:pPr>
        <w:pStyle w:val="Level2"/>
        <w:numPr>
          <w:ilvl w:val="0"/>
          <w:numId w:val="18"/>
        </w:numPr>
        <w:tabs>
          <w:tab w:val="left" w:pos="720"/>
        </w:tabs>
        <w:ind w:left="990"/>
      </w:pPr>
      <w:r>
        <w:t>COR: Contracting Officer’s Representative</w:t>
      </w:r>
    </w:p>
    <w:p w14:paraId="7ACEE064" w14:textId="256D8A8A" w:rsidR="00D250F8" w:rsidRDefault="00D250F8" w:rsidP="00BB1D2B">
      <w:pPr>
        <w:pStyle w:val="Level2"/>
        <w:numPr>
          <w:ilvl w:val="0"/>
          <w:numId w:val="18"/>
        </w:numPr>
        <w:tabs>
          <w:tab w:val="left" w:pos="720"/>
        </w:tabs>
        <w:ind w:left="990"/>
      </w:pPr>
      <w:r>
        <w:t>CPVC: Chlorinated Polyvinyl Chloride</w:t>
      </w:r>
    </w:p>
    <w:p w14:paraId="130A7443" w14:textId="267BDC15" w:rsidR="000F095F" w:rsidRDefault="000F095F" w:rsidP="00BB1D2B">
      <w:pPr>
        <w:pStyle w:val="Level2"/>
        <w:numPr>
          <w:ilvl w:val="0"/>
          <w:numId w:val="18"/>
        </w:numPr>
        <w:tabs>
          <w:tab w:val="left" w:pos="720"/>
        </w:tabs>
        <w:ind w:left="990"/>
      </w:pPr>
      <w:r>
        <w:t>CR: Chloroprene</w:t>
      </w:r>
    </w:p>
    <w:p w14:paraId="328E6DF4" w14:textId="18F3549E" w:rsidR="002021C4" w:rsidRDefault="002021C4" w:rsidP="00BB1D2B">
      <w:pPr>
        <w:pStyle w:val="Level2"/>
        <w:numPr>
          <w:ilvl w:val="0"/>
          <w:numId w:val="18"/>
        </w:numPr>
        <w:tabs>
          <w:tab w:val="left" w:pos="720"/>
        </w:tabs>
        <w:ind w:left="990"/>
      </w:pPr>
      <w:r>
        <w:t>CRS</w:t>
      </w:r>
      <w:r w:rsidR="002837B2">
        <w:t xml:space="preserve">: </w:t>
      </w:r>
      <w:r>
        <w:t>Corrosion Resistant Steel</w:t>
      </w:r>
    </w:p>
    <w:p w14:paraId="131AD9E0" w14:textId="489BD5AE" w:rsidR="000F095F" w:rsidRDefault="000F095F" w:rsidP="00BB1D2B">
      <w:pPr>
        <w:pStyle w:val="Level2"/>
        <w:numPr>
          <w:ilvl w:val="0"/>
          <w:numId w:val="18"/>
        </w:numPr>
        <w:tabs>
          <w:tab w:val="left" w:pos="720"/>
        </w:tabs>
        <w:ind w:left="990"/>
      </w:pPr>
      <w:r>
        <w:t>CWP: Cold Working Pressure</w:t>
      </w:r>
    </w:p>
    <w:p w14:paraId="4F44EE04" w14:textId="3A8E884A" w:rsidR="002A5D5C" w:rsidRDefault="002A5D5C" w:rsidP="00BB1D2B">
      <w:pPr>
        <w:pStyle w:val="Level2"/>
        <w:numPr>
          <w:ilvl w:val="0"/>
          <w:numId w:val="18"/>
        </w:numPr>
        <w:tabs>
          <w:tab w:val="left" w:pos="720"/>
        </w:tabs>
        <w:ind w:left="990"/>
      </w:pPr>
      <w:r>
        <w:t>CxA</w:t>
      </w:r>
      <w:r w:rsidR="002837B2">
        <w:t xml:space="preserve">: </w:t>
      </w:r>
      <w:r>
        <w:t>Commissioning Agent</w:t>
      </w:r>
    </w:p>
    <w:p w14:paraId="171BD7F9" w14:textId="0B6841A8" w:rsidR="003A3078" w:rsidRDefault="00CE2FCB" w:rsidP="00BB1D2B">
      <w:pPr>
        <w:pStyle w:val="Level2"/>
        <w:numPr>
          <w:ilvl w:val="0"/>
          <w:numId w:val="18"/>
        </w:numPr>
        <w:tabs>
          <w:tab w:val="left" w:pos="720"/>
        </w:tabs>
        <w:ind w:left="990"/>
      </w:pPr>
      <w:r>
        <w:t>dB</w:t>
      </w:r>
      <w:r w:rsidR="003A3078">
        <w:t xml:space="preserve">: </w:t>
      </w:r>
      <w:r w:rsidR="003A3078" w:rsidRPr="003A3078">
        <w:t>Decibels</w:t>
      </w:r>
    </w:p>
    <w:p w14:paraId="269FA13C" w14:textId="2C80C63E" w:rsidR="007816C9" w:rsidRDefault="007816C9" w:rsidP="00BB1D2B">
      <w:pPr>
        <w:pStyle w:val="Level2"/>
        <w:numPr>
          <w:ilvl w:val="0"/>
          <w:numId w:val="18"/>
        </w:numPr>
        <w:tabs>
          <w:tab w:val="left" w:pos="720"/>
        </w:tabs>
        <w:ind w:left="990"/>
      </w:pPr>
      <w:r>
        <w:t>db(A): Decibels (A weighted)</w:t>
      </w:r>
    </w:p>
    <w:p w14:paraId="6B9281A7" w14:textId="0547FB64" w:rsidR="008E7A90" w:rsidRDefault="008E7A90" w:rsidP="00BB1D2B">
      <w:pPr>
        <w:pStyle w:val="Level2"/>
        <w:numPr>
          <w:ilvl w:val="0"/>
          <w:numId w:val="18"/>
        </w:numPr>
        <w:tabs>
          <w:tab w:val="left" w:pos="720"/>
        </w:tabs>
        <w:ind w:left="990"/>
      </w:pPr>
      <w:r>
        <w:t>DCW: Domestic Cold Water</w:t>
      </w:r>
    </w:p>
    <w:p w14:paraId="08252E4F" w14:textId="778559F0" w:rsidR="000F095F" w:rsidRDefault="000F095F" w:rsidP="00BB1D2B">
      <w:pPr>
        <w:pStyle w:val="Level2"/>
        <w:numPr>
          <w:ilvl w:val="0"/>
          <w:numId w:val="18"/>
        </w:numPr>
        <w:tabs>
          <w:tab w:val="left" w:pos="720"/>
        </w:tabs>
        <w:ind w:left="990"/>
      </w:pPr>
      <w:r>
        <w:t>DDC: Direct Digital Control</w:t>
      </w:r>
    </w:p>
    <w:p w14:paraId="32180149" w14:textId="6228E86B" w:rsidR="00476C6D" w:rsidRDefault="00476C6D" w:rsidP="00BB1D2B">
      <w:pPr>
        <w:pStyle w:val="Level2"/>
        <w:numPr>
          <w:ilvl w:val="0"/>
          <w:numId w:val="18"/>
        </w:numPr>
        <w:tabs>
          <w:tab w:val="left" w:pos="720"/>
        </w:tabs>
        <w:ind w:left="990"/>
      </w:pPr>
      <w:r>
        <w:t>DFU: Drainage Fixture Units</w:t>
      </w:r>
    </w:p>
    <w:p w14:paraId="2E5DF01C" w14:textId="1ED678B5" w:rsidR="008E7A90" w:rsidRDefault="008E7A90" w:rsidP="00BB1D2B">
      <w:pPr>
        <w:pStyle w:val="Level2"/>
        <w:numPr>
          <w:ilvl w:val="0"/>
          <w:numId w:val="18"/>
        </w:numPr>
        <w:tabs>
          <w:tab w:val="left" w:pos="720"/>
        </w:tabs>
        <w:ind w:left="990"/>
      </w:pPr>
      <w:r>
        <w:t>DHW: Domestic Hot Water</w:t>
      </w:r>
    </w:p>
    <w:p w14:paraId="26862A68" w14:textId="24E18A7A" w:rsidR="008E7A90" w:rsidRDefault="008E7A90" w:rsidP="00BB1D2B">
      <w:pPr>
        <w:pStyle w:val="Level2"/>
        <w:numPr>
          <w:ilvl w:val="0"/>
          <w:numId w:val="18"/>
        </w:numPr>
        <w:tabs>
          <w:tab w:val="left" w:pos="720"/>
        </w:tabs>
        <w:ind w:left="990"/>
      </w:pPr>
      <w:r>
        <w:t>DHWR: Domestic Hot Water Return</w:t>
      </w:r>
    </w:p>
    <w:p w14:paraId="56692B62" w14:textId="11503B51" w:rsidR="00476C6D" w:rsidRDefault="00476C6D" w:rsidP="00BB1D2B">
      <w:pPr>
        <w:pStyle w:val="Level2"/>
        <w:numPr>
          <w:ilvl w:val="0"/>
          <w:numId w:val="18"/>
        </w:numPr>
        <w:tabs>
          <w:tab w:val="left" w:pos="720"/>
        </w:tabs>
        <w:ind w:left="990"/>
      </w:pPr>
      <w:r>
        <w:t xml:space="preserve">DHWS: Domestic How Water Supply </w:t>
      </w:r>
    </w:p>
    <w:p w14:paraId="56A1D85C" w14:textId="721428C7" w:rsidR="002675C7" w:rsidRDefault="002675C7" w:rsidP="00BB1D2B">
      <w:pPr>
        <w:pStyle w:val="Level2"/>
        <w:numPr>
          <w:ilvl w:val="0"/>
          <w:numId w:val="18"/>
        </w:numPr>
        <w:tabs>
          <w:tab w:val="left" w:pos="720"/>
        </w:tabs>
        <w:ind w:left="990"/>
      </w:pPr>
      <w:r>
        <w:t>DI</w:t>
      </w:r>
      <w:r w:rsidR="002837B2">
        <w:t xml:space="preserve">: </w:t>
      </w:r>
      <w:r>
        <w:t>Digital Input</w:t>
      </w:r>
    </w:p>
    <w:p w14:paraId="4E00484C" w14:textId="4D8CE0F3" w:rsidR="00476C6D" w:rsidRDefault="00476C6D" w:rsidP="00BB1D2B">
      <w:pPr>
        <w:pStyle w:val="Level2"/>
        <w:numPr>
          <w:ilvl w:val="0"/>
          <w:numId w:val="18"/>
        </w:numPr>
        <w:tabs>
          <w:tab w:val="left" w:pos="720"/>
        </w:tabs>
        <w:ind w:left="990"/>
      </w:pPr>
      <w:r>
        <w:t>DI: Deionized Water</w:t>
      </w:r>
    </w:p>
    <w:p w14:paraId="471BD54C" w14:textId="20C26579" w:rsidR="00D077CF" w:rsidRDefault="00D077CF" w:rsidP="00BB1D2B">
      <w:pPr>
        <w:pStyle w:val="Level2"/>
        <w:numPr>
          <w:ilvl w:val="0"/>
          <w:numId w:val="18"/>
        </w:numPr>
        <w:tabs>
          <w:tab w:val="left" w:pos="720"/>
        </w:tabs>
        <w:ind w:left="990"/>
      </w:pPr>
      <w:r>
        <w:t>DISS: Diameter Index Safety System</w:t>
      </w:r>
    </w:p>
    <w:p w14:paraId="7231B6C0" w14:textId="77777777" w:rsidR="00282888" w:rsidRDefault="00282888" w:rsidP="00BB1D2B">
      <w:pPr>
        <w:pStyle w:val="Level2"/>
        <w:numPr>
          <w:ilvl w:val="0"/>
          <w:numId w:val="18"/>
        </w:numPr>
        <w:tabs>
          <w:tab w:val="left" w:pos="720"/>
        </w:tabs>
        <w:ind w:left="990"/>
      </w:pPr>
      <w:r>
        <w:t xml:space="preserve">DN: Diameter Nominal </w:t>
      </w:r>
    </w:p>
    <w:p w14:paraId="12D112E3" w14:textId="254B9205" w:rsidR="002675C7" w:rsidRDefault="002675C7" w:rsidP="00BB1D2B">
      <w:pPr>
        <w:pStyle w:val="Level2"/>
        <w:numPr>
          <w:ilvl w:val="0"/>
          <w:numId w:val="18"/>
        </w:numPr>
        <w:tabs>
          <w:tab w:val="left" w:pos="720"/>
        </w:tabs>
        <w:ind w:left="990"/>
      </w:pPr>
      <w:r>
        <w:t>DO</w:t>
      </w:r>
      <w:r w:rsidR="002837B2">
        <w:t xml:space="preserve">: </w:t>
      </w:r>
      <w:r>
        <w:t>Digital Output</w:t>
      </w:r>
    </w:p>
    <w:p w14:paraId="2224467F" w14:textId="5F2D8276" w:rsidR="00476C6D" w:rsidRDefault="00476C6D" w:rsidP="00BB1D2B">
      <w:pPr>
        <w:pStyle w:val="Level2"/>
        <w:numPr>
          <w:ilvl w:val="0"/>
          <w:numId w:val="18"/>
        </w:numPr>
        <w:tabs>
          <w:tab w:val="left" w:pos="720"/>
        </w:tabs>
        <w:ind w:left="990"/>
      </w:pPr>
      <w:r>
        <w:t>DOE: Department of Energy</w:t>
      </w:r>
    </w:p>
    <w:p w14:paraId="6C9FDB34" w14:textId="50FBD637" w:rsidR="002675C7" w:rsidRDefault="002675C7" w:rsidP="00BB1D2B">
      <w:pPr>
        <w:pStyle w:val="Level2"/>
        <w:numPr>
          <w:ilvl w:val="0"/>
          <w:numId w:val="18"/>
        </w:numPr>
        <w:tabs>
          <w:tab w:val="left" w:pos="720"/>
        </w:tabs>
        <w:ind w:left="990"/>
      </w:pPr>
      <w:r>
        <w:t>DVD</w:t>
      </w:r>
      <w:r w:rsidR="002837B2">
        <w:t xml:space="preserve">: </w:t>
      </w:r>
      <w:r>
        <w:t>Digital Video Disc</w:t>
      </w:r>
    </w:p>
    <w:p w14:paraId="1C0BD89B" w14:textId="77777777" w:rsidR="00282888" w:rsidRDefault="00282888" w:rsidP="00BB1D2B">
      <w:pPr>
        <w:pStyle w:val="Level2"/>
        <w:numPr>
          <w:ilvl w:val="0"/>
          <w:numId w:val="18"/>
        </w:numPr>
        <w:tabs>
          <w:tab w:val="left" w:pos="720"/>
        </w:tabs>
        <w:ind w:left="990"/>
      </w:pPr>
      <w:r>
        <w:t>DWG: Drawing</w:t>
      </w:r>
    </w:p>
    <w:p w14:paraId="698FE4E3" w14:textId="77777777" w:rsidR="00282888" w:rsidRDefault="00282888" w:rsidP="00BB1D2B">
      <w:pPr>
        <w:pStyle w:val="Level2"/>
        <w:numPr>
          <w:ilvl w:val="0"/>
          <w:numId w:val="18"/>
        </w:numPr>
        <w:tabs>
          <w:tab w:val="left" w:pos="720"/>
        </w:tabs>
        <w:ind w:left="990"/>
      </w:pPr>
      <w:r>
        <w:t>DWH: Domestic Water Heater</w:t>
      </w:r>
    </w:p>
    <w:p w14:paraId="1EC3F67F" w14:textId="160F3541" w:rsidR="002675C7" w:rsidRDefault="00282888" w:rsidP="00BB1D2B">
      <w:pPr>
        <w:pStyle w:val="Level2"/>
        <w:numPr>
          <w:ilvl w:val="0"/>
          <w:numId w:val="18"/>
        </w:numPr>
        <w:tabs>
          <w:tab w:val="left" w:pos="720"/>
        </w:tabs>
        <w:ind w:left="990"/>
      </w:pPr>
      <w:r>
        <w:t>DWS: Domestic Water Supply</w:t>
      </w:r>
    </w:p>
    <w:p w14:paraId="7688FE33" w14:textId="617306F8" w:rsidR="000B248A" w:rsidRDefault="000B248A" w:rsidP="00BB1D2B">
      <w:pPr>
        <w:pStyle w:val="Level2"/>
        <w:numPr>
          <w:ilvl w:val="0"/>
          <w:numId w:val="18"/>
        </w:numPr>
        <w:tabs>
          <w:tab w:val="left" w:pos="720"/>
        </w:tabs>
        <w:ind w:left="990"/>
      </w:pPr>
      <w:r>
        <w:t>DWV: Drainage, Waste and Vent</w:t>
      </w:r>
    </w:p>
    <w:p w14:paraId="170DF45B" w14:textId="0A4505EA" w:rsidR="00541933" w:rsidRDefault="00541933" w:rsidP="00BB1D2B">
      <w:pPr>
        <w:pStyle w:val="Level2"/>
        <w:numPr>
          <w:ilvl w:val="0"/>
          <w:numId w:val="18"/>
        </w:numPr>
        <w:tabs>
          <w:tab w:val="left" w:pos="720"/>
        </w:tabs>
        <w:ind w:left="990"/>
      </w:pPr>
      <w:r>
        <w:t xml:space="preserve">ECC: </w:t>
      </w:r>
      <w:r w:rsidR="00CD1FEC">
        <w:t>Engineering Control</w:t>
      </w:r>
      <w:r>
        <w:t xml:space="preserve"> Center</w:t>
      </w:r>
    </w:p>
    <w:p w14:paraId="31E4C27D" w14:textId="1500A60C" w:rsidR="00282888" w:rsidRDefault="00282888" w:rsidP="00BB1D2B">
      <w:pPr>
        <w:pStyle w:val="Level2"/>
        <w:numPr>
          <w:ilvl w:val="0"/>
          <w:numId w:val="18"/>
        </w:numPr>
        <w:tabs>
          <w:tab w:val="left" w:pos="720"/>
        </w:tabs>
        <w:ind w:left="990"/>
      </w:pPr>
      <w:r>
        <w:t>EL: Elevation</w:t>
      </w:r>
    </w:p>
    <w:p w14:paraId="7B602127" w14:textId="577CF4FA" w:rsidR="00282888" w:rsidRDefault="00282888" w:rsidP="00BB1D2B">
      <w:pPr>
        <w:pStyle w:val="Level2"/>
        <w:numPr>
          <w:ilvl w:val="0"/>
          <w:numId w:val="18"/>
        </w:numPr>
        <w:tabs>
          <w:tab w:val="left" w:pos="720"/>
        </w:tabs>
        <w:ind w:left="990"/>
      </w:pPr>
      <w:r>
        <w:t>EMCS: Energy Mon</w:t>
      </w:r>
      <w:r w:rsidR="00E23A94">
        <w:t xml:space="preserve">itoring </w:t>
      </w:r>
      <w:r>
        <w:t>and C</w:t>
      </w:r>
      <w:r w:rsidR="00E23A94">
        <w:t>o</w:t>
      </w:r>
      <w:r>
        <w:t>ntr</w:t>
      </w:r>
      <w:r w:rsidR="00E23A94">
        <w:t>o</w:t>
      </w:r>
      <w:r>
        <w:t>l System</w:t>
      </w:r>
    </w:p>
    <w:p w14:paraId="0F347E39" w14:textId="73A41CA1" w:rsidR="00282888" w:rsidRDefault="00282888" w:rsidP="00BB1D2B">
      <w:pPr>
        <w:pStyle w:val="Level2"/>
        <w:numPr>
          <w:ilvl w:val="0"/>
          <w:numId w:val="18"/>
        </w:numPr>
        <w:tabs>
          <w:tab w:val="left" w:pos="720"/>
        </w:tabs>
        <w:ind w:left="990"/>
      </w:pPr>
      <w:r>
        <w:t>EPA: Environmental Protection Agency</w:t>
      </w:r>
    </w:p>
    <w:p w14:paraId="62A11981" w14:textId="79EB4160" w:rsidR="00282888" w:rsidRDefault="00282888" w:rsidP="00BB1D2B">
      <w:pPr>
        <w:pStyle w:val="Level2"/>
        <w:numPr>
          <w:ilvl w:val="0"/>
          <w:numId w:val="18"/>
        </w:numPr>
        <w:tabs>
          <w:tab w:val="left" w:pos="720"/>
        </w:tabs>
        <w:ind w:left="990"/>
      </w:pPr>
      <w:r>
        <w:t>EPACT: Energy Policy Act</w:t>
      </w:r>
    </w:p>
    <w:p w14:paraId="341CDBAD" w14:textId="120E43D6" w:rsidR="005F488C" w:rsidRDefault="005F488C" w:rsidP="00BB1D2B">
      <w:pPr>
        <w:pStyle w:val="Level2"/>
        <w:numPr>
          <w:ilvl w:val="0"/>
          <w:numId w:val="18"/>
        </w:numPr>
        <w:tabs>
          <w:tab w:val="left" w:pos="720"/>
        </w:tabs>
        <w:ind w:left="990"/>
      </w:pPr>
      <w:r>
        <w:t>EPDM: Ethylene Propylene Diene Monomer</w:t>
      </w:r>
    </w:p>
    <w:p w14:paraId="2A75553D" w14:textId="27A5FC96" w:rsidR="00282888" w:rsidRDefault="005F488C" w:rsidP="00BB1D2B">
      <w:pPr>
        <w:pStyle w:val="Level2"/>
        <w:numPr>
          <w:ilvl w:val="0"/>
          <w:numId w:val="18"/>
        </w:numPr>
        <w:tabs>
          <w:tab w:val="left" w:pos="720"/>
        </w:tabs>
        <w:ind w:left="990"/>
      </w:pPr>
      <w:r>
        <w:t>EPT: Ethylene Propylene Terpolymer</w:t>
      </w:r>
    </w:p>
    <w:p w14:paraId="156E4E90" w14:textId="32FF8EF2" w:rsidR="000F095F" w:rsidRDefault="000F095F" w:rsidP="00BB1D2B">
      <w:pPr>
        <w:pStyle w:val="Level2"/>
        <w:numPr>
          <w:ilvl w:val="0"/>
          <w:numId w:val="18"/>
        </w:numPr>
        <w:tabs>
          <w:tab w:val="left" w:pos="720"/>
        </w:tabs>
        <w:ind w:left="990"/>
      </w:pPr>
      <w:r>
        <w:lastRenderedPageBreak/>
        <w:t>ETO: Ethylene Oxide</w:t>
      </w:r>
    </w:p>
    <w:p w14:paraId="3A533FB7" w14:textId="6CAC7D3A" w:rsidR="002021C4" w:rsidRDefault="002021C4" w:rsidP="00BB1D2B">
      <w:pPr>
        <w:pStyle w:val="Level2"/>
        <w:numPr>
          <w:ilvl w:val="0"/>
          <w:numId w:val="18"/>
        </w:numPr>
        <w:tabs>
          <w:tab w:val="left" w:pos="720"/>
        </w:tabs>
        <w:ind w:left="990"/>
      </w:pPr>
      <w:r>
        <w:t>F</w:t>
      </w:r>
      <w:r w:rsidR="002837B2">
        <w:t xml:space="preserve">: </w:t>
      </w:r>
      <w:r>
        <w:t>Fa</w:t>
      </w:r>
      <w:r w:rsidR="00FE4A59">
        <w:t>h</w:t>
      </w:r>
      <w:r>
        <w:t>renheit</w:t>
      </w:r>
    </w:p>
    <w:p w14:paraId="43C8B730" w14:textId="4925B586" w:rsidR="000F095F" w:rsidRDefault="000F095F" w:rsidP="00BB1D2B">
      <w:pPr>
        <w:pStyle w:val="Level2"/>
        <w:numPr>
          <w:ilvl w:val="0"/>
          <w:numId w:val="18"/>
        </w:numPr>
        <w:tabs>
          <w:tab w:val="left" w:pos="720"/>
        </w:tabs>
        <w:ind w:left="990"/>
      </w:pPr>
      <w:r>
        <w:t>FAR: Federal Acquisition Regulations</w:t>
      </w:r>
    </w:p>
    <w:p w14:paraId="6D77AC31" w14:textId="2C9BD0C6" w:rsidR="002C347D" w:rsidRDefault="002C347D" w:rsidP="00BB1D2B">
      <w:pPr>
        <w:pStyle w:val="Level2"/>
        <w:numPr>
          <w:ilvl w:val="0"/>
          <w:numId w:val="18"/>
        </w:numPr>
        <w:tabs>
          <w:tab w:val="left" w:pos="720"/>
        </w:tabs>
        <w:ind w:left="990"/>
      </w:pPr>
      <w:r>
        <w:t>FD: Floor Drain</w:t>
      </w:r>
    </w:p>
    <w:p w14:paraId="25F8939B" w14:textId="3A139662" w:rsidR="00282888" w:rsidRDefault="00282888" w:rsidP="00BB1D2B">
      <w:pPr>
        <w:pStyle w:val="Level2"/>
        <w:numPr>
          <w:ilvl w:val="0"/>
          <w:numId w:val="18"/>
        </w:numPr>
        <w:tabs>
          <w:tab w:val="left" w:pos="720"/>
        </w:tabs>
        <w:ind w:left="990"/>
      </w:pPr>
      <w:r>
        <w:t>FDC: Fire Department (Hose) Connection</w:t>
      </w:r>
    </w:p>
    <w:p w14:paraId="3453C501" w14:textId="0524BC11" w:rsidR="002021C4" w:rsidRDefault="002021C4" w:rsidP="00BB1D2B">
      <w:pPr>
        <w:pStyle w:val="Level2"/>
        <w:numPr>
          <w:ilvl w:val="0"/>
          <w:numId w:val="18"/>
        </w:numPr>
        <w:tabs>
          <w:tab w:val="left" w:pos="720"/>
        </w:tabs>
        <w:ind w:left="990"/>
      </w:pPr>
      <w:r>
        <w:t>FED</w:t>
      </w:r>
      <w:r w:rsidR="002837B2">
        <w:t xml:space="preserve">: </w:t>
      </w:r>
      <w:r>
        <w:t>Federal</w:t>
      </w:r>
    </w:p>
    <w:p w14:paraId="7EE08154" w14:textId="583AB835" w:rsidR="00D250F8" w:rsidRDefault="00D250F8" w:rsidP="00BB1D2B">
      <w:pPr>
        <w:pStyle w:val="Level2"/>
        <w:numPr>
          <w:ilvl w:val="0"/>
          <w:numId w:val="18"/>
        </w:numPr>
        <w:tabs>
          <w:tab w:val="left" w:pos="720"/>
        </w:tabs>
        <w:ind w:left="990"/>
      </w:pPr>
      <w:r>
        <w:t>FG: Fiberglass</w:t>
      </w:r>
    </w:p>
    <w:p w14:paraId="259CA9CB" w14:textId="0922E8C7" w:rsidR="00847643" w:rsidRDefault="000F095F" w:rsidP="00847643">
      <w:pPr>
        <w:pStyle w:val="Level2"/>
        <w:numPr>
          <w:ilvl w:val="0"/>
          <w:numId w:val="18"/>
        </w:numPr>
        <w:tabs>
          <w:tab w:val="left" w:pos="720"/>
        </w:tabs>
        <w:ind w:left="990" w:hanging="450"/>
      </w:pPr>
      <w:r w:rsidRPr="008B0E34">
        <w:t>FNPT: Female National Pipe Thread</w:t>
      </w:r>
    </w:p>
    <w:p w14:paraId="46F82B11" w14:textId="062AA39F" w:rsidR="003A3078" w:rsidRDefault="003A3078" w:rsidP="00847643">
      <w:pPr>
        <w:pStyle w:val="Level2"/>
        <w:numPr>
          <w:ilvl w:val="0"/>
          <w:numId w:val="18"/>
        </w:numPr>
        <w:tabs>
          <w:tab w:val="left" w:pos="720"/>
        </w:tabs>
        <w:ind w:left="990" w:hanging="450"/>
      </w:pPr>
      <w:r>
        <w:t>FOR: Fuel Oil Return</w:t>
      </w:r>
    </w:p>
    <w:p w14:paraId="1FFDBCE4" w14:textId="2AE6EDF4" w:rsidR="003A3078" w:rsidRDefault="003A3078" w:rsidP="00847643">
      <w:pPr>
        <w:pStyle w:val="Level2"/>
        <w:numPr>
          <w:ilvl w:val="0"/>
          <w:numId w:val="18"/>
        </w:numPr>
        <w:tabs>
          <w:tab w:val="left" w:pos="720"/>
        </w:tabs>
        <w:ind w:left="990" w:hanging="450"/>
      </w:pPr>
      <w:r>
        <w:t>FOS: Fuel Oil Supply</w:t>
      </w:r>
    </w:p>
    <w:p w14:paraId="07765266" w14:textId="216F9816" w:rsidR="00847643" w:rsidRDefault="00847643" w:rsidP="00847643">
      <w:pPr>
        <w:pStyle w:val="Level2"/>
        <w:numPr>
          <w:ilvl w:val="0"/>
          <w:numId w:val="18"/>
        </w:numPr>
        <w:tabs>
          <w:tab w:val="left" w:pos="720"/>
        </w:tabs>
        <w:ind w:left="990" w:hanging="450"/>
      </w:pPr>
      <w:r>
        <w:t>FOV: Fuel Oil Vent</w:t>
      </w:r>
    </w:p>
    <w:p w14:paraId="5DCACB69" w14:textId="31C8CEBC" w:rsidR="000F095F" w:rsidRDefault="000F095F" w:rsidP="00847643">
      <w:pPr>
        <w:pStyle w:val="Level2"/>
        <w:numPr>
          <w:ilvl w:val="0"/>
          <w:numId w:val="18"/>
        </w:numPr>
        <w:tabs>
          <w:tab w:val="left" w:pos="720"/>
        </w:tabs>
        <w:ind w:left="1008" w:hanging="468"/>
      </w:pPr>
      <w:r>
        <w:t>FPM: Fluoroelastomer Polymer</w:t>
      </w:r>
    </w:p>
    <w:p w14:paraId="2784D396" w14:textId="4DAB1ECD" w:rsidR="003A3078" w:rsidRDefault="003A3078" w:rsidP="00847643">
      <w:pPr>
        <w:pStyle w:val="Level2"/>
        <w:numPr>
          <w:ilvl w:val="0"/>
          <w:numId w:val="18"/>
        </w:numPr>
        <w:tabs>
          <w:tab w:val="left" w:pos="720"/>
        </w:tabs>
        <w:ind w:left="1008" w:hanging="468"/>
      </w:pPr>
      <w:r>
        <w:t>FSK: Foil-Scrim-Kraft Facing</w:t>
      </w:r>
    </w:p>
    <w:p w14:paraId="4B03D1C0" w14:textId="6C928ADD" w:rsidR="0071655F" w:rsidRPr="00A6687F" w:rsidRDefault="0071655F" w:rsidP="00847643">
      <w:pPr>
        <w:pStyle w:val="Level2"/>
        <w:numPr>
          <w:ilvl w:val="0"/>
          <w:numId w:val="18"/>
        </w:numPr>
        <w:tabs>
          <w:tab w:val="left" w:pos="720"/>
        </w:tabs>
        <w:ind w:left="1008" w:hanging="468"/>
      </w:pPr>
      <w:r w:rsidRPr="00A6687F">
        <w:t>FSS: VA Construction &amp; Facilities Management, Facility Standards Service</w:t>
      </w:r>
    </w:p>
    <w:p w14:paraId="062EA881" w14:textId="4DD86009" w:rsidR="00847643" w:rsidRDefault="002A679A" w:rsidP="00847643">
      <w:pPr>
        <w:pStyle w:val="Level2"/>
        <w:numPr>
          <w:ilvl w:val="0"/>
          <w:numId w:val="18"/>
        </w:numPr>
        <w:tabs>
          <w:tab w:val="left" w:pos="720"/>
        </w:tabs>
        <w:ind w:left="1008" w:hanging="468"/>
      </w:pPr>
      <w:r>
        <w:t>F</w:t>
      </w:r>
      <w:r w:rsidR="00847643">
        <w:t>U: Fixture Units</w:t>
      </w:r>
    </w:p>
    <w:p w14:paraId="200C64CC" w14:textId="55F55D79" w:rsidR="00847643" w:rsidRDefault="00847643" w:rsidP="00847643">
      <w:pPr>
        <w:pStyle w:val="Level2"/>
        <w:numPr>
          <w:ilvl w:val="0"/>
          <w:numId w:val="18"/>
        </w:numPr>
        <w:tabs>
          <w:tab w:val="left" w:pos="720"/>
        </w:tabs>
        <w:ind w:left="1008" w:hanging="468"/>
      </w:pPr>
      <w:r>
        <w:t>GAL: Gallon</w:t>
      </w:r>
    </w:p>
    <w:p w14:paraId="64CADFB7" w14:textId="79BA06AB" w:rsidR="00847643" w:rsidRDefault="002A679A" w:rsidP="00847643">
      <w:pPr>
        <w:pStyle w:val="Level2"/>
        <w:numPr>
          <w:ilvl w:val="0"/>
          <w:numId w:val="18"/>
        </w:numPr>
        <w:tabs>
          <w:tab w:val="left" w:pos="720"/>
        </w:tabs>
        <w:ind w:left="1008" w:hanging="468"/>
      </w:pPr>
      <w:r>
        <w:t>GCO</w:t>
      </w:r>
      <w:r w:rsidR="00847643">
        <w:t>: Grade Cleanouts</w:t>
      </w:r>
    </w:p>
    <w:p w14:paraId="20C1BAE1" w14:textId="72849A21" w:rsidR="00847643" w:rsidRDefault="00847643" w:rsidP="00847643">
      <w:pPr>
        <w:pStyle w:val="Level2"/>
        <w:numPr>
          <w:ilvl w:val="0"/>
          <w:numId w:val="18"/>
        </w:numPr>
        <w:tabs>
          <w:tab w:val="left" w:pos="720"/>
        </w:tabs>
        <w:ind w:left="1008" w:hanging="468"/>
      </w:pPr>
      <w:r>
        <w:t xml:space="preserve">GPD: Gallons </w:t>
      </w:r>
      <w:r w:rsidR="007F4B21">
        <w:t>p</w:t>
      </w:r>
      <w:r>
        <w:t>er Day</w:t>
      </w:r>
    </w:p>
    <w:p w14:paraId="16605B0C" w14:textId="4D51A035" w:rsidR="00847643" w:rsidRDefault="00847643" w:rsidP="00847643">
      <w:pPr>
        <w:pStyle w:val="Level2"/>
        <w:numPr>
          <w:ilvl w:val="0"/>
          <w:numId w:val="18"/>
        </w:numPr>
        <w:tabs>
          <w:tab w:val="left" w:pos="720"/>
        </w:tabs>
        <w:ind w:left="1008" w:hanging="468"/>
      </w:pPr>
      <w:r>
        <w:t xml:space="preserve">GPH: Gallons </w:t>
      </w:r>
      <w:r w:rsidR="007F4B21">
        <w:t>p</w:t>
      </w:r>
      <w:r>
        <w:t>er Hour</w:t>
      </w:r>
    </w:p>
    <w:p w14:paraId="0A65A2CC" w14:textId="36372C52" w:rsidR="002675C7" w:rsidRDefault="002675C7" w:rsidP="00847643">
      <w:pPr>
        <w:pStyle w:val="Level2"/>
        <w:numPr>
          <w:ilvl w:val="0"/>
          <w:numId w:val="18"/>
        </w:numPr>
        <w:tabs>
          <w:tab w:val="left" w:pos="720"/>
        </w:tabs>
        <w:ind w:left="1008" w:hanging="468"/>
      </w:pPr>
      <w:r>
        <w:t>GPM</w:t>
      </w:r>
      <w:r w:rsidR="002837B2">
        <w:t xml:space="preserve">: </w:t>
      </w:r>
      <w:r>
        <w:t xml:space="preserve">Gallons </w:t>
      </w:r>
      <w:r w:rsidR="007F4B21">
        <w:t>p</w:t>
      </w:r>
      <w:r>
        <w:t>er Minute</w:t>
      </w:r>
    </w:p>
    <w:p w14:paraId="0796DB44" w14:textId="6DC04E94" w:rsidR="00512121" w:rsidRPr="00A6687F" w:rsidRDefault="00512121" w:rsidP="00847643">
      <w:pPr>
        <w:pStyle w:val="Level2"/>
        <w:numPr>
          <w:ilvl w:val="0"/>
          <w:numId w:val="18"/>
        </w:numPr>
        <w:tabs>
          <w:tab w:val="left" w:pos="720"/>
        </w:tabs>
        <w:ind w:left="1008" w:hanging="468"/>
      </w:pPr>
      <w:r w:rsidRPr="00A6687F">
        <w:t xml:space="preserve">HDPE: </w:t>
      </w:r>
      <w:r w:rsidR="00D077CF" w:rsidRPr="00A6687F">
        <w:t>High Density Polyethylene</w:t>
      </w:r>
    </w:p>
    <w:p w14:paraId="7D7F0B14" w14:textId="77DD345A" w:rsidR="0071655F" w:rsidRPr="00A6687F" w:rsidRDefault="0071655F" w:rsidP="00847643">
      <w:pPr>
        <w:pStyle w:val="Level2"/>
        <w:numPr>
          <w:ilvl w:val="0"/>
          <w:numId w:val="18"/>
        </w:numPr>
        <w:tabs>
          <w:tab w:val="left" w:pos="720"/>
        </w:tabs>
        <w:ind w:left="1008" w:hanging="468"/>
      </w:pPr>
      <w:r w:rsidRPr="00A6687F">
        <w:t>HEFP: Healthcare Environment and Facilities Program (replacement for OCAMES)</w:t>
      </w:r>
    </w:p>
    <w:p w14:paraId="40B8EECD" w14:textId="5C431811" w:rsidR="00F63125" w:rsidRPr="00A6687F" w:rsidRDefault="00F63125" w:rsidP="00847643">
      <w:pPr>
        <w:pStyle w:val="Level2"/>
        <w:numPr>
          <w:ilvl w:val="0"/>
          <w:numId w:val="18"/>
        </w:numPr>
        <w:tabs>
          <w:tab w:val="left" w:pos="720"/>
        </w:tabs>
        <w:ind w:left="1008" w:hanging="468"/>
      </w:pPr>
      <w:r w:rsidRPr="00A6687F">
        <w:t>HEX: Heat Exchanger</w:t>
      </w:r>
    </w:p>
    <w:p w14:paraId="3ED7C4EC" w14:textId="029D27EC" w:rsidR="002675C7" w:rsidRPr="00A6687F" w:rsidRDefault="002675C7" w:rsidP="00847643">
      <w:pPr>
        <w:pStyle w:val="Level2"/>
        <w:numPr>
          <w:ilvl w:val="0"/>
          <w:numId w:val="18"/>
        </w:numPr>
        <w:tabs>
          <w:tab w:val="left" w:pos="720"/>
        </w:tabs>
        <w:ind w:left="1008" w:hanging="468"/>
      </w:pPr>
      <w:r w:rsidRPr="00A6687F">
        <w:t>Hg</w:t>
      </w:r>
      <w:r w:rsidR="002837B2" w:rsidRPr="00A6687F">
        <w:t xml:space="preserve">: </w:t>
      </w:r>
      <w:r w:rsidRPr="00A6687F">
        <w:t>Mercury</w:t>
      </w:r>
    </w:p>
    <w:p w14:paraId="14C3E090" w14:textId="1EA22684" w:rsidR="005F488C" w:rsidRDefault="005F488C" w:rsidP="00847643">
      <w:pPr>
        <w:pStyle w:val="Level2"/>
        <w:numPr>
          <w:ilvl w:val="0"/>
          <w:numId w:val="18"/>
        </w:numPr>
        <w:tabs>
          <w:tab w:val="left" w:pos="720"/>
        </w:tabs>
        <w:ind w:left="1008" w:hanging="468"/>
      </w:pPr>
      <w:r>
        <w:t>HOA: Hands-Off-Automatic</w:t>
      </w:r>
    </w:p>
    <w:p w14:paraId="6DCCAFB2" w14:textId="7B1D179A" w:rsidR="000B248A" w:rsidRDefault="000B248A" w:rsidP="00847643">
      <w:pPr>
        <w:pStyle w:val="Level2"/>
        <w:numPr>
          <w:ilvl w:val="0"/>
          <w:numId w:val="18"/>
        </w:numPr>
        <w:tabs>
          <w:tab w:val="left" w:pos="720"/>
        </w:tabs>
        <w:ind w:left="1008" w:hanging="468"/>
      </w:pPr>
      <w:r>
        <w:t>HP: Horsepower</w:t>
      </w:r>
    </w:p>
    <w:p w14:paraId="5B92EDA5" w14:textId="1BE9F9BB" w:rsidR="00F63125" w:rsidRDefault="002A5D5C" w:rsidP="00847643">
      <w:pPr>
        <w:pStyle w:val="Level2"/>
        <w:numPr>
          <w:ilvl w:val="0"/>
          <w:numId w:val="18"/>
        </w:numPr>
        <w:tabs>
          <w:tab w:val="left" w:pos="720"/>
        </w:tabs>
        <w:ind w:left="1008" w:hanging="468"/>
      </w:pPr>
      <w:r>
        <w:t>HVE</w:t>
      </w:r>
      <w:r w:rsidR="002837B2">
        <w:t xml:space="preserve">: </w:t>
      </w:r>
      <w:r>
        <w:t>High Volume Evacuation</w:t>
      </w:r>
    </w:p>
    <w:p w14:paraId="073DAA7B" w14:textId="2EB3C86E" w:rsidR="003A3078" w:rsidRDefault="003A3078" w:rsidP="00847643">
      <w:pPr>
        <w:pStyle w:val="Level2"/>
        <w:numPr>
          <w:ilvl w:val="0"/>
          <w:numId w:val="18"/>
        </w:numPr>
        <w:tabs>
          <w:tab w:val="left" w:pos="720"/>
        </w:tabs>
        <w:ind w:left="1008" w:hanging="468"/>
      </w:pPr>
      <w:r>
        <w:t>H</w:t>
      </w:r>
      <w:r w:rsidR="00CE2FCB">
        <w:t>z</w:t>
      </w:r>
      <w:r>
        <w:t>: Hertz</w:t>
      </w:r>
    </w:p>
    <w:p w14:paraId="51E2CC64" w14:textId="09E663F3" w:rsidR="00F63125" w:rsidRDefault="00D077CF" w:rsidP="00847643">
      <w:pPr>
        <w:pStyle w:val="Level2"/>
        <w:numPr>
          <w:ilvl w:val="0"/>
          <w:numId w:val="18"/>
        </w:numPr>
        <w:tabs>
          <w:tab w:val="left" w:pos="720"/>
        </w:tabs>
        <w:ind w:left="1008" w:hanging="468"/>
      </w:pPr>
      <w:r>
        <w:t>ID: Inside Diameter</w:t>
      </w:r>
    </w:p>
    <w:p w14:paraId="22F9529B" w14:textId="4CAC5F35" w:rsidR="00F63125" w:rsidRDefault="00F63125" w:rsidP="00847643">
      <w:pPr>
        <w:pStyle w:val="Level2"/>
        <w:numPr>
          <w:ilvl w:val="0"/>
          <w:numId w:val="18"/>
        </w:numPr>
        <w:tabs>
          <w:tab w:val="left" w:pos="720"/>
        </w:tabs>
        <w:ind w:left="1008" w:hanging="468"/>
      </w:pPr>
      <w:r>
        <w:t>IE: Invert Elevation</w:t>
      </w:r>
    </w:p>
    <w:p w14:paraId="724C2B7E" w14:textId="62189DDD" w:rsidR="00F63125" w:rsidRDefault="00F63125" w:rsidP="00847643">
      <w:pPr>
        <w:pStyle w:val="Level2"/>
        <w:numPr>
          <w:ilvl w:val="0"/>
          <w:numId w:val="18"/>
        </w:numPr>
        <w:tabs>
          <w:tab w:val="left" w:pos="720"/>
        </w:tabs>
        <w:ind w:left="1008" w:hanging="468"/>
      </w:pPr>
      <w:r>
        <w:t>INV: Invert</w:t>
      </w:r>
    </w:p>
    <w:p w14:paraId="1AE1C393" w14:textId="169F8645" w:rsidR="00F63125" w:rsidRDefault="00F63125" w:rsidP="00847643">
      <w:pPr>
        <w:pStyle w:val="Level2"/>
        <w:numPr>
          <w:ilvl w:val="0"/>
          <w:numId w:val="18"/>
        </w:numPr>
        <w:tabs>
          <w:tab w:val="left" w:pos="720"/>
        </w:tabs>
        <w:ind w:left="1008" w:hanging="468"/>
      </w:pPr>
      <w:r>
        <w:t>IPC: International Plumbing Code</w:t>
      </w:r>
    </w:p>
    <w:p w14:paraId="6707BCEA" w14:textId="02D0C4B1" w:rsidR="002021C4" w:rsidRDefault="002021C4" w:rsidP="00847643">
      <w:pPr>
        <w:pStyle w:val="Level2"/>
        <w:numPr>
          <w:ilvl w:val="0"/>
          <w:numId w:val="18"/>
        </w:numPr>
        <w:tabs>
          <w:tab w:val="left" w:pos="720"/>
        </w:tabs>
        <w:ind w:left="1008" w:hanging="468"/>
      </w:pPr>
      <w:r>
        <w:t>IPS</w:t>
      </w:r>
      <w:r w:rsidR="002837B2">
        <w:t xml:space="preserve">: </w:t>
      </w:r>
      <w:r>
        <w:t>Iron Pipe Size</w:t>
      </w:r>
    </w:p>
    <w:p w14:paraId="4C4F5400" w14:textId="40FE057E" w:rsidR="00F63125" w:rsidRDefault="00F63125" w:rsidP="00847643">
      <w:pPr>
        <w:pStyle w:val="Level2"/>
        <w:numPr>
          <w:ilvl w:val="0"/>
          <w:numId w:val="18"/>
        </w:numPr>
        <w:tabs>
          <w:tab w:val="left" w:pos="720"/>
        </w:tabs>
        <w:ind w:left="1008" w:hanging="468"/>
      </w:pPr>
      <w:r>
        <w:t>IW: Indirect Waste</w:t>
      </w:r>
    </w:p>
    <w:p w14:paraId="62325BF1" w14:textId="286C40DD" w:rsidR="00F63125" w:rsidRDefault="00F63125" w:rsidP="00847643">
      <w:pPr>
        <w:pStyle w:val="Level2"/>
        <w:numPr>
          <w:ilvl w:val="0"/>
          <w:numId w:val="18"/>
        </w:numPr>
        <w:tabs>
          <w:tab w:val="left" w:pos="720"/>
        </w:tabs>
        <w:ind w:left="1008" w:hanging="468"/>
      </w:pPr>
      <w:r>
        <w:t>IWH: Instantaneous Water Heater</w:t>
      </w:r>
    </w:p>
    <w:p w14:paraId="44AF9C6B" w14:textId="5C72E8FE" w:rsidR="002021C4" w:rsidRDefault="002021C4" w:rsidP="00847643">
      <w:pPr>
        <w:pStyle w:val="Level2"/>
        <w:numPr>
          <w:ilvl w:val="0"/>
          <w:numId w:val="18"/>
        </w:numPr>
        <w:tabs>
          <w:tab w:val="left" w:pos="720"/>
        </w:tabs>
        <w:ind w:left="1008" w:hanging="468"/>
      </w:pPr>
      <w:r>
        <w:t>Kg</w:t>
      </w:r>
      <w:r w:rsidR="002837B2">
        <w:t xml:space="preserve">: </w:t>
      </w:r>
      <w:r>
        <w:t>Kilogram</w:t>
      </w:r>
    </w:p>
    <w:p w14:paraId="1AEEE095" w14:textId="121F2DEE" w:rsidR="002675C7" w:rsidRDefault="002675C7" w:rsidP="00847643">
      <w:pPr>
        <w:pStyle w:val="Level2"/>
        <w:numPr>
          <w:ilvl w:val="0"/>
          <w:numId w:val="18"/>
        </w:numPr>
        <w:tabs>
          <w:tab w:val="left" w:pos="720"/>
        </w:tabs>
        <w:ind w:left="1008" w:hanging="468"/>
      </w:pPr>
      <w:r>
        <w:lastRenderedPageBreak/>
        <w:t>kPa</w:t>
      </w:r>
      <w:r w:rsidR="002837B2">
        <w:t xml:space="preserve">: </w:t>
      </w:r>
      <w:r>
        <w:t>Kilopascal</w:t>
      </w:r>
    </w:p>
    <w:p w14:paraId="0AB0104E" w14:textId="6D85239E" w:rsidR="00F63125" w:rsidRDefault="00F63125" w:rsidP="00847643">
      <w:pPr>
        <w:pStyle w:val="Level2"/>
        <w:numPr>
          <w:ilvl w:val="0"/>
          <w:numId w:val="18"/>
        </w:numPr>
        <w:tabs>
          <w:tab w:val="left" w:pos="720"/>
        </w:tabs>
        <w:ind w:left="1008" w:hanging="468"/>
      </w:pPr>
      <w:r>
        <w:t>KW: Kilowatt</w:t>
      </w:r>
    </w:p>
    <w:p w14:paraId="72E2452F" w14:textId="2F9A7C33" w:rsidR="00F63125" w:rsidRDefault="00F63125" w:rsidP="00847643">
      <w:pPr>
        <w:pStyle w:val="Level2"/>
        <w:numPr>
          <w:ilvl w:val="0"/>
          <w:numId w:val="18"/>
        </w:numPr>
        <w:tabs>
          <w:tab w:val="left" w:pos="720"/>
        </w:tabs>
        <w:ind w:left="1008" w:hanging="468"/>
      </w:pPr>
      <w:r>
        <w:t>KWH: Kilowatt Hour</w:t>
      </w:r>
    </w:p>
    <w:p w14:paraId="7B32AD56" w14:textId="2DF0E899" w:rsidR="002021C4" w:rsidRDefault="002837B2" w:rsidP="00847643">
      <w:pPr>
        <w:pStyle w:val="Level2"/>
        <w:numPr>
          <w:ilvl w:val="0"/>
          <w:numId w:val="18"/>
        </w:numPr>
        <w:tabs>
          <w:tab w:val="left" w:pos="720"/>
        </w:tabs>
        <w:ind w:left="1008" w:hanging="468"/>
      </w:pPr>
      <w:r>
        <w:t xml:space="preserve">lb: </w:t>
      </w:r>
      <w:r w:rsidR="002021C4">
        <w:t>Pound</w:t>
      </w:r>
    </w:p>
    <w:p w14:paraId="78DAE403" w14:textId="26BF8596" w:rsidR="006E039F" w:rsidRDefault="006E039F" w:rsidP="00847643">
      <w:pPr>
        <w:pStyle w:val="Level2"/>
        <w:numPr>
          <w:ilvl w:val="0"/>
          <w:numId w:val="18"/>
        </w:numPr>
        <w:tabs>
          <w:tab w:val="left" w:pos="720"/>
        </w:tabs>
        <w:ind w:left="1008" w:hanging="468"/>
      </w:pPr>
      <w:r>
        <w:t xml:space="preserve">lbs/hr: Pounds </w:t>
      </w:r>
      <w:r w:rsidR="007F4B21">
        <w:t>p</w:t>
      </w:r>
      <w:r>
        <w:t>er Hour</w:t>
      </w:r>
    </w:p>
    <w:p w14:paraId="063D4482" w14:textId="5A0898AA" w:rsidR="009E22A7" w:rsidRDefault="009E22A7" w:rsidP="00847643">
      <w:pPr>
        <w:pStyle w:val="Level2"/>
        <w:numPr>
          <w:ilvl w:val="0"/>
          <w:numId w:val="18"/>
        </w:numPr>
        <w:tabs>
          <w:tab w:val="left" w:pos="720"/>
        </w:tabs>
        <w:ind w:left="1008" w:hanging="468"/>
      </w:pPr>
      <w:r>
        <w:t>LNG: Liquid Natural Gas</w:t>
      </w:r>
    </w:p>
    <w:p w14:paraId="5A03D930" w14:textId="117F8D72" w:rsidR="009E22A7" w:rsidRDefault="009E22A7" w:rsidP="00847643">
      <w:pPr>
        <w:pStyle w:val="Level2"/>
        <w:numPr>
          <w:ilvl w:val="0"/>
          <w:numId w:val="18"/>
        </w:numPr>
        <w:tabs>
          <w:tab w:val="left" w:pos="720"/>
        </w:tabs>
        <w:ind w:left="1008" w:hanging="468"/>
      </w:pPr>
      <w:r>
        <w:t xml:space="preserve">L/min: Liters </w:t>
      </w:r>
      <w:r w:rsidR="00C92D79">
        <w:t>p</w:t>
      </w:r>
      <w:r>
        <w:t>er Minute</w:t>
      </w:r>
    </w:p>
    <w:p w14:paraId="5CA5A71B" w14:textId="29D48BCC" w:rsidR="009E22A7" w:rsidRDefault="009E22A7" w:rsidP="00847643">
      <w:pPr>
        <w:pStyle w:val="Level2"/>
        <w:numPr>
          <w:ilvl w:val="0"/>
          <w:numId w:val="18"/>
        </w:numPr>
        <w:tabs>
          <w:tab w:val="left" w:pos="720"/>
        </w:tabs>
        <w:ind w:left="1008" w:hanging="468"/>
      </w:pPr>
      <w:r>
        <w:t>LOX: Liquid Oxygen</w:t>
      </w:r>
    </w:p>
    <w:p w14:paraId="01724926" w14:textId="774697E9" w:rsidR="002675C7" w:rsidRDefault="002675C7" w:rsidP="00847643">
      <w:pPr>
        <w:pStyle w:val="Level2"/>
        <w:numPr>
          <w:ilvl w:val="0"/>
          <w:numId w:val="18"/>
        </w:numPr>
        <w:tabs>
          <w:tab w:val="left" w:pos="720"/>
        </w:tabs>
        <w:ind w:left="1008" w:hanging="468"/>
      </w:pPr>
      <w:r>
        <w:t>L/s</w:t>
      </w:r>
      <w:r w:rsidR="002837B2">
        <w:t xml:space="preserve">: </w:t>
      </w:r>
      <w:r>
        <w:t xml:space="preserve">Liters </w:t>
      </w:r>
      <w:r w:rsidR="007F4B21">
        <w:t>p</w:t>
      </w:r>
      <w:r>
        <w:t>er Second</w:t>
      </w:r>
    </w:p>
    <w:p w14:paraId="62F43907" w14:textId="73A507AC" w:rsidR="009E22A7" w:rsidRDefault="009E22A7" w:rsidP="00847643">
      <w:pPr>
        <w:pStyle w:val="Level2"/>
        <w:numPr>
          <w:ilvl w:val="0"/>
          <w:numId w:val="18"/>
        </w:numPr>
        <w:tabs>
          <w:tab w:val="left" w:pos="720"/>
        </w:tabs>
        <w:ind w:left="1008" w:hanging="468"/>
      </w:pPr>
      <w:r>
        <w:t>m: Meter</w:t>
      </w:r>
    </w:p>
    <w:p w14:paraId="7C24B77B" w14:textId="77777777" w:rsidR="009E22A7" w:rsidRDefault="009E22A7" w:rsidP="00847643">
      <w:pPr>
        <w:pStyle w:val="Level2"/>
        <w:numPr>
          <w:ilvl w:val="0"/>
          <w:numId w:val="18"/>
        </w:numPr>
        <w:tabs>
          <w:tab w:val="left" w:pos="720"/>
        </w:tabs>
        <w:ind w:left="1008" w:hanging="468"/>
      </w:pPr>
      <w:r>
        <w:t>MA: Medical Air</w:t>
      </w:r>
    </w:p>
    <w:p w14:paraId="47EA5548" w14:textId="63F7F10D" w:rsidR="000F095F" w:rsidRDefault="000F095F" w:rsidP="00847643">
      <w:pPr>
        <w:pStyle w:val="Level2"/>
        <w:numPr>
          <w:ilvl w:val="0"/>
          <w:numId w:val="18"/>
        </w:numPr>
        <w:tabs>
          <w:tab w:val="left" w:pos="720"/>
        </w:tabs>
        <w:ind w:left="1008" w:hanging="468"/>
      </w:pPr>
      <w:r>
        <w:t>MAWP: Maximum Allowable Working Pressure</w:t>
      </w:r>
    </w:p>
    <w:p w14:paraId="4374910A" w14:textId="7DE1DE45" w:rsidR="002A5D5C" w:rsidRDefault="002A5D5C" w:rsidP="00847643">
      <w:pPr>
        <w:pStyle w:val="Level2"/>
        <w:numPr>
          <w:ilvl w:val="0"/>
          <w:numId w:val="18"/>
        </w:numPr>
        <w:tabs>
          <w:tab w:val="left" w:pos="720"/>
        </w:tabs>
        <w:ind w:left="1008" w:hanging="468"/>
      </w:pPr>
      <w:r>
        <w:t>MAX</w:t>
      </w:r>
      <w:r w:rsidR="002837B2">
        <w:t xml:space="preserve">: </w:t>
      </w:r>
      <w:r>
        <w:t>Maximum</w:t>
      </w:r>
    </w:p>
    <w:p w14:paraId="6526D6EF" w14:textId="6A8654C2" w:rsidR="003A3078" w:rsidRDefault="003A3078" w:rsidP="00847643">
      <w:pPr>
        <w:pStyle w:val="Level2"/>
        <w:numPr>
          <w:ilvl w:val="0"/>
          <w:numId w:val="18"/>
        </w:numPr>
        <w:tabs>
          <w:tab w:val="left" w:pos="720"/>
        </w:tabs>
        <w:ind w:left="1008" w:hanging="468"/>
      </w:pPr>
      <w:r>
        <w:t>MB</w:t>
      </w:r>
      <w:r w:rsidR="00385075">
        <w:t>H</w:t>
      </w:r>
      <w:r>
        <w:t>: 1000 Btu</w:t>
      </w:r>
      <w:r w:rsidR="00385075">
        <w:t xml:space="preserve"> per Hour</w:t>
      </w:r>
    </w:p>
    <w:p w14:paraId="1E3AABCA" w14:textId="23880881" w:rsidR="002675C7" w:rsidRDefault="002675C7" w:rsidP="00847643">
      <w:pPr>
        <w:pStyle w:val="Level2"/>
        <w:numPr>
          <w:ilvl w:val="0"/>
          <w:numId w:val="18"/>
        </w:numPr>
        <w:tabs>
          <w:tab w:val="left" w:pos="720"/>
        </w:tabs>
        <w:ind w:left="1008" w:hanging="468"/>
      </w:pPr>
      <w:r>
        <w:t>MED</w:t>
      </w:r>
      <w:r w:rsidR="002837B2">
        <w:t xml:space="preserve">: </w:t>
      </w:r>
      <w:r>
        <w:t>Medical</w:t>
      </w:r>
    </w:p>
    <w:p w14:paraId="7F269AF5" w14:textId="10667088" w:rsidR="009C2912" w:rsidRDefault="009C2912" w:rsidP="00847643">
      <w:pPr>
        <w:pStyle w:val="Level2"/>
        <w:numPr>
          <w:ilvl w:val="0"/>
          <w:numId w:val="18"/>
        </w:numPr>
        <w:tabs>
          <w:tab w:val="left" w:pos="720"/>
        </w:tabs>
        <w:ind w:left="1008" w:hanging="468"/>
      </w:pPr>
      <w:r>
        <w:t>MER: Mechanical Equipment Room</w:t>
      </w:r>
    </w:p>
    <w:p w14:paraId="05586869" w14:textId="1DA19330" w:rsidR="002021C4" w:rsidRDefault="002021C4" w:rsidP="00847643">
      <w:pPr>
        <w:pStyle w:val="Level2"/>
        <w:numPr>
          <w:ilvl w:val="0"/>
          <w:numId w:val="18"/>
        </w:numPr>
        <w:tabs>
          <w:tab w:val="left" w:pos="720"/>
        </w:tabs>
        <w:ind w:left="1008" w:hanging="468"/>
      </w:pPr>
      <w:r>
        <w:t>MFG</w:t>
      </w:r>
      <w:r w:rsidR="002837B2">
        <w:t xml:space="preserve">: </w:t>
      </w:r>
      <w:r>
        <w:t>Manufacturer</w:t>
      </w:r>
    </w:p>
    <w:p w14:paraId="70C66292" w14:textId="2290800F" w:rsidR="002021C4" w:rsidRDefault="002021C4" w:rsidP="00847643">
      <w:pPr>
        <w:pStyle w:val="Level2"/>
        <w:numPr>
          <w:ilvl w:val="0"/>
          <w:numId w:val="18"/>
        </w:numPr>
        <w:tabs>
          <w:tab w:val="left" w:pos="720"/>
        </w:tabs>
        <w:ind w:left="1008" w:hanging="468"/>
      </w:pPr>
      <w:r>
        <w:t>mg</w:t>
      </w:r>
      <w:r w:rsidR="002837B2">
        <w:t xml:space="preserve">: </w:t>
      </w:r>
      <w:r>
        <w:t>Milligram</w:t>
      </w:r>
    </w:p>
    <w:p w14:paraId="44AC469D" w14:textId="79D4FBE3" w:rsidR="002021C4" w:rsidRDefault="002021C4" w:rsidP="00847643">
      <w:pPr>
        <w:pStyle w:val="Level2"/>
        <w:numPr>
          <w:ilvl w:val="0"/>
          <w:numId w:val="18"/>
        </w:numPr>
        <w:tabs>
          <w:tab w:val="left" w:pos="720"/>
        </w:tabs>
        <w:ind w:left="1008" w:hanging="468"/>
      </w:pPr>
      <w:r>
        <w:t>mg/L</w:t>
      </w:r>
      <w:r w:rsidR="002837B2">
        <w:t xml:space="preserve">: </w:t>
      </w:r>
      <w:r>
        <w:t>Milligrams per Liter</w:t>
      </w:r>
    </w:p>
    <w:p w14:paraId="6AD28787" w14:textId="1F020864" w:rsidR="002021C4" w:rsidRDefault="002837B2" w:rsidP="00847643">
      <w:pPr>
        <w:pStyle w:val="Level2"/>
        <w:numPr>
          <w:ilvl w:val="0"/>
          <w:numId w:val="18"/>
        </w:numPr>
        <w:tabs>
          <w:tab w:val="left" w:pos="720"/>
        </w:tabs>
        <w:ind w:left="1008" w:hanging="468"/>
      </w:pPr>
      <w:r>
        <w:t xml:space="preserve">ml: </w:t>
      </w:r>
      <w:r w:rsidR="002021C4">
        <w:t>Milliliter</w:t>
      </w:r>
    </w:p>
    <w:p w14:paraId="65BE1721" w14:textId="6110875E" w:rsidR="002675C7" w:rsidRDefault="002A5D5C" w:rsidP="00847643">
      <w:pPr>
        <w:pStyle w:val="Level2"/>
        <w:numPr>
          <w:ilvl w:val="0"/>
          <w:numId w:val="18"/>
        </w:numPr>
        <w:tabs>
          <w:tab w:val="left" w:pos="720"/>
        </w:tabs>
        <w:ind w:left="1008" w:hanging="468"/>
      </w:pPr>
      <w:r>
        <w:t>mm</w:t>
      </w:r>
      <w:r w:rsidR="002837B2">
        <w:t xml:space="preserve">: </w:t>
      </w:r>
      <w:r w:rsidR="002675C7">
        <w:t>Millimeter</w:t>
      </w:r>
    </w:p>
    <w:p w14:paraId="2904160D" w14:textId="1945291D" w:rsidR="002A5D5C" w:rsidRDefault="002A5D5C" w:rsidP="00847643">
      <w:pPr>
        <w:pStyle w:val="Level2"/>
        <w:numPr>
          <w:ilvl w:val="0"/>
          <w:numId w:val="18"/>
        </w:numPr>
        <w:tabs>
          <w:tab w:val="left" w:pos="720"/>
        </w:tabs>
        <w:ind w:left="1008" w:hanging="468"/>
      </w:pPr>
      <w:r>
        <w:t>MIN</w:t>
      </w:r>
      <w:r w:rsidR="002837B2">
        <w:t xml:space="preserve">: </w:t>
      </w:r>
      <w:r>
        <w:t>Minimum</w:t>
      </w:r>
    </w:p>
    <w:p w14:paraId="1C4105AD" w14:textId="0A8A150E" w:rsidR="009C2912" w:rsidRDefault="009C2912" w:rsidP="00847643">
      <w:pPr>
        <w:pStyle w:val="Level2"/>
        <w:numPr>
          <w:ilvl w:val="0"/>
          <w:numId w:val="18"/>
        </w:numPr>
        <w:tabs>
          <w:tab w:val="left" w:pos="720"/>
        </w:tabs>
        <w:ind w:left="1008" w:hanging="468"/>
      </w:pPr>
      <w:r>
        <w:t>MV: Medical Vacuum</w:t>
      </w:r>
    </w:p>
    <w:p w14:paraId="642F5EA1" w14:textId="5A1C236B" w:rsidR="007F4B21" w:rsidRDefault="007F4B21" w:rsidP="00847643">
      <w:pPr>
        <w:pStyle w:val="Level2"/>
        <w:numPr>
          <w:ilvl w:val="0"/>
          <w:numId w:val="18"/>
        </w:numPr>
        <w:tabs>
          <w:tab w:val="left" w:pos="720"/>
        </w:tabs>
        <w:ind w:left="1008" w:hanging="468"/>
      </w:pPr>
      <w:r>
        <w:t>N2: Nitrogen</w:t>
      </w:r>
    </w:p>
    <w:p w14:paraId="0E57D1E6" w14:textId="17ED12BA" w:rsidR="007F4B21" w:rsidRDefault="007F4B21" w:rsidP="00847643">
      <w:pPr>
        <w:pStyle w:val="Level2"/>
        <w:numPr>
          <w:ilvl w:val="0"/>
          <w:numId w:val="18"/>
        </w:numPr>
        <w:tabs>
          <w:tab w:val="left" w:pos="720"/>
        </w:tabs>
        <w:ind w:left="1008" w:hanging="468"/>
      </w:pPr>
      <w:r>
        <w:t>N20: Nitrogen Oxide</w:t>
      </w:r>
    </w:p>
    <w:p w14:paraId="6C71A23D" w14:textId="7E700692" w:rsidR="008C1593" w:rsidRDefault="008C1593" w:rsidP="00847643">
      <w:pPr>
        <w:pStyle w:val="Level2"/>
        <w:numPr>
          <w:ilvl w:val="0"/>
          <w:numId w:val="18"/>
        </w:numPr>
        <w:tabs>
          <w:tab w:val="left" w:pos="720"/>
        </w:tabs>
        <w:ind w:left="1008" w:hanging="468"/>
      </w:pPr>
      <w:r>
        <w:t>NC: Normally Closed</w:t>
      </w:r>
    </w:p>
    <w:p w14:paraId="332D2AC1" w14:textId="799823B8" w:rsidR="002021C4" w:rsidRDefault="002837B2" w:rsidP="00847643">
      <w:pPr>
        <w:pStyle w:val="Level2"/>
        <w:numPr>
          <w:ilvl w:val="0"/>
          <w:numId w:val="18"/>
        </w:numPr>
        <w:tabs>
          <w:tab w:val="left" w:pos="720"/>
        </w:tabs>
        <w:ind w:left="1008" w:hanging="468"/>
      </w:pPr>
      <w:r>
        <w:t xml:space="preserve">NF: </w:t>
      </w:r>
      <w:r w:rsidR="002021C4">
        <w:t>Oil Free Dry (Nitrogen)</w:t>
      </w:r>
    </w:p>
    <w:p w14:paraId="31AF4C51" w14:textId="0BFD892C" w:rsidR="007F4B21" w:rsidRDefault="007F4B21" w:rsidP="00847643">
      <w:pPr>
        <w:pStyle w:val="Level2"/>
        <w:numPr>
          <w:ilvl w:val="0"/>
          <w:numId w:val="18"/>
        </w:numPr>
        <w:tabs>
          <w:tab w:val="left" w:pos="720"/>
        </w:tabs>
        <w:ind w:left="1008" w:hanging="468"/>
      </w:pPr>
      <w:r>
        <w:t>NG: Natural Gas</w:t>
      </w:r>
    </w:p>
    <w:p w14:paraId="06DDF49B" w14:textId="24904D42" w:rsidR="007F4B21" w:rsidRDefault="007F4B21" w:rsidP="00847643">
      <w:pPr>
        <w:pStyle w:val="Level2"/>
        <w:numPr>
          <w:ilvl w:val="0"/>
          <w:numId w:val="18"/>
        </w:numPr>
        <w:tabs>
          <w:tab w:val="left" w:pos="720"/>
        </w:tabs>
        <w:ind w:left="1008" w:hanging="468"/>
      </w:pPr>
      <w:r>
        <w:t>NIC: Not in Cont</w:t>
      </w:r>
      <w:r w:rsidR="009D14E1">
        <w:t>r</w:t>
      </w:r>
      <w:r>
        <w:t>act</w:t>
      </w:r>
    </w:p>
    <w:p w14:paraId="7439228D" w14:textId="1520B697" w:rsidR="00CE2FCB" w:rsidRDefault="00CE2FCB" w:rsidP="00847643">
      <w:pPr>
        <w:pStyle w:val="Level2"/>
        <w:numPr>
          <w:ilvl w:val="0"/>
          <w:numId w:val="18"/>
        </w:numPr>
        <w:tabs>
          <w:tab w:val="left" w:pos="720"/>
        </w:tabs>
        <w:ind w:left="1008" w:hanging="468"/>
      </w:pPr>
      <w:r>
        <w:t>NO: Normally Open</w:t>
      </w:r>
    </w:p>
    <w:p w14:paraId="1ADFC2B4" w14:textId="252EB150" w:rsidR="007F4B21" w:rsidRDefault="007F4B21" w:rsidP="00847643">
      <w:pPr>
        <w:pStyle w:val="Level2"/>
        <w:numPr>
          <w:ilvl w:val="0"/>
          <w:numId w:val="18"/>
        </w:numPr>
        <w:tabs>
          <w:tab w:val="left" w:pos="720"/>
        </w:tabs>
        <w:ind w:left="1008" w:hanging="468"/>
      </w:pPr>
      <w:r>
        <w:t>NOM: Nominal</w:t>
      </w:r>
    </w:p>
    <w:p w14:paraId="03D698B5" w14:textId="23C5A662" w:rsidR="000F095F" w:rsidRPr="008B0E34" w:rsidRDefault="000F095F" w:rsidP="00847643">
      <w:pPr>
        <w:pStyle w:val="Level2"/>
        <w:numPr>
          <w:ilvl w:val="0"/>
          <w:numId w:val="18"/>
        </w:numPr>
        <w:tabs>
          <w:tab w:val="left" w:pos="720"/>
        </w:tabs>
        <w:ind w:left="1008" w:hanging="468"/>
      </w:pPr>
      <w:r w:rsidRPr="008B0E34">
        <w:t>NPTF: National Pipe Thread Female</w:t>
      </w:r>
    </w:p>
    <w:p w14:paraId="5AACFA4B" w14:textId="3A0F2FA5" w:rsidR="000F095F" w:rsidRPr="008B0E34" w:rsidRDefault="000F095F" w:rsidP="00847643">
      <w:pPr>
        <w:pStyle w:val="Level2"/>
        <w:numPr>
          <w:ilvl w:val="0"/>
          <w:numId w:val="18"/>
        </w:numPr>
        <w:tabs>
          <w:tab w:val="left" w:pos="720"/>
        </w:tabs>
        <w:ind w:left="1008" w:hanging="468"/>
      </w:pPr>
      <w:r w:rsidRPr="008B0E34">
        <w:t>NPS: Nominal Pipe Size</w:t>
      </w:r>
    </w:p>
    <w:p w14:paraId="390B0555" w14:textId="32C17141" w:rsidR="000F095F" w:rsidRDefault="000F095F" w:rsidP="00847643">
      <w:pPr>
        <w:pStyle w:val="Level2"/>
        <w:numPr>
          <w:ilvl w:val="0"/>
          <w:numId w:val="18"/>
        </w:numPr>
        <w:tabs>
          <w:tab w:val="left" w:pos="720"/>
        </w:tabs>
        <w:ind w:left="1008" w:hanging="468"/>
      </w:pPr>
      <w:r w:rsidRPr="008B0E34">
        <w:t xml:space="preserve">NPT: </w:t>
      </w:r>
      <w:r w:rsidR="00FE4A59" w:rsidRPr="008B0E34">
        <w:t>Nominal</w:t>
      </w:r>
      <w:r w:rsidRPr="008B0E34">
        <w:t xml:space="preserve"> Pipe Thread</w:t>
      </w:r>
    </w:p>
    <w:p w14:paraId="1831F83D" w14:textId="33E61CF3" w:rsidR="007F4B21" w:rsidRDefault="007F4B21" w:rsidP="00847643">
      <w:pPr>
        <w:pStyle w:val="Level2"/>
        <w:numPr>
          <w:ilvl w:val="0"/>
          <w:numId w:val="18"/>
        </w:numPr>
        <w:tabs>
          <w:tab w:val="left" w:pos="720"/>
        </w:tabs>
        <w:ind w:left="1008" w:hanging="468"/>
      </w:pPr>
      <w:r>
        <w:t>NTS: Not to Scale</w:t>
      </w:r>
    </w:p>
    <w:p w14:paraId="54E3E08E" w14:textId="41B45675" w:rsidR="00385075" w:rsidRDefault="00385075" w:rsidP="00847643">
      <w:pPr>
        <w:pStyle w:val="Level2"/>
        <w:numPr>
          <w:ilvl w:val="0"/>
          <w:numId w:val="18"/>
        </w:numPr>
        <w:tabs>
          <w:tab w:val="left" w:pos="720"/>
        </w:tabs>
        <w:ind w:left="1008" w:hanging="468"/>
      </w:pPr>
      <w:r>
        <w:t>O2: Oxygen</w:t>
      </w:r>
    </w:p>
    <w:p w14:paraId="668CC6D2" w14:textId="6DD4C97E" w:rsidR="00385075" w:rsidRDefault="00385075" w:rsidP="00847643">
      <w:pPr>
        <w:pStyle w:val="Level2"/>
        <w:numPr>
          <w:ilvl w:val="0"/>
          <w:numId w:val="18"/>
        </w:numPr>
        <w:tabs>
          <w:tab w:val="left" w:pos="720"/>
        </w:tabs>
        <w:ind w:left="1008" w:hanging="468"/>
      </w:pPr>
      <w:r>
        <w:t>OC: On Center</w:t>
      </w:r>
    </w:p>
    <w:p w14:paraId="2704F84D" w14:textId="06B2890E" w:rsidR="00D077CF" w:rsidRDefault="00D077CF" w:rsidP="00847643">
      <w:pPr>
        <w:pStyle w:val="Level2"/>
        <w:numPr>
          <w:ilvl w:val="0"/>
          <w:numId w:val="18"/>
        </w:numPr>
        <w:tabs>
          <w:tab w:val="left" w:pos="720"/>
        </w:tabs>
        <w:ind w:left="1008" w:hanging="468"/>
      </w:pPr>
      <w:r>
        <w:t>OD: Outside Diameter</w:t>
      </w:r>
    </w:p>
    <w:p w14:paraId="4D27711B" w14:textId="7AD17F6D" w:rsidR="002C347D" w:rsidRDefault="002C347D" w:rsidP="00847643">
      <w:pPr>
        <w:pStyle w:val="Level2"/>
        <w:numPr>
          <w:ilvl w:val="0"/>
          <w:numId w:val="18"/>
        </w:numPr>
        <w:tabs>
          <w:tab w:val="left" w:pos="720"/>
        </w:tabs>
        <w:ind w:left="1008" w:hanging="468"/>
      </w:pPr>
      <w:r>
        <w:lastRenderedPageBreak/>
        <w:t>OSD: Open Sight Drain</w:t>
      </w:r>
    </w:p>
    <w:p w14:paraId="35F0486D" w14:textId="6C6DEC46" w:rsidR="005F488C" w:rsidRDefault="005F488C" w:rsidP="00847643">
      <w:pPr>
        <w:pStyle w:val="Level2"/>
        <w:numPr>
          <w:ilvl w:val="0"/>
          <w:numId w:val="18"/>
        </w:numPr>
        <w:tabs>
          <w:tab w:val="left" w:pos="720"/>
        </w:tabs>
        <w:ind w:left="1008" w:hanging="468"/>
      </w:pPr>
      <w:r>
        <w:t>OS&amp;Y: Outside Stem and Yoke</w:t>
      </w:r>
    </w:p>
    <w:p w14:paraId="34B4CFB6" w14:textId="00941D1E" w:rsidR="00385075" w:rsidRDefault="00385075" w:rsidP="00847643">
      <w:pPr>
        <w:pStyle w:val="Level2"/>
        <w:numPr>
          <w:ilvl w:val="0"/>
          <w:numId w:val="18"/>
        </w:numPr>
        <w:tabs>
          <w:tab w:val="left" w:pos="720"/>
        </w:tabs>
        <w:ind w:left="1008" w:hanging="468"/>
      </w:pPr>
      <w:r>
        <w:t>PA: Pascal</w:t>
      </w:r>
    </w:p>
    <w:p w14:paraId="7C97E448" w14:textId="11366764" w:rsidR="002675C7" w:rsidRDefault="002675C7" w:rsidP="00847643">
      <w:pPr>
        <w:pStyle w:val="Level2"/>
        <w:numPr>
          <w:ilvl w:val="0"/>
          <w:numId w:val="18"/>
        </w:numPr>
        <w:tabs>
          <w:tab w:val="left" w:pos="720"/>
        </w:tabs>
        <w:ind w:left="1008" w:hanging="468"/>
      </w:pPr>
      <w:r>
        <w:t>PBPU</w:t>
      </w:r>
      <w:r w:rsidR="002837B2">
        <w:t xml:space="preserve">: </w:t>
      </w:r>
      <w:r>
        <w:t>Prefabricated Bedside Patient Units</w:t>
      </w:r>
    </w:p>
    <w:p w14:paraId="7408557F" w14:textId="22CCF605" w:rsidR="00385075" w:rsidRDefault="00385075" w:rsidP="00847643">
      <w:pPr>
        <w:pStyle w:val="Level2"/>
        <w:numPr>
          <w:ilvl w:val="0"/>
          <w:numId w:val="18"/>
        </w:numPr>
        <w:tabs>
          <w:tab w:val="left" w:pos="720"/>
        </w:tabs>
        <w:ind w:left="1008" w:hanging="468"/>
      </w:pPr>
      <w:r>
        <w:t>PD: Pressure Drop or Difference</w:t>
      </w:r>
    </w:p>
    <w:p w14:paraId="1F1596D2" w14:textId="7D991004" w:rsidR="00385075" w:rsidRDefault="00385075" w:rsidP="00847643">
      <w:pPr>
        <w:pStyle w:val="Level2"/>
        <w:numPr>
          <w:ilvl w:val="0"/>
          <w:numId w:val="18"/>
        </w:numPr>
        <w:tabs>
          <w:tab w:val="left" w:pos="720"/>
        </w:tabs>
        <w:ind w:left="1008" w:hanging="468"/>
      </w:pPr>
      <w:r>
        <w:t>PDI: Plumbing and Drainage Institute</w:t>
      </w:r>
    </w:p>
    <w:p w14:paraId="042A229C" w14:textId="17663D78" w:rsidR="002021C4" w:rsidRDefault="002021C4" w:rsidP="00847643">
      <w:pPr>
        <w:pStyle w:val="Level2"/>
        <w:numPr>
          <w:ilvl w:val="0"/>
          <w:numId w:val="18"/>
        </w:numPr>
        <w:tabs>
          <w:tab w:val="left" w:pos="720"/>
        </w:tabs>
        <w:ind w:left="1008" w:hanging="468"/>
      </w:pPr>
      <w:r>
        <w:t>PH</w:t>
      </w:r>
      <w:r w:rsidR="002837B2">
        <w:t xml:space="preserve">: </w:t>
      </w:r>
      <w:r>
        <w:t>Power of Hydrogen</w:t>
      </w:r>
    </w:p>
    <w:p w14:paraId="59184390" w14:textId="53A1A425" w:rsidR="008C1593" w:rsidRDefault="008C1593" w:rsidP="00847643">
      <w:pPr>
        <w:pStyle w:val="Level2"/>
        <w:numPr>
          <w:ilvl w:val="0"/>
          <w:numId w:val="18"/>
        </w:numPr>
        <w:tabs>
          <w:tab w:val="left" w:pos="720"/>
        </w:tabs>
        <w:ind w:left="1008" w:hanging="468"/>
      </w:pPr>
      <w:r>
        <w:t>PID: Proportional-Integral-D</w:t>
      </w:r>
      <w:r w:rsidR="00CE2FCB">
        <w:t>ifferential</w:t>
      </w:r>
    </w:p>
    <w:p w14:paraId="4B123E6B" w14:textId="5F58C967" w:rsidR="002A5D5C" w:rsidRDefault="002A5D5C" w:rsidP="00847643">
      <w:pPr>
        <w:pStyle w:val="Level2"/>
        <w:numPr>
          <w:ilvl w:val="0"/>
          <w:numId w:val="18"/>
        </w:numPr>
        <w:tabs>
          <w:tab w:val="left" w:pos="720"/>
        </w:tabs>
        <w:ind w:left="1008" w:hanging="468"/>
      </w:pPr>
      <w:r>
        <w:t>PLC</w:t>
      </w:r>
      <w:r w:rsidR="002837B2">
        <w:t xml:space="preserve">: </w:t>
      </w:r>
      <w:r>
        <w:t>Programmable Logic Controllers</w:t>
      </w:r>
    </w:p>
    <w:p w14:paraId="1ABDD5AA" w14:textId="486E23C1" w:rsidR="0006473E" w:rsidRDefault="0006473E" w:rsidP="00847643">
      <w:pPr>
        <w:pStyle w:val="Level2"/>
        <w:numPr>
          <w:ilvl w:val="0"/>
          <w:numId w:val="18"/>
        </w:numPr>
        <w:tabs>
          <w:tab w:val="left" w:pos="720"/>
        </w:tabs>
        <w:ind w:left="1008" w:hanging="468"/>
      </w:pPr>
      <w:r w:rsidRPr="00D90918">
        <w:t xml:space="preserve">PP: </w:t>
      </w:r>
      <w:r w:rsidR="00CD1FEC">
        <w:t>P</w:t>
      </w:r>
      <w:r w:rsidRPr="00D90918">
        <w:t>olypropylene</w:t>
      </w:r>
    </w:p>
    <w:p w14:paraId="39ED0652" w14:textId="1BC461B6" w:rsidR="008C1593" w:rsidRDefault="008C1593" w:rsidP="00847643">
      <w:pPr>
        <w:pStyle w:val="Level2"/>
        <w:numPr>
          <w:ilvl w:val="0"/>
          <w:numId w:val="18"/>
        </w:numPr>
        <w:tabs>
          <w:tab w:val="left" w:pos="720"/>
        </w:tabs>
        <w:ind w:left="1008" w:hanging="468"/>
      </w:pPr>
      <w:r>
        <w:t>ppb: Parts per Billion</w:t>
      </w:r>
    </w:p>
    <w:p w14:paraId="4C8148CB" w14:textId="70732B15" w:rsidR="003C77CE" w:rsidRDefault="00D356DA" w:rsidP="003C77CE">
      <w:pPr>
        <w:pStyle w:val="Level2"/>
        <w:numPr>
          <w:ilvl w:val="0"/>
          <w:numId w:val="18"/>
        </w:numPr>
        <w:tabs>
          <w:tab w:val="left" w:pos="720"/>
        </w:tabs>
        <w:ind w:left="990" w:hanging="450"/>
      </w:pPr>
      <w:r>
        <w:t>ppm</w:t>
      </w:r>
      <w:r w:rsidR="002837B2">
        <w:t xml:space="preserve">: </w:t>
      </w:r>
      <w:r w:rsidR="002A5D5C">
        <w:t>Parts per Million</w:t>
      </w:r>
    </w:p>
    <w:p w14:paraId="1A9C634D" w14:textId="77777777" w:rsidR="003C77CE" w:rsidRDefault="003C77CE" w:rsidP="003C77CE">
      <w:pPr>
        <w:pStyle w:val="Level2"/>
        <w:numPr>
          <w:ilvl w:val="0"/>
          <w:numId w:val="18"/>
        </w:numPr>
        <w:tabs>
          <w:tab w:val="left" w:pos="720"/>
        </w:tabs>
        <w:ind w:left="990" w:hanging="450"/>
      </w:pPr>
      <w:r>
        <w:t>PSI: Pounds per Square Inch</w:t>
      </w:r>
    </w:p>
    <w:p w14:paraId="08610936" w14:textId="5E8AD3F6" w:rsidR="003C77CE" w:rsidRDefault="003C77CE" w:rsidP="003C77CE">
      <w:pPr>
        <w:pStyle w:val="Level2"/>
        <w:numPr>
          <w:ilvl w:val="0"/>
          <w:numId w:val="18"/>
        </w:numPr>
        <w:tabs>
          <w:tab w:val="left" w:pos="720"/>
        </w:tabs>
        <w:ind w:left="990" w:hanging="450"/>
      </w:pPr>
      <w:r>
        <w:t xml:space="preserve">PSIA: Pounds per Square Inch Atmosphere </w:t>
      </w:r>
    </w:p>
    <w:p w14:paraId="42746E9B" w14:textId="3670485E" w:rsidR="002675C7" w:rsidRDefault="002675C7" w:rsidP="00847643">
      <w:pPr>
        <w:pStyle w:val="Level2"/>
        <w:numPr>
          <w:ilvl w:val="0"/>
          <w:numId w:val="18"/>
        </w:numPr>
        <w:tabs>
          <w:tab w:val="left" w:pos="720"/>
        </w:tabs>
        <w:ind w:left="990" w:hanging="450"/>
      </w:pPr>
      <w:r>
        <w:t>PSIG</w:t>
      </w:r>
      <w:r w:rsidR="002837B2">
        <w:t xml:space="preserve">: </w:t>
      </w:r>
      <w:r>
        <w:t>Pounds per Square Inch</w:t>
      </w:r>
      <w:r w:rsidR="008E7A90">
        <w:t xml:space="preserve"> Ga</w:t>
      </w:r>
      <w:r w:rsidR="00FF4696">
        <w:t>u</w:t>
      </w:r>
      <w:r w:rsidR="008E7A90">
        <w:t>ge</w:t>
      </w:r>
    </w:p>
    <w:p w14:paraId="3ECA6926" w14:textId="4DEE5D97" w:rsidR="005F488C" w:rsidRDefault="005F488C" w:rsidP="00847643">
      <w:pPr>
        <w:pStyle w:val="Level2"/>
        <w:numPr>
          <w:ilvl w:val="0"/>
          <w:numId w:val="18"/>
        </w:numPr>
        <w:tabs>
          <w:tab w:val="left" w:pos="720"/>
        </w:tabs>
        <w:ind w:left="990" w:hanging="450"/>
      </w:pPr>
      <w:r>
        <w:t>PTFE: Polytetrafluoroethylene</w:t>
      </w:r>
    </w:p>
    <w:p w14:paraId="36330AE1" w14:textId="793E8AFA" w:rsidR="005F488C" w:rsidRDefault="005F488C" w:rsidP="00BB1D2B">
      <w:pPr>
        <w:pStyle w:val="Level2"/>
        <w:numPr>
          <w:ilvl w:val="0"/>
          <w:numId w:val="18"/>
        </w:numPr>
        <w:tabs>
          <w:tab w:val="left" w:pos="720"/>
        </w:tabs>
        <w:ind w:left="1181" w:hanging="634"/>
      </w:pPr>
      <w:r>
        <w:t>PVC: Polyvinyl Chloride</w:t>
      </w:r>
    </w:p>
    <w:p w14:paraId="3AEF9CBA" w14:textId="20A95E55" w:rsidR="00B46F2D" w:rsidRDefault="00B46F2D" w:rsidP="00BB1D2B">
      <w:pPr>
        <w:pStyle w:val="Level2"/>
        <w:numPr>
          <w:ilvl w:val="0"/>
          <w:numId w:val="18"/>
        </w:numPr>
        <w:tabs>
          <w:tab w:val="left" w:pos="720"/>
        </w:tabs>
        <w:ind w:left="1170" w:hanging="630"/>
      </w:pPr>
      <w:r w:rsidRPr="00CD1FEC">
        <w:t xml:space="preserve">PVDF: </w:t>
      </w:r>
      <w:r w:rsidRPr="00D90918">
        <w:t>Polyvinylidene Fluoride</w:t>
      </w:r>
    </w:p>
    <w:p w14:paraId="7BFB5D47" w14:textId="10919699" w:rsidR="002021C4" w:rsidRDefault="002021C4" w:rsidP="003627F0">
      <w:pPr>
        <w:pStyle w:val="Level2"/>
        <w:numPr>
          <w:ilvl w:val="0"/>
          <w:numId w:val="18"/>
        </w:numPr>
        <w:tabs>
          <w:tab w:val="left" w:pos="720"/>
        </w:tabs>
        <w:ind w:left="1238" w:hanging="720"/>
      </w:pPr>
      <w:r>
        <w:t>RAD</w:t>
      </w:r>
      <w:r w:rsidR="00CE1D2C">
        <w:t xml:space="preserve">: </w:t>
      </w:r>
      <w:r>
        <w:t>Radians</w:t>
      </w:r>
    </w:p>
    <w:p w14:paraId="71C8B514" w14:textId="2929F1AA" w:rsidR="002A5D5C" w:rsidRDefault="002A5D5C" w:rsidP="003627F0">
      <w:pPr>
        <w:pStyle w:val="Level2"/>
        <w:numPr>
          <w:ilvl w:val="0"/>
          <w:numId w:val="18"/>
        </w:numPr>
        <w:tabs>
          <w:tab w:val="left" w:pos="720"/>
        </w:tabs>
        <w:ind w:left="1238" w:hanging="720"/>
      </w:pPr>
      <w:r>
        <w:t>RO</w:t>
      </w:r>
      <w:r w:rsidR="00CE1D2C">
        <w:t xml:space="preserve">: </w:t>
      </w:r>
      <w:r>
        <w:t>Reverse Osmosis</w:t>
      </w:r>
    </w:p>
    <w:p w14:paraId="75AAA649" w14:textId="3FEF82BF" w:rsidR="002675C7" w:rsidRDefault="002675C7" w:rsidP="003627F0">
      <w:pPr>
        <w:pStyle w:val="Level2"/>
        <w:numPr>
          <w:ilvl w:val="0"/>
          <w:numId w:val="18"/>
        </w:numPr>
        <w:tabs>
          <w:tab w:val="left" w:pos="720"/>
        </w:tabs>
        <w:ind w:left="1238" w:hanging="720"/>
      </w:pPr>
      <w:r>
        <w:t>RPM</w:t>
      </w:r>
      <w:r w:rsidR="00CE1D2C">
        <w:t xml:space="preserve">: </w:t>
      </w:r>
      <w:r>
        <w:t>Revolutions Per Minute</w:t>
      </w:r>
    </w:p>
    <w:p w14:paraId="12E4C1B7" w14:textId="5580629D" w:rsidR="008C1593" w:rsidRDefault="008C1593" w:rsidP="003627F0">
      <w:pPr>
        <w:pStyle w:val="Level2"/>
        <w:numPr>
          <w:ilvl w:val="0"/>
          <w:numId w:val="18"/>
        </w:numPr>
        <w:tabs>
          <w:tab w:val="left" w:pos="720"/>
        </w:tabs>
        <w:ind w:left="1238" w:hanging="720"/>
      </w:pPr>
      <w:r>
        <w:t>RTD: Resistance Temperature Detectors</w:t>
      </w:r>
    </w:p>
    <w:p w14:paraId="3FF5A63C" w14:textId="51BA83A5" w:rsidR="00B46F2D" w:rsidRDefault="00B46F2D" w:rsidP="003627F0">
      <w:pPr>
        <w:pStyle w:val="Level2"/>
        <w:numPr>
          <w:ilvl w:val="0"/>
          <w:numId w:val="18"/>
        </w:numPr>
        <w:tabs>
          <w:tab w:val="left" w:pos="720"/>
        </w:tabs>
        <w:ind w:left="1238" w:hanging="720"/>
      </w:pPr>
      <w:r w:rsidRPr="00D90918">
        <w:t xml:space="preserve">RTRP: </w:t>
      </w:r>
      <w:r w:rsidRPr="00D90918">
        <w:rPr>
          <w:bCs/>
        </w:rPr>
        <w:t xml:space="preserve">Reinforced </w:t>
      </w:r>
      <w:r w:rsidR="00CD1FEC">
        <w:rPr>
          <w:bCs/>
        </w:rPr>
        <w:t>T</w:t>
      </w:r>
      <w:r w:rsidRPr="00D90918">
        <w:rPr>
          <w:bCs/>
        </w:rPr>
        <w:t xml:space="preserve">hermosetting </w:t>
      </w:r>
      <w:r w:rsidR="00CD1FEC">
        <w:rPr>
          <w:bCs/>
        </w:rPr>
        <w:t>R</w:t>
      </w:r>
      <w:r w:rsidRPr="00D90918">
        <w:rPr>
          <w:bCs/>
        </w:rPr>
        <w:t xml:space="preserve">esin </w:t>
      </w:r>
      <w:r w:rsidR="00CD1FEC">
        <w:rPr>
          <w:bCs/>
        </w:rPr>
        <w:t>P</w:t>
      </w:r>
      <w:r w:rsidRPr="00D90918">
        <w:t>ipe</w:t>
      </w:r>
    </w:p>
    <w:p w14:paraId="73738FE2" w14:textId="3352FE76" w:rsidR="00016208" w:rsidRDefault="00016208" w:rsidP="00016208">
      <w:pPr>
        <w:pStyle w:val="Level2"/>
        <w:numPr>
          <w:ilvl w:val="0"/>
          <w:numId w:val="18"/>
        </w:numPr>
        <w:tabs>
          <w:tab w:val="left" w:pos="720"/>
        </w:tabs>
        <w:ind w:left="1238" w:hanging="720"/>
      </w:pPr>
      <w:r>
        <w:t>SAN: Sanitary Sewer</w:t>
      </w:r>
    </w:p>
    <w:p w14:paraId="68D2F20E" w14:textId="78A5E01A" w:rsidR="00016208" w:rsidRDefault="002675C7" w:rsidP="00BB1D2B">
      <w:pPr>
        <w:pStyle w:val="Level2"/>
        <w:numPr>
          <w:ilvl w:val="0"/>
          <w:numId w:val="18"/>
        </w:numPr>
        <w:tabs>
          <w:tab w:val="left" w:pos="720"/>
        </w:tabs>
        <w:ind w:left="1170" w:hanging="630"/>
      </w:pPr>
      <w:r>
        <w:t>SCFM</w:t>
      </w:r>
      <w:r w:rsidR="00CE1D2C">
        <w:t xml:space="preserve">: </w:t>
      </w:r>
      <w:r>
        <w:t xml:space="preserve">Standard Cubic Feet </w:t>
      </w:r>
      <w:r w:rsidR="00016208">
        <w:t>p</w:t>
      </w:r>
      <w:r>
        <w:t>er Minute</w:t>
      </w:r>
    </w:p>
    <w:p w14:paraId="5D8F9A9B" w14:textId="43064180" w:rsidR="002021C4" w:rsidRDefault="002021C4" w:rsidP="003627F0">
      <w:pPr>
        <w:pStyle w:val="Level2"/>
        <w:numPr>
          <w:ilvl w:val="0"/>
          <w:numId w:val="18"/>
        </w:numPr>
        <w:tabs>
          <w:tab w:val="left" w:pos="720"/>
        </w:tabs>
        <w:ind w:left="1170" w:hanging="630"/>
      </w:pPr>
      <w:r>
        <w:t>SDI</w:t>
      </w:r>
      <w:r w:rsidR="00CE1D2C">
        <w:t xml:space="preserve">: </w:t>
      </w:r>
      <w:r>
        <w:t>Silt Density Index</w:t>
      </w:r>
    </w:p>
    <w:p w14:paraId="0DFCF5A8" w14:textId="6F64970C" w:rsidR="008E6B65" w:rsidRDefault="008E6B65" w:rsidP="003627F0">
      <w:pPr>
        <w:pStyle w:val="Level2"/>
        <w:numPr>
          <w:ilvl w:val="0"/>
          <w:numId w:val="18"/>
        </w:numPr>
        <w:tabs>
          <w:tab w:val="left" w:pos="720"/>
        </w:tabs>
        <w:ind w:left="1170" w:hanging="630"/>
      </w:pPr>
      <w:r>
        <w:t xml:space="preserve">SMACNA: Sheet Metal and Air </w:t>
      </w:r>
      <w:r w:rsidR="00997CEC">
        <w:t xml:space="preserve">Conditioning </w:t>
      </w:r>
      <w:r>
        <w:t>Con</w:t>
      </w:r>
      <w:r w:rsidR="00997CEC">
        <w:t xml:space="preserve">tractors </w:t>
      </w:r>
      <w:r>
        <w:t>National Association</w:t>
      </w:r>
    </w:p>
    <w:p w14:paraId="65D914AA" w14:textId="322C5DDA" w:rsidR="00016208" w:rsidRDefault="002021C4" w:rsidP="003627F0">
      <w:pPr>
        <w:pStyle w:val="Level2"/>
        <w:numPr>
          <w:ilvl w:val="0"/>
          <w:numId w:val="18"/>
        </w:numPr>
        <w:tabs>
          <w:tab w:val="left" w:pos="720"/>
        </w:tabs>
        <w:ind w:left="1170" w:hanging="630"/>
      </w:pPr>
      <w:r>
        <w:t>SPEC</w:t>
      </w:r>
      <w:r w:rsidR="00CE1D2C">
        <w:t xml:space="preserve">: </w:t>
      </w:r>
      <w:r>
        <w:t>Specification</w:t>
      </w:r>
    </w:p>
    <w:p w14:paraId="5953E3D6" w14:textId="1B8E1453" w:rsidR="00016208" w:rsidRDefault="00735832" w:rsidP="003627F0">
      <w:pPr>
        <w:pStyle w:val="Level2"/>
        <w:numPr>
          <w:ilvl w:val="0"/>
          <w:numId w:val="18"/>
        </w:numPr>
        <w:tabs>
          <w:tab w:val="left" w:pos="720"/>
        </w:tabs>
        <w:ind w:left="1170" w:hanging="630"/>
      </w:pPr>
      <w:r>
        <w:t>SPS</w:t>
      </w:r>
      <w:r w:rsidR="000F095F">
        <w:t>: Sterile Processing Services</w:t>
      </w:r>
    </w:p>
    <w:p w14:paraId="6787A1B7" w14:textId="67067EB8" w:rsidR="00016208" w:rsidRDefault="00016208" w:rsidP="003627F0">
      <w:pPr>
        <w:pStyle w:val="Level2"/>
        <w:numPr>
          <w:ilvl w:val="0"/>
          <w:numId w:val="18"/>
        </w:numPr>
        <w:tabs>
          <w:tab w:val="left" w:pos="720"/>
        </w:tabs>
        <w:ind w:left="1170" w:hanging="630"/>
      </w:pPr>
      <w:r>
        <w:t>SQFT/SF: Square Feet</w:t>
      </w:r>
    </w:p>
    <w:p w14:paraId="02072441" w14:textId="7819DA79" w:rsidR="00016208" w:rsidRDefault="00016208" w:rsidP="003627F0">
      <w:pPr>
        <w:pStyle w:val="Level2"/>
        <w:numPr>
          <w:ilvl w:val="0"/>
          <w:numId w:val="18"/>
        </w:numPr>
        <w:tabs>
          <w:tab w:val="left" w:pos="720"/>
        </w:tabs>
        <w:ind w:left="1170" w:hanging="630"/>
      </w:pPr>
      <w:r>
        <w:t>SS: Stainless Steel</w:t>
      </w:r>
    </w:p>
    <w:p w14:paraId="3A0DF87D" w14:textId="20FB6679" w:rsidR="002021C4" w:rsidRDefault="002021C4" w:rsidP="003627F0">
      <w:pPr>
        <w:pStyle w:val="Level2"/>
        <w:numPr>
          <w:ilvl w:val="0"/>
          <w:numId w:val="18"/>
        </w:numPr>
        <w:tabs>
          <w:tab w:val="left" w:pos="720"/>
        </w:tabs>
        <w:ind w:left="1170" w:hanging="630"/>
      </w:pPr>
      <w:r>
        <w:t>STD</w:t>
      </w:r>
      <w:r w:rsidR="00CE1D2C">
        <w:t xml:space="preserve">: </w:t>
      </w:r>
      <w:r>
        <w:t>Standard</w:t>
      </w:r>
    </w:p>
    <w:p w14:paraId="2CE89F10" w14:textId="4DCC1D92" w:rsidR="00D077CF" w:rsidRDefault="00D077CF" w:rsidP="003627F0">
      <w:pPr>
        <w:pStyle w:val="Level2"/>
        <w:numPr>
          <w:ilvl w:val="0"/>
          <w:numId w:val="18"/>
        </w:numPr>
        <w:tabs>
          <w:tab w:val="left" w:pos="720"/>
        </w:tabs>
        <w:ind w:left="1170" w:hanging="630"/>
      </w:pPr>
      <w:r>
        <w:t>SUS: Saybolt Universal Second</w:t>
      </w:r>
    </w:p>
    <w:p w14:paraId="6896BDED" w14:textId="7B50BA25" w:rsidR="000F095F" w:rsidRDefault="000F095F" w:rsidP="003627F0">
      <w:pPr>
        <w:pStyle w:val="Level2"/>
        <w:numPr>
          <w:ilvl w:val="0"/>
          <w:numId w:val="18"/>
        </w:numPr>
        <w:tabs>
          <w:tab w:val="left" w:pos="720"/>
        </w:tabs>
        <w:ind w:left="1170" w:hanging="630"/>
      </w:pPr>
      <w:r>
        <w:t>SWP: Steam Working Pressure</w:t>
      </w:r>
    </w:p>
    <w:p w14:paraId="03B7218C" w14:textId="4BEF5E9E" w:rsidR="00016208" w:rsidRDefault="00016208" w:rsidP="003627F0">
      <w:pPr>
        <w:pStyle w:val="Level2"/>
        <w:numPr>
          <w:ilvl w:val="0"/>
          <w:numId w:val="18"/>
        </w:numPr>
        <w:tabs>
          <w:tab w:val="left" w:pos="720"/>
        </w:tabs>
        <w:ind w:left="1170" w:hanging="630"/>
      </w:pPr>
      <w:r>
        <w:t>TD: Temperature Difference</w:t>
      </w:r>
    </w:p>
    <w:p w14:paraId="50E00999" w14:textId="762375B0" w:rsidR="005677A4" w:rsidRDefault="005677A4" w:rsidP="003627F0">
      <w:pPr>
        <w:pStyle w:val="Level2"/>
        <w:numPr>
          <w:ilvl w:val="0"/>
          <w:numId w:val="18"/>
        </w:numPr>
        <w:tabs>
          <w:tab w:val="left" w:pos="720"/>
        </w:tabs>
        <w:ind w:left="1170" w:hanging="630"/>
      </w:pPr>
      <w:r>
        <w:t>TDH: Total Dynamic Head</w:t>
      </w:r>
    </w:p>
    <w:p w14:paraId="04DFF20E" w14:textId="64A80422" w:rsidR="002A5D5C" w:rsidRDefault="002A5D5C" w:rsidP="003627F0">
      <w:pPr>
        <w:pStyle w:val="Level2"/>
        <w:numPr>
          <w:ilvl w:val="0"/>
          <w:numId w:val="18"/>
        </w:numPr>
        <w:tabs>
          <w:tab w:val="left" w:pos="720"/>
        </w:tabs>
        <w:ind w:left="1170" w:hanging="630"/>
      </w:pPr>
      <w:r>
        <w:t>TEFC</w:t>
      </w:r>
      <w:r w:rsidR="00CE1D2C">
        <w:t xml:space="preserve">: </w:t>
      </w:r>
      <w:r>
        <w:t>Totally Enclosed Fan-Cooled</w:t>
      </w:r>
    </w:p>
    <w:p w14:paraId="418B6C05" w14:textId="74F8B77F" w:rsidR="005677A4" w:rsidRDefault="005677A4" w:rsidP="003627F0">
      <w:pPr>
        <w:pStyle w:val="Level2"/>
        <w:numPr>
          <w:ilvl w:val="0"/>
          <w:numId w:val="18"/>
        </w:numPr>
        <w:tabs>
          <w:tab w:val="left" w:pos="720"/>
        </w:tabs>
        <w:ind w:left="1170" w:hanging="630"/>
      </w:pPr>
      <w:r>
        <w:lastRenderedPageBreak/>
        <w:t>TEMP: Temperature</w:t>
      </w:r>
    </w:p>
    <w:p w14:paraId="41A581C4" w14:textId="21D3E4D7" w:rsidR="005F488C" w:rsidRDefault="005F488C" w:rsidP="003627F0">
      <w:pPr>
        <w:pStyle w:val="Level2"/>
        <w:numPr>
          <w:ilvl w:val="0"/>
          <w:numId w:val="18"/>
        </w:numPr>
        <w:tabs>
          <w:tab w:val="left" w:pos="720"/>
        </w:tabs>
        <w:ind w:left="1170" w:hanging="630"/>
      </w:pPr>
      <w:r>
        <w:t>TFE: Tetrafluoroethylene</w:t>
      </w:r>
    </w:p>
    <w:p w14:paraId="2F09EF61" w14:textId="41592C63" w:rsidR="005677A4" w:rsidRDefault="005677A4" w:rsidP="003627F0">
      <w:pPr>
        <w:pStyle w:val="Level2"/>
        <w:numPr>
          <w:ilvl w:val="0"/>
          <w:numId w:val="18"/>
        </w:numPr>
        <w:tabs>
          <w:tab w:val="left" w:pos="720"/>
        </w:tabs>
        <w:ind w:left="1170" w:hanging="630"/>
      </w:pPr>
      <w:r>
        <w:t>THERM: 100,000 Btu</w:t>
      </w:r>
    </w:p>
    <w:p w14:paraId="7A01159F" w14:textId="62ADBD40" w:rsidR="000F095F" w:rsidRDefault="000F095F" w:rsidP="003627F0">
      <w:pPr>
        <w:pStyle w:val="Level2"/>
        <w:numPr>
          <w:ilvl w:val="0"/>
          <w:numId w:val="18"/>
        </w:numPr>
        <w:tabs>
          <w:tab w:val="left" w:pos="720"/>
        </w:tabs>
        <w:ind w:left="1170" w:hanging="630"/>
      </w:pPr>
      <w:r>
        <w:t>THHN: Thermoplastic High-Heat Resistant Nylon Coated Wire</w:t>
      </w:r>
    </w:p>
    <w:p w14:paraId="16A75D84" w14:textId="45255FC6" w:rsidR="000F095F" w:rsidRDefault="000F095F" w:rsidP="003627F0">
      <w:pPr>
        <w:pStyle w:val="Level2"/>
        <w:numPr>
          <w:ilvl w:val="0"/>
          <w:numId w:val="18"/>
        </w:numPr>
        <w:tabs>
          <w:tab w:val="left" w:pos="720"/>
        </w:tabs>
        <w:ind w:left="1170" w:hanging="630"/>
      </w:pPr>
      <w:r>
        <w:t>THWN: Thermoplastic Heat &amp; Water Resistant Nylon Coated Wire</w:t>
      </w:r>
    </w:p>
    <w:p w14:paraId="5B94C83F" w14:textId="6EEEE3E4" w:rsidR="001C4637" w:rsidRDefault="001C4637" w:rsidP="003627F0">
      <w:pPr>
        <w:pStyle w:val="Level2"/>
        <w:numPr>
          <w:ilvl w:val="0"/>
          <w:numId w:val="18"/>
        </w:numPr>
        <w:tabs>
          <w:tab w:val="left" w:pos="720"/>
        </w:tabs>
        <w:ind w:left="1170" w:hanging="630"/>
      </w:pPr>
      <w:r>
        <w:t>TIL: Technical Information Library http//www.cfm.va.gov/til/indes.asp</w:t>
      </w:r>
    </w:p>
    <w:p w14:paraId="298C8887" w14:textId="0C707842" w:rsidR="002021C4" w:rsidRDefault="002021C4" w:rsidP="003627F0">
      <w:pPr>
        <w:pStyle w:val="Level2"/>
        <w:numPr>
          <w:ilvl w:val="0"/>
          <w:numId w:val="18"/>
        </w:numPr>
        <w:tabs>
          <w:tab w:val="left" w:pos="720"/>
        </w:tabs>
        <w:ind w:left="1170" w:hanging="630"/>
      </w:pPr>
      <w:r>
        <w:t>T/P</w:t>
      </w:r>
      <w:r w:rsidR="00CE1D2C">
        <w:t xml:space="preserve">: </w:t>
      </w:r>
      <w:r>
        <w:t>Temperature and Pressure</w:t>
      </w:r>
    </w:p>
    <w:p w14:paraId="7E0F6122" w14:textId="754CE72C" w:rsidR="005677A4" w:rsidRDefault="005677A4" w:rsidP="003627F0">
      <w:pPr>
        <w:pStyle w:val="Level2"/>
        <w:numPr>
          <w:ilvl w:val="0"/>
          <w:numId w:val="18"/>
        </w:numPr>
        <w:tabs>
          <w:tab w:val="left" w:pos="720"/>
        </w:tabs>
        <w:ind w:left="1170" w:hanging="630"/>
      </w:pPr>
      <w:r>
        <w:t>TYP: Typical</w:t>
      </w:r>
    </w:p>
    <w:p w14:paraId="2A03CD27" w14:textId="6A482874" w:rsidR="005677A4" w:rsidRDefault="000F095F" w:rsidP="005677A4">
      <w:pPr>
        <w:pStyle w:val="Level2"/>
        <w:numPr>
          <w:ilvl w:val="0"/>
          <w:numId w:val="18"/>
        </w:numPr>
        <w:tabs>
          <w:tab w:val="left" w:pos="720"/>
        </w:tabs>
        <w:ind w:left="1170" w:hanging="630"/>
      </w:pPr>
      <w:r>
        <w:t>USDA: U.S. Department of Agriculture</w:t>
      </w:r>
    </w:p>
    <w:p w14:paraId="4EC4A86A" w14:textId="18416340" w:rsidR="005677A4" w:rsidRDefault="005677A4" w:rsidP="005677A4">
      <w:pPr>
        <w:pStyle w:val="Level2"/>
        <w:numPr>
          <w:ilvl w:val="0"/>
          <w:numId w:val="18"/>
        </w:numPr>
        <w:tabs>
          <w:tab w:val="left" w:pos="720"/>
        </w:tabs>
        <w:ind w:left="1170" w:hanging="630"/>
      </w:pPr>
      <w:r>
        <w:t>V: Vent</w:t>
      </w:r>
    </w:p>
    <w:p w14:paraId="38C390D2" w14:textId="05C57BD4" w:rsidR="002021C4" w:rsidRDefault="002021C4" w:rsidP="003627F0">
      <w:pPr>
        <w:pStyle w:val="Level2"/>
        <w:numPr>
          <w:ilvl w:val="0"/>
          <w:numId w:val="18"/>
        </w:numPr>
        <w:tabs>
          <w:tab w:val="left" w:pos="720"/>
        </w:tabs>
        <w:ind w:left="1170" w:hanging="630"/>
      </w:pPr>
      <w:r>
        <w:t>V</w:t>
      </w:r>
      <w:r w:rsidR="00CE1D2C">
        <w:t xml:space="preserve">: </w:t>
      </w:r>
      <w:r>
        <w:t>Volt</w:t>
      </w:r>
    </w:p>
    <w:p w14:paraId="79D2C010" w14:textId="1BED49BB" w:rsidR="002675C7" w:rsidRDefault="002675C7" w:rsidP="003627F0">
      <w:pPr>
        <w:pStyle w:val="Level2"/>
        <w:numPr>
          <w:ilvl w:val="0"/>
          <w:numId w:val="18"/>
        </w:numPr>
        <w:tabs>
          <w:tab w:val="left" w:pos="720"/>
        </w:tabs>
        <w:ind w:left="1170" w:hanging="630"/>
      </w:pPr>
      <w:r>
        <w:t>VA</w:t>
      </w:r>
      <w:r w:rsidR="00457B62">
        <w:t xml:space="preserve">: </w:t>
      </w:r>
      <w:r>
        <w:t>Veterans Administration</w:t>
      </w:r>
    </w:p>
    <w:p w14:paraId="7E7364F1" w14:textId="0E1656CE" w:rsidR="008C1593" w:rsidRDefault="008C1593" w:rsidP="003627F0">
      <w:pPr>
        <w:pStyle w:val="Level2"/>
        <w:numPr>
          <w:ilvl w:val="0"/>
          <w:numId w:val="18"/>
        </w:numPr>
        <w:tabs>
          <w:tab w:val="left" w:pos="720"/>
        </w:tabs>
        <w:ind w:left="1170" w:hanging="630"/>
      </w:pPr>
      <w:r>
        <w:t>VA CFM: VA Construction &amp; Facilities Management</w:t>
      </w:r>
    </w:p>
    <w:p w14:paraId="2807FAAC" w14:textId="0A0CE1A0" w:rsidR="008C1593" w:rsidRDefault="008C1593" w:rsidP="003627F0">
      <w:pPr>
        <w:pStyle w:val="Level2"/>
        <w:numPr>
          <w:ilvl w:val="0"/>
          <w:numId w:val="18"/>
        </w:numPr>
        <w:tabs>
          <w:tab w:val="left" w:pos="720"/>
        </w:tabs>
        <w:ind w:left="1170" w:hanging="630"/>
      </w:pPr>
      <w:r>
        <w:t>VA CFM CSS: VA Construction &amp; Facilities Management, Consulting Support Service</w:t>
      </w:r>
    </w:p>
    <w:p w14:paraId="697DF782" w14:textId="23565EF7" w:rsidR="005677A4" w:rsidRDefault="005677A4" w:rsidP="005677A4">
      <w:pPr>
        <w:pStyle w:val="Level2"/>
        <w:numPr>
          <w:ilvl w:val="0"/>
          <w:numId w:val="18"/>
        </w:numPr>
        <w:tabs>
          <w:tab w:val="left" w:pos="720"/>
        </w:tabs>
        <w:ind w:left="1170" w:hanging="630"/>
      </w:pPr>
      <w:r>
        <w:t>VAC: Vacuum</w:t>
      </w:r>
    </w:p>
    <w:p w14:paraId="6C55182C" w14:textId="0F7EADE9" w:rsidR="005677A4" w:rsidRDefault="005677A4" w:rsidP="005677A4">
      <w:pPr>
        <w:pStyle w:val="Level2"/>
        <w:numPr>
          <w:ilvl w:val="0"/>
          <w:numId w:val="18"/>
        </w:numPr>
        <w:tabs>
          <w:tab w:val="left" w:pos="720"/>
        </w:tabs>
        <w:ind w:left="1170" w:hanging="630"/>
      </w:pPr>
      <w:r>
        <w:t>VAC: Voltage in Alternating Current</w:t>
      </w:r>
    </w:p>
    <w:p w14:paraId="6ABF9264" w14:textId="1A73D295" w:rsidR="005677A4" w:rsidRDefault="005677A4" w:rsidP="005677A4">
      <w:pPr>
        <w:pStyle w:val="Level2"/>
        <w:numPr>
          <w:ilvl w:val="0"/>
          <w:numId w:val="18"/>
        </w:numPr>
        <w:tabs>
          <w:tab w:val="left" w:pos="720"/>
        </w:tabs>
        <w:ind w:left="1170" w:hanging="630"/>
      </w:pPr>
      <w:r>
        <w:t>VAMC: Veterans Administration Medical Center</w:t>
      </w:r>
    </w:p>
    <w:p w14:paraId="3F7FCAF3" w14:textId="2F64802B" w:rsidR="008E7A90" w:rsidRDefault="008E7A90" w:rsidP="005677A4">
      <w:pPr>
        <w:pStyle w:val="Level2"/>
        <w:numPr>
          <w:ilvl w:val="0"/>
          <w:numId w:val="18"/>
        </w:numPr>
        <w:tabs>
          <w:tab w:val="left" w:pos="720"/>
        </w:tabs>
        <w:ind w:left="1170" w:hanging="630"/>
      </w:pPr>
      <w:r>
        <w:t>VHA O</w:t>
      </w:r>
      <w:r w:rsidR="00EF05C8">
        <w:t>CAMES</w:t>
      </w:r>
      <w:r>
        <w:t xml:space="preserve">: </w:t>
      </w:r>
      <w:r w:rsidR="0071655F" w:rsidRPr="00A6687F">
        <w:t xml:space="preserve">This has been replaced by HEFP. </w:t>
      </w:r>
    </w:p>
    <w:p w14:paraId="2363DADA" w14:textId="2050563A" w:rsidR="008E6B65" w:rsidRDefault="008E6B65" w:rsidP="005677A4">
      <w:pPr>
        <w:pStyle w:val="Level2"/>
        <w:numPr>
          <w:ilvl w:val="0"/>
          <w:numId w:val="18"/>
        </w:numPr>
        <w:tabs>
          <w:tab w:val="left" w:pos="720"/>
        </w:tabs>
        <w:ind w:left="1170" w:hanging="630"/>
      </w:pPr>
      <w:r>
        <w:t>VSD: Variable Speed Drive</w:t>
      </w:r>
    </w:p>
    <w:p w14:paraId="0C5126F6" w14:textId="54830BDC" w:rsidR="008E6B65" w:rsidRDefault="008E6B65" w:rsidP="005677A4">
      <w:pPr>
        <w:pStyle w:val="Level2"/>
        <w:numPr>
          <w:ilvl w:val="0"/>
          <w:numId w:val="18"/>
        </w:numPr>
        <w:tabs>
          <w:tab w:val="left" w:pos="720"/>
        </w:tabs>
        <w:ind w:left="1170" w:hanging="630"/>
      </w:pPr>
      <w:r>
        <w:t xml:space="preserve">VTR: Vent </w:t>
      </w:r>
      <w:r w:rsidR="007F7B95">
        <w:t>t</w:t>
      </w:r>
      <w:r>
        <w:t>hrough Roof</w:t>
      </w:r>
    </w:p>
    <w:p w14:paraId="469A46E3" w14:textId="30A4D3BF" w:rsidR="008E6B65" w:rsidRDefault="008E6B65" w:rsidP="005677A4">
      <w:pPr>
        <w:pStyle w:val="Level2"/>
        <w:numPr>
          <w:ilvl w:val="0"/>
          <w:numId w:val="18"/>
        </w:numPr>
        <w:tabs>
          <w:tab w:val="left" w:pos="720"/>
        </w:tabs>
        <w:ind w:left="1170" w:hanging="630"/>
      </w:pPr>
      <w:r>
        <w:t>W: Waste</w:t>
      </w:r>
    </w:p>
    <w:p w14:paraId="17F0ED2C" w14:textId="481159D1" w:rsidR="002675C7" w:rsidRDefault="002675C7" w:rsidP="003627F0">
      <w:pPr>
        <w:pStyle w:val="Level2"/>
        <w:numPr>
          <w:ilvl w:val="0"/>
          <w:numId w:val="18"/>
        </w:numPr>
        <w:tabs>
          <w:tab w:val="left" w:pos="720"/>
        </w:tabs>
        <w:ind w:left="1170" w:hanging="630"/>
      </w:pPr>
      <w:r>
        <w:t>WAGD</w:t>
      </w:r>
      <w:r w:rsidR="00457B62">
        <w:t xml:space="preserve">: </w:t>
      </w:r>
      <w:r>
        <w:t>Waste Anesthesia Gas Disposal</w:t>
      </w:r>
    </w:p>
    <w:p w14:paraId="63882EBA" w14:textId="0FF4C9E0" w:rsidR="008E6B65" w:rsidRDefault="008E6B65" w:rsidP="003627F0">
      <w:pPr>
        <w:pStyle w:val="Level2"/>
        <w:numPr>
          <w:ilvl w:val="0"/>
          <w:numId w:val="18"/>
        </w:numPr>
        <w:tabs>
          <w:tab w:val="left" w:pos="720"/>
        </w:tabs>
        <w:ind w:left="1170" w:hanging="630"/>
      </w:pPr>
      <w:r>
        <w:t>WC: Water Closet</w:t>
      </w:r>
    </w:p>
    <w:p w14:paraId="3352BD73" w14:textId="3EA6622B" w:rsidR="008E6B65" w:rsidRDefault="008E6B65" w:rsidP="003627F0">
      <w:pPr>
        <w:pStyle w:val="Level2"/>
        <w:numPr>
          <w:ilvl w:val="0"/>
          <w:numId w:val="18"/>
        </w:numPr>
        <w:tabs>
          <w:tab w:val="left" w:pos="720"/>
        </w:tabs>
        <w:ind w:left="1170" w:hanging="630"/>
      </w:pPr>
      <w:r>
        <w:t>WG: Water Gauge</w:t>
      </w:r>
    </w:p>
    <w:p w14:paraId="70424347" w14:textId="2F48824D" w:rsidR="00C536BF" w:rsidRDefault="00D077CF" w:rsidP="003627F0">
      <w:pPr>
        <w:pStyle w:val="Level2"/>
        <w:numPr>
          <w:ilvl w:val="0"/>
          <w:numId w:val="18"/>
        </w:numPr>
        <w:tabs>
          <w:tab w:val="left" w:pos="720"/>
        </w:tabs>
        <w:ind w:left="1170" w:hanging="630"/>
      </w:pPr>
      <w:r w:rsidRPr="00CD1FEC">
        <w:t>WOG</w:t>
      </w:r>
      <w:r>
        <w:t>: Water, Oil, Gas</w:t>
      </w:r>
    </w:p>
    <w:p w14:paraId="3A9000A7" w14:textId="0C0DEAA2" w:rsidR="008E6B65" w:rsidRDefault="008E6B65" w:rsidP="003627F0">
      <w:pPr>
        <w:pStyle w:val="Level2"/>
        <w:numPr>
          <w:ilvl w:val="0"/>
          <w:numId w:val="18"/>
        </w:numPr>
        <w:tabs>
          <w:tab w:val="left" w:pos="720"/>
        </w:tabs>
        <w:ind w:left="1170" w:hanging="630"/>
      </w:pPr>
      <w:r>
        <w:t>WPD: Water Pressure Drop</w:t>
      </w:r>
    </w:p>
    <w:p w14:paraId="561872EF" w14:textId="355018C6" w:rsidR="008E6B65" w:rsidRDefault="008E6B65" w:rsidP="003627F0">
      <w:pPr>
        <w:pStyle w:val="Level2"/>
        <w:numPr>
          <w:ilvl w:val="0"/>
          <w:numId w:val="18"/>
        </w:numPr>
        <w:tabs>
          <w:tab w:val="left" w:pos="720"/>
        </w:tabs>
        <w:ind w:left="1170" w:hanging="630"/>
      </w:pPr>
      <w:r>
        <w:t>WSFU: Water Supply Fixture Units</w:t>
      </w:r>
    </w:p>
    <w:p w14:paraId="3EA08893" w14:textId="4AE3C493" w:rsidR="00465794" w:rsidRDefault="00465794" w:rsidP="001A6EC2">
      <w:pPr>
        <w:pStyle w:val="SpecNote"/>
        <w:outlineLvl w:val="9"/>
      </w:pPr>
      <w:r w:rsidRPr="00465794">
        <w:t xml:space="preserve">SPEC WRITER NOTE: </w:t>
      </w:r>
      <w:r w:rsidR="00BD556A">
        <w:t>See s</w:t>
      </w:r>
      <w:r w:rsidRPr="00465794">
        <w:t xml:space="preserve">tandard details SD220511-02.DWG, SD220511-03.DWG, and SD220511-04.DWG available at </w:t>
      </w:r>
      <w:hyperlink r:id="rId8" w:tooltip="VA Standard Details" w:history="1">
        <w:r w:rsidR="00E80088" w:rsidRPr="00634C5D">
          <w:rPr>
            <w:rStyle w:val="Hyperlink"/>
          </w:rPr>
          <w:t>http://www.cfm.va.gov/til/sDetail.asp</w:t>
        </w:r>
      </w:hyperlink>
      <w:r w:rsidR="00E80088">
        <w:t>.</w:t>
      </w:r>
    </w:p>
    <w:p w14:paraId="2FA4378F" w14:textId="77777777" w:rsidR="006E4293" w:rsidRDefault="006E4293" w:rsidP="001A6EC2">
      <w:pPr>
        <w:pStyle w:val="SpecNote"/>
        <w:outlineLvl w:val="9"/>
      </w:pPr>
    </w:p>
    <w:p w14:paraId="49F43FB7" w14:textId="632C75BC" w:rsidR="0086660F" w:rsidRPr="00410A7E" w:rsidRDefault="001E2B21" w:rsidP="001A6EC2">
      <w:pPr>
        <w:pStyle w:val="ArticleB"/>
        <w:outlineLvl w:val="1"/>
      </w:pPr>
      <w:r>
        <w:t xml:space="preserve"> </w:t>
      </w:r>
      <w:r w:rsidR="00501A5D">
        <w:t>RELATED WORK</w:t>
      </w:r>
    </w:p>
    <w:p w14:paraId="3A3D365C" w14:textId="4D9225DD" w:rsidR="00647EAE" w:rsidRPr="00AC23EF" w:rsidRDefault="00647EAE" w:rsidP="00F247AF">
      <w:pPr>
        <w:pStyle w:val="Level1"/>
      </w:pPr>
      <w:r w:rsidRPr="00AC23EF">
        <w:t>Section 01 00 00, GENERAL REQUIREMENTS.</w:t>
      </w:r>
    </w:p>
    <w:p w14:paraId="595B29F5" w14:textId="22844F87" w:rsidR="00647EAE" w:rsidRPr="00AC23EF" w:rsidRDefault="00647EAE" w:rsidP="00F247AF">
      <w:pPr>
        <w:pStyle w:val="Level1"/>
      </w:pPr>
      <w:r w:rsidRPr="00AC23EF">
        <w:t>Section 01 33 23, SHOP DRAWINGS, PRODUCT DATA, AND SAMPLES.</w:t>
      </w:r>
    </w:p>
    <w:p w14:paraId="0D90A526" w14:textId="6CF2AC5A" w:rsidR="00820724" w:rsidRDefault="00820724" w:rsidP="00F247AF">
      <w:pPr>
        <w:pStyle w:val="Level1"/>
      </w:pPr>
      <w:r>
        <w:t>Section 01 74 19, CONSTRUCTION WASTE MANAGEMENT.</w:t>
      </w:r>
    </w:p>
    <w:p w14:paraId="4C756AD9" w14:textId="32225874" w:rsidR="00647EAE" w:rsidRPr="00AC23EF" w:rsidRDefault="00647EAE" w:rsidP="003627F0">
      <w:pPr>
        <w:pStyle w:val="Level1"/>
      </w:pPr>
      <w:r w:rsidRPr="00AC23EF">
        <w:t>Section 02 82 11, TRADITIONAL ASBESTOS ABATEMENT.</w:t>
      </w:r>
    </w:p>
    <w:p w14:paraId="040521D2" w14:textId="41E5CAF1" w:rsidR="00647EAE" w:rsidRPr="00AC23EF" w:rsidRDefault="00647EAE" w:rsidP="00F247AF">
      <w:pPr>
        <w:pStyle w:val="Level1"/>
      </w:pPr>
      <w:r w:rsidRPr="00AC23EF">
        <w:t>Sectio</w:t>
      </w:r>
      <w:r w:rsidR="004C59B5">
        <w:t>n 05 50 00, METAL FABRICATIONS.</w:t>
      </w:r>
    </w:p>
    <w:p w14:paraId="53EF2C6F" w14:textId="5A4CA686" w:rsidR="00647EAE" w:rsidRPr="00AC23EF" w:rsidRDefault="00647EAE" w:rsidP="00F247AF">
      <w:pPr>
        <w:pStyle w:val="Level1"/>
      </w:pPr>
      <w:r w:rsidRPr="00AC23EF">
        <w:lastRenderedPageBreak/>
        <w:t>Section 07 60</w:t>
      </w:r>
      <w:r w:rsidR="004C59B5">
        <w:t xml:space="preserve"> 00, FLASHING AND SHEET METAL: </w:t>
      </w:r>
      <w:r w:rsidRPr="00AC23EF">
        <w:t>Flashing for Wall and Roof Penetrations.</w:t>
      </w:r>
    </w:p>
    <w:p w14:paraId="1988928A" w14:textId="3A9023F8" w:rsidR="00647EAE" w:rsidRPr="00AC23EF" w:rsidRDefault="00647EAE" w:rsidP="00F247AF">
      <w:pPr>
        <w:pStyle w:val="Level1"/>
      </w:pPr>
      <w:r w:rsidRPr="00AC23EF">
        <w:t>Section 07 84 00, FIRESTOPPING.</w:t>
      </w:r>
    </w:p>
    <w:p w14:paraId="276A8769" w14:textId="3132B8C2" w:rsidR="00647EAE" w:rsidRPr="00AC23EF" w:rsidRDefault="00647EAE" w:rsidP="00F247AF">
      <w:pPr>
        <w:pStyle w:val="Level1"/>
      </w:pPr>
      <w:r w:rsidRPr="00AC23EF">
        <w:t>Se</w:t>
      </w:r>
      <w:r w:rsidR="004C59B5">
        <w:t>ction 07 92 00, JOINT SEALANTS.</w:t>
      </w:r>
    </w:p>
    <w:p w14:paraId="087F70E1" w14:textId="6EDF8D3A" w:rsidR="00647EAE" w:rsidRPr="00AC23EF" w:rsidRDefault="00647EAE" w:rsidP="00F247AF">
      <w:pPr>
        <w:pStyle w:val="Level1"/>
      </w:pPr>
      <w:r w:rsidRPr="00AC23EF">
        <w:t>Section 22 05 12, GENERAL MOTOR REQUIREMENTS FOR PLUMBING EQUIPMENT.</w:t>
      </w:r>
    </w:p>
    <w:p w14:paraId="1C1A0B08" w14:textId="707ECFFE" w:rsidR="00647EAE" w:rsidRPr="00AC23EF" w:rsidRDefault="00647EAE" w:rsidP="00F247AF">
      <w:pPr>
        <w:pStyle w:val="Level1"/>
      </w:pPr>
      <w:r w:rsidRPr="00AC23EF">
        <w:t>Section 22 07 11, PLUMBING INSULATION.</w:t>
      </w:r>
    </w:p>
    <w:p w14:paraId="2541EFE7" w14:textId="6060D4BB" w:rsidR="001B208E" w:rsidRDefault="001B208E" w:rsidP="00F247AF">
      <w:pPr>
        <w:pStyle w:val="Level1"/>
      </w:pPr>
      <w:r w:rsidRPr="00C41F0C">
        <w:t xml:space="preserve">Section 26 05 </w:t>
      </w:r>
      <w:r>
        <w:t>19</w:t>
      </w:r>
      <w:r w:rsidRPr="00C41F0C">
        <w:t>, LOW-VOLTAGE ELECTRI</w:t>
      </w:r>
      <w:r>
        <w:t>CAL POWER CONDUCTORS AND CABLES.</w:t>
      </w:r>
    </w:p>
    <w:p w14:paraId="6D9D2E21" w14:textId="7C324374" w:rsidR="00647EAE" w:rsidRDefault="00647EAE" w:rsidP="00F247AF">
      <w:pPr>
        <w:pStyle w:val="Level1"/>
      </w:pPr>
      <w:r w:rsidRPr="00AC23EF">
        <w:t>Section 26 29 11, MOTOR CONTROLLERS</w:t>
      </w:r>
      <w:r w:rsidR="004C59B5">
        <w:t>.</w:t>
      </w:r>
    </w:p>
    <w:p w14:paraId="58358595" w14:textId="77777777" w:rsidR="002515E1" w:rsidRPr="00AC23EF" w:rsidRDefault="002515E1" w:rsidP="002515E1">
      <w:pPr>
        <w:pStyle w:val="Level1"/>
        <w:numPr>
          <w:ilvl w:val="0"/>
          <w:numId w:val="0"/>
        </w:numPr>
        <w:ind w:left="720"/>
      </w:pPr>
    </w:p>
    <w:p w14:paraId="5F957D68" w14:textId="6B7C75F8" w:rsidR="006E4293" w:rsidRPr="004A5CA1" w:rsidRDefault="006F002E" w:rsidP="002515E1">
      <w:pPr>
        <w:pStyle w:val="ArticleB"/>
        <w:outlineLvl w:val="1"/>
      </w:pPr>
      <w:r w:rsidRPr="005414FC">
        <w:t>APPLICABLE PUBLICATIONS</w:t>
      </w:r>
    </w:p>
    <w:p w14:paraId="04F8F732" w14:textId="63D270C6" w:rsidR="006F002E" w:rsidRDefault="001E2B21" w:rsidP="00967B6C">
      <w:pPr>
        <w:pStyle w:val="Level1"/>
      </w:pPr>
      <w:r>
        <w:t xml:space="preserve">The publications listed below </w:t>
      </w:r>
      <w:r w:rsidR="009978E3">
        <w:t>will</w:t>
      </w:r>
      <w:r>
        <w:t xml:space="preserve"> form a part of this specification to the extent referenced. The publications are referenced in the text by the basic designation only. </w:t>
      </w:r>
      <w:r w:rsidRPr="00967B6C">
        <w:t>Where conflicts occur these specifications and</w:t>
      </w:r>
      <w:r w:rsidR="004B558C">
        <w:t xml:space="preserve"> </w:t>
      </w:r>
      <w:r w:rsidR="00967B6C" w:rsidRPr="00967B6C">
        <w:t>the VHA standard will govern.</w:t>
      </w:r>
    </w:p>
    <w:p w14:paraId="5E2FE8AB" w14:textId="1369DCB5" w:rsidR="004E003F" w:rsidRPr="00AC23EF" w:rsidRDefault="004E003F" w:rsidP="00AE2E5A">
      <w:pPr>
        <w:pStyle w:val="Level1"/>
        <w:keepNext/>
        <w:tabs>
          <w:tab w:val="left" w:pos="3600"/>
          <w:tab w:val="left" w:pos="4320"/>
        </w:tabs>
      </w:pPr>
      <w:r w:rsidRPr="00AC23EF">
        <w:t>American Society of Mechanical Engineers (ASME):</w:t>
      </w:r>
    </w:p>
    <w:p w14:paraId="2A5C600F" w14:textId="5634736E" w:rsidR="008465E9" w:rsidRDefault="008465E9" w:rsidP="009752C3">
      <w:pPr>
        <w:pStyle w:val="Pubs"/>
        <w:tabs>
          <w:tab w:val="left" w:pos="4320"/>
        </w:tabs>
      </w:pPr>
      <w:r>
        <w:t>B31.1-201</w:t>
      </w:r>
      <w:r w:rsidR="00BD2C61">
        <w:t>3</w:t>
      </w:r>
      <w:r>
        <w:tab/>
        <w:t>Power Piping</w:t>
      </w:r>
    </w:p>
    <w:p w14:paraId="21300BA6" w14:textId="77777777" w:rsidR="00F4197C" w:rsidRPr="00AC23EF" w:rsidRDefault="00F4197C" w:rsidP="00F4197C">
      <w:pPr>
        <w:pStyle w:val="Pubs"/>
        <w:tabs>
          <w:tab w:val="left" w:pos="3600"/>
          <w:tab w:val="left" w:pos="4320"/>
        </w:tabs>
        <w:rPr>
          <w:lang w:val="fr-FR"/>
        </w:rPr>
      </w:pPr>
      <w:r w:rsidRPr="00AC23EF">
        <w:rPr>
          <w:lang w:val="fr-FR"/>
        </w:rPr>
        <w:t>ASME Boiler and Pressure Vessel Code -</w:t>
      </w:r>
    </w:p>
    <w:p w14:paraId="4B3B9A59" w14:textId="34ACC396" w:rsidR="00F4197C" w:rsidRDefault="00F4197C" w:rsidP="00F4197C">
      <w:pPr>
        <w:pStyle w:val="Pubs"/>
        <w:tabs>
          <w:tab w:val="clear" w:pos="3600"/>
          <w:tab w:val="left" w:leader="dot" w:pos="3690"/>
        </w:tabs>
        <w:ind w:left="3787" w:hanging="3067"/>
      </w:pPr>
      <w:r w:rsidRPr="00AC23EF">
        <w:t>BPVC Section IX-201</w:t>
      </w:r>
      <w:r>
        <w:t>9</w:t>
      </w:r>
      <w:r>
        <w:tab/>
      </w:r>
      <w:r w:rsidRPr="00AC23EF">
        <w:t>Welding, Brazing, and Fusing Qualifications</w:t>
      </w:r>
    </w:p>
    <w:p w14:paraId="34DDE608" w14:textId="7C99B316" w:rsidR="004E003F" w:rsidRPr="00AC23EF" w:rsidRDefault="004E003F">
      <w:pPr>
        <w:pStyle w:val="Level1"/>
        <w:keepNext/>
        <w:tabs>
          <w:tab w:val="left" w:pos="3600"/>
          <w:tab w:val="left" w:pos="4320"/>
        </w:tabs>
      </w:pPr>
      <w:r w:rsidRPr="00AC23EF">
        <w:t>American Society for Testing and Materials (ASTM):</w:t>
      </w:r>
    </w:p>
    <w:p w14:paraId="3FCE9ECB" w14:textId="353D16BB" w:rsidR="004E003F" w:rsidRPr="00AC23EF" w:rsidRDefault="004E003F" w:rsidP="009752C3">
      <w:pPr>
        <w:pStyle w:val="Pubs"/>
        <w:tabs>
          <w:tab w:val="left" w:pos="4320"/>
        </w:tabs>
      </w:pPr>
      <w:r w:rsidRPr="00AC23EF">
        <w:t>A36/A36M-201</w:t>
      </w:r>
      <w:r w:rsidR="00BD2C61">
        <w:t>9</w:t>
      </w:r>
      <w:r w:rsidRPr="00AC23EF">
        <w:tab/>
        <w:t>Standard Specification for Carbon Structural Steel</w:t>
      </w:r>
    </w:p>
    <w:p w14:paraId="74AE9C12" w14:textId="039DE0A0" w:rsidR="004E003F" w:rsidRPr="00AC23EF" w:rsidRDefault="004E003F" w:rsidP="009752C3">
      <w:pPr>
        <w:pStyle w:val="Pubs"/>
        <w:tabs>
          <w:tab w:val="left" w:pos="4320"/>
        </w:tabs>
      </w:pPr>
      <w:r w:rsidRPr="00AC23EF">
        <w:t>A575-96(20</w:t>
      </w:r>
      <w:r w:rsidR="00AC23EF" w:rsidRPr="00AC23EF">
        <w:t>13</w:t>
      </w:r>
      <w:r w:rsidRPr="00AC23EF">
        <w:t>)</w:t>
      </w:r>
      <w:r w:rsidR="00AC23EF" w:rsidRPr="00AC23EF">
        <w:t>e1</w:t>
      </w:r>
      <w:r w:rsidRPr="00AC23EF">
        <w:tab/>
        <w:t>Standard Specification for Steel Bars, Carbon, Merchant Quality, M-Grades</w:t>
      </w:r>
    </w:p>
    <w:p w14:paraId="69A665EF" w14:textId="14B5B01C" w:rsidR="004E003F" w:rsidRPr="00AC23EF" w:rsidRDefault="004E003F" w:rsidP="009752C3">
      <w:pPr>
        <w:pStyle w:val="Pubs"/>
        <w:tabs>
          <w:tab w:val="left" w:pos="4320"/>
        </w:tabs>
      </w:pPr>
      <w:r w:rsidRPr="00AC23EF">
        <w:t>E84-2013a</w:t>
      </w:r>
      <w:r w:rsidRPr="00AC23EF">
        <w:tab/>
        <w:t>Standard Test Method for Surface Burning Characteristics of Building Materials</w:t>
      </w:r>
    </w:p>
    <w:p w14:paraId="2FA1645B" w14:textId="60A68ACF" w:rsidR="004E003F" w:rsidRPr="00AC23EF" w:rsidRDefault="004E003F" w:rsidP="009752C3">
      <w:pPr>
        <w:pStyle w:val="Pubs"/>
        <w:tabs>
          <w:tab w:val="left" w:pos="4320"/>
        </w:tabs>
      </w:pPr>
      <w:r w:rsidRPr="00AC23EF">
        <w:t>E119</w:t>
      </w:r>
      <w:r w:rsidRPr="00AC23EF">
        <w:noBreakHyphen/>
        <w:t>2012a</w:t>
      </w:r>
      <w:r w:rsidRPr="00AC23EF">
        <w:tab/>
        <w:t xml:space="preserve">Standard Test Methods for Fire Tests of Building Construction and Materials </w:t>
      </w:r>
    </w:p>
    <w:p w14:paraId="09F002AC" w14:textId="2E88C050" w:rsidR="004E003F" w:rsidRPr="00AC23EF" w:rsidRDefault="004E003F">
      <w:pPr>
        <w:pStyle w:val="Level1"/>
        <w:keepNext/>
        <w:tabs>
          <w:tab w:val="left" w:pos="3600"/>
          <w:tab w:val="left" w:pos="4320"/>
        </w:tabs>
      </w:pPr>
      <w:r w:rsidRPr="00AC23EF">
        <w:t>International Code Council, (ICC):</w:t>
      </w:r>
    </w:p>
    <w:p w14:paraId="2A13214B" w14:textId="7283886B" w:rsidR="004E003F" w:rsidRPr="00AC23EF" w:rsidRDefault="004E003F" w:rsidP="009752C3">
      <w:pPr>
        <w:pStyle w:val="Pubs"/>
        <w:tabs>
          <w:tab w:val="left" w:pos="4320"/>
        </w:tabs>
      </w:pPr>
      <w:r w:rsidRPr="00AC23EF">
        <w:t>IBC</w:t>
      </w:r>
      <w:r w:rsidR="00A2792B" w:rsidRPr="00AC23EF">
        <w:t>-</w:t>
      </w:r>
      <w:r w:rsidRPr="00AC23EF">
        <w:t>201</w:t>
      </w:r>
      <w:r w:rsidR="00BD2C61">
        <w:t>8</w:t>
      </w:r>
      <w:r w:rsidR="00A2792B" w:rsidRPr="00AC23EF">
        <w:tab/>
        <w:t xml:space="preserve">International Building Code </w:t>
      </w:r>
    </w:p>
    <w:p w14:paraId="3AF0FA89" w14:textId="3B156948" w:rsidR="004E003F" w:rsidRPr="00AC23EF" w:rsidRDefault="004E003F" w:rsidP="009752C3">
      <w:pPr>
        <w:pStyle w:val="Pubs"/>
        <w:tabs>
          <w:tab w:val="left" w:pos="4320"/>
        </w:tabs>
      </w:pPr>
      <w:r w:rsidRPr="00AC23EF">
        <w:t>IPC</w:t>
      </w:r>
      <w:r w:rsidR="00A2792B" w:rsidRPr="00AC23EF">
        <w:t>-</w:t>
      </w:r>
      <w:r w:rsidRPr="00AC23EF">
        <w:t>201</w:t>
      </w:r>
      <w:r w:rsidR="00BD2C61">
        <w:t>8</w:t>
      </w:r>
      <w:r w:rsidR="00A2792B" w:rsidRPr="00AC23EF">
        <w:tab/>
        <w:t>International Plumbing Code</w:t>
      </w:r>
    </w:p>
    <w:p w14:paraId="49C82DC4" w14:textId="5989F2C2" w:rsidR="004E003F" w:rsidRPr="00AC23EF" w:rsidRDefault="004E003F">
      <w:pPr>
        <w:pStyle w:val="Level1"/>
        <w:tabs>
          <w:tab w:val="left" w:pos="3600"/>
          <w:tab w:val="left" w:pos="4320"/>
        </w:tabs>
      </w:pPr>
      <w:r w:rsidRPr="00AC23EF">
        <w:t>Manufacturers Standardization Society (MSS) of the Valve and Fittings Industry, Inc:</w:t>
      </w:r>
    </w:p>
    <w:p w14:paraId="1F90836F" w14:textId="3F74C519" w:rsidR="004E003F" w:rsidRPr="00AC23EF" w:rsidRDefault="00FF0AA5" w:rsidP="009752C3">
      <w:pPr>
        <w:pStyle w:val="Pubs"/>
        <w:tabs>
          <w:tab w:val="left" w:pos="4320"/>
        </w:tabs>
      </w:pPr>
      <w:r w:rsidRPr="00AC23EF">
        <w:t>SP-58-</w:t>
      </w:r>
      <w:r w:rsidR="004E003F" w:rsidRPr="00AC23EF">
        <w:t>20</w:t>
      </w:r>
      <w:r w:rsidR="00BD2C61">
        <w:t>18</w:t>
      </w:r>
      <w:r w:rsidR="004E003F" w:rsidRPr="00AC23EF">
        <w:tab/>
        <w:t>Pipe Hangers and Supports - Materials, Design, Manufacture, Selection, Application and Installation</w:t>
      </w:r>
    </w:p>
    <w:p w14:paraId="45A588B4" w14:textId="418D4819" w:rsidR="000F095F" w:rsidRDefault="000F095F" w:rsidP="00AE2E5A">
      <w:pPr>
        <w:pStyle w:val="Level1"/>
        <w:tabs>
          <w:tab w:val="left" w:pos="3600"/>
          <w:tab w:val="left" w:pos="4320"/>
        </w:tabs>
      </w:pPr>
      <w:r>
        <w:t>Military Specifications (MIL):</w:t>
      </w:r>
    </w:p>
    <w:p w14:paraId="7A7A336F" w14:textId="77777777" w:rsidR="000F095F" w:rsidRPr="00AC23EF" w:rsidRDefault="000F095F" w:rsidP="009752C3">
      <w:pPr>
        <w:pStyle w:val="Pubs"/>
        <w:tabs>
          <w:tab w:val="left" w:pos="4320"/>
        </w:tabs>
      </w:pPr>
      <w:r>
        <w:t>P-21035B</w:t>
      </w:r>
      <w:r>
        <w:tab/>
        <w:t>Paint High Zinc Dust Content, Galvanizing Repair (Metric)</w:t>
      </w:r>
    </w:p>
    <w:p w14:paraId="07BBADD6" w14:textId="67A4502A" w:rsidR="004E003F" w:rsidRPr="00AC23EF" w:rsidRDefault="004E003F">
      <w:pPr>
        <w:pStyle w:val="Level1"/>
        <w:keepNext/>
        <w:tabs>
          <w:tab w:val="left" w:pos="3600"/>
          <w:tab w:val="left" w:pos="4320"/>
        </w:tabs>
      </w:pPr>
      <w:r w:rsidRPr="00AC23EF">
        <w:lastRenderedPageBreak/>
        <w:t>National Electrical Manufacturers Association (NEMA):</w:t>
      </w:r>
    </w:p>
    <w:p w14:paraId="46089647" w14:textId="4329161D" w:rsidR="004E003F" w:rsidRPr="00AC23EF" w:rsidRDefault="004E003F" w:rsidP="009752C3">
      <w:pPr>
        <w:pStyle w:val="Pubs"/>
        <w:tabs>
          <w:tab w:val="left" w:pos="4320"/>
        </w:tabs>
      </w:pPr>
      <w:r w:rsidRPr="00AC23EF">
        <w:t>MG 1-201</w:t>
      </w:r>
      <w:r w:rsidR="00520ED2">
        <w:t>6</w:t>
      </w:r>
      <w:r w:rsidRPr="00AC23EF">
        <w:tab/>
        <w:t>Motors and Generators</w:t>
      </w:r>
    </w:p>
    <w:p w14:paraId="5279E9B9" w14:textId="5E996B77" w:rsidR="004E003F" w:rsidRPr="00AC23EF" w:rsidRDefault="004E003F">
      <w:pPr>
        <w:pStyle w:val="Level1"/>
        <w:keepNext/>
        <w:tabs>
          <w:tab w:val="left" w:pos="3600"/>
          <w:tab w:val="left" w:pos="4320"/>
        </w:tabs>
      </w:pPr>
      <w:r w:rsidRPr="00AC23EF">
        <w:t>National Fire Protection Association (NFPA):</w:t>
      </w:r>
    </w:p>
    <w:p w14:paraId="2A08466F" w14:textId="1A4220A4" w:rsidR="00CD183F" w:rsidRDefault="00CD183F" w:rsidP="009752C3">
      <w:pPr>
        <w:pStyle w:val="Pubs"/>
        <w:tabs>
          <w:tab w:val="left" w:pos="4320"/>
        </w:tabs>
      </w:pPr>
      <w:r w:rsidRPr="00AC23EF">
        <w:t>51B-201</w:t>
      </w:r>
      <w:r w:rsidR="009237A1">
        <w:t>9</w:t>
      </w:r>
      <w:r w:rsidRPr="00AC23EF">
        <w:tab/>
        <w:t>Standard for Fire Prevention During Welding, Cutting and Othe</w:t>
      </w:r>
      <w:r w:rsidR="008465E9">
        <w:t>r</w:t>
      </w:r>
      <w:r w:rsidRPr="00AC23EF">
        <w:t xml:space="preserve"> Hot Work</w:t>
      </w:r>
    </w:p>
    <w:p w14:paraId="1A82DD34" w14:textId="75EAFFB4" w:rsidR="008465E9" w:rsidRPr="00AC23EF" w:rsidRDefault="008465E9" w:rsidP="009752C3">
      <w:pPr>
        <w:pStyle w:val="Pubs"/>
        <w:tabs>
          <w:tab w:val="left" w:pos="4320"/>
        </w:tabs>
      </w:pPr>
      <w:r>
        <w:t>54-201</w:t>
      </w:r>
      <w:r w:rsidR="009237A1">
        <w:t>8</w:t>
      </w:r>
      <w:r>
        <w:tab/>
        <w:t>National Fuel Gas Code</w:t>
      </w:r>
    </w:p>
    <w:p w14:paraId="296CD54E" w14:textId="39C962F8" w:rsidR="004E003F" w:rsidRDefault="004E003F" w:rsidP="009752C3">
      <w:pPr>
        <w:pStyle w:val="Pubs"/>
        <w:tabs>
          <w:tab w:val="left" w:pos="4320"/>
        </w:tabs>
      </w:pPr>
      <w:r w:rsidRPr="00AC23EF">
        <w:t>70-</w:t>
      </w:r>
      <w:r w:rsidR="00DB4DEB">
        <w:t>20</w:t>
      </w:r>
      <w:r w:rsidR="009237A1">
        <w:t>20</w:t>
      </w:r>
      <w:r w:rsidRPr="00AC23EF">
        <w:tab/>
        <w:t>National Electrical Code (NEC)</w:t>
      </w:r>
    </w:p>
    <w:p w14:paraId="523771D9" w14:textId="1B519883" w:rsidR="00EF05C8" w:rsidRPr="002234B9" w:rsidRDefault="00EF05C8" w:rsidP="009752C3">
      <w:pPr>
        <w:pStyle w:val="Pubs"/>
        <w:tabs>
          <w:tab w:val="left" w:pos="4320"/>
        </w:tabs>
      </w:pPr>
      <w:r>
        <w:t>99-2018</w:t>
      </w:r>
      <w:r>
        <w:tab/>
        <w:t>Healthcare Facilities Code</w:t>
      </w:r>
    </w:p>
    <w:p w14:paraId="4F3FDAC4" w14:textId="00D752BA" w:rsidR="006F002E" w:rsidRDefault="007362E0">
      <w:pPr>
        <w:pStyle w:val="Level1"/>
        <w:keepNext/>
        <w:tabs>
          <w:tab w:val="left" w:pos="3600"/>
          <w:tab w:val="left" w:pos="4320"/>
        </w:tabs>
      </w:pPr>
      <w:r>
        <w:t>NSF International</w:t>
      </w:r>
      <w:r w:rsidR="006F002E">
        <w:t xml:space="preserve"> (NSF):</w:t>
      </w:r>
    </w:p>
    <w:p w14:paraId="5FB86B57" w14:textId="7DE6A173" w:rsidR="006F002E" w:rsidRDefault="006F002E" w:rsidP="009752C3">
      <w:pPr>
        <w:pStyle w:val="Pubs"/>
        <w:tabs>
          <w:tab w:val="left" w:pos="4320"/>
        </w:tabs>
      </w:pPr>
      <w:r>
        <w:t>5</w:t>
      </w:r>
      <w:r w:rsidR="009809B3">
        <w:t>-201</w:t>
      </w:r>
      <w:r w:rsidR="009237A1">
        <w:t>9</w:t>
      </w:r>
      <w:r>
        <w:tab/>
        <w:t>Water Heaters, Hot Water Supply Boilers</w:t>
      </w:r>
      <w:r w:rsidR="009809B3">
        <w:t>,</w:t>
      </w:r>
      <w:r>
        <w:t xml:space="preserve"> and Heat Recovery Equipment</w:t>
      </w:r>
    </w:p>
    <w:p w14:paraId="40FAD627" w14:textId="13CCC56C" w:rsidR="006F002E" w:rsidRDefault="006F002E" w:rsidP="009752C3">
      <w:pPr>
        <w:pStyle w:val="Pubs"/>
        <w:tabs>
          <w:tab w:val="left" w:pos="4320"/>
        </w:tabs>
      </w:pPr>
      <w:r>
        <w:t>14</w:t>
      </w:r>
      <w:r w:rsidR="009809B3">
        <w:t>-201</w:t>
      </w:r>
      <w:r w:rsidR="009237A1">
        <w:t>9</w:t>
      </w:r>
      <w:r>
        <w:tab/>
        <w:t>Plastic Piping System Components and Related Materials</w:t>
      </w:r>
    </w:p>
    <w:p w14:paraId="71F65F12" w14:textId="31BE7177" w:rsidR="006F002E" w:rsidRDefault="006F002E" w:rsidP="009752C3">
      <w:pPr>
        <w:pStyle w:val="Pubs"/>
        <w:tabs>
          <w:tab w:val="left" w:pos="4320"/>
        </w:tabs>
      </w:pPr>
      <w:r>
        <w:t>61</w:t>
      </w:r>
      <w:r w:rsidR="009809B3">
        <w:t>-201</w:t>
      </w:r>
      <w:r w:rsidR="009237A1">
        <w:t>9</w:t>
      </w:r>
      <w:r>
        <w:tab/>
        <w:t>Drinking Water System Components – Health Effects</w:t>
      </w:r>
    </w:p>
    <w:p w14:paraId="13AA2BA1" w14:textId="7213A2AB" w:rsidR="006F002E" w:rsidRDefault="006F002E" w:rsidP="009752C3">
      <w:pPr>
        <w:pStyle w:val="Pubs"/>
        <w:tabs>
          <w:tab w:val="left" w:pos="4320"/>
        </w:tabs>
      </w:pPr>
      <w:r>
        <w:t>372</w:t>
      </w:r>
      <w:r w:rsidR="009809B3">
        <w:t>-201</w:t>
      </w:r>
      <w:r w:rsidR="009237A1">
        <w:t>6</w:t>
      </w:r>
      <w:r>
        <w:tab/>
        <w:t>Drinking Water System Components – Lead Content</w:t>
      </w:r>
    </w:p>
    <w:p w14:paraId="02587D29" w14:textId="6EE7DC50" w:rsidR="008465E9" w:rsidRDefault="008465E9">
      <w:pPr>
        <w:pStyle w:val="Level1"/>
        <w:keepNext/>
        <w:tabs>
          <w:tab w:val="left" w:pos="3600"/>
          <w:tab w:val="left" w:pos="4320"/>
        </w:tabs>
      </w:pPr>
      <w:r>
        <w:t>Department of Veterans Affairs (VA):</w:t>
      </w:r>
    </w:p>
    <w:p w14:paraId="0DF30B62" w14:textId="5F8F826A" w:rsidR="002A7913" w:rsidRDefault="008465E9" w:rsidP="009752C3">
      <w:pPr>
        <w:pStyle w:val="Pubs"/>
        <w:tabs>
          <w:tab w:val="left" w:pos="4320"/>
        </w:tabs>
      </w:pPr>
      <w:r>
        <w:t>PG-18-</w:t>
      </w:r>
      <w:r w:rsidR="00735832">
        <w:t>10</w:t>
      </w:r>
      <w:r w:rsidR="009237A1">
        <w:t>2014(R18)</w:t>
      </w:r>
      <w:r>
        <w:tab/>
      </w:r>
      <w:r w:rsidR="00735832">
        <w:t xml:space="preserve">Plumbing </w:t>
      </w:r>
      <w:r>
        <w:t xml:space="preserve">Design </w:t>
      </w:r>
      <w:r w:rsidR="00735832">
        <w:t>Manual</w:t>
      </w:r>
    </w:p>
    <w:p w14:paraId="35300315" w14:textId="76545C0D" w:rsidR="002A7913" w:rsidRDefault="002A7913" w:rsidP="009752C3">
      <w:pPr>
        <w:pStyle w:val="Pubs"/>
        <w:tabs>
          <w:tab w:val="left" w:pos="4320"/>
        </w:tabs>
      </w:pPr>
      <w:r>
        <w:t>PG-18-13-201</w:t>
      </w:r>
      <w:r w:rsidR="009237A1">
        <w:t>7</w:t>
      </w:r>
      <w:r w:rsidR="00AE78DC">
        <w:t>(R18)</w:t>
      </w:r>
      <w:r>
        <w:tab/>
        <w:t>Barrier Free Design Guide</w:t>
      </w:r>
    </w:p>
    <w:p w14:paraId="0D524F63" w14:textId="4906B7A4" w:rsidR="009A7497" w:rsidRDefault="009A7497" w:rsidP="001A6EC2">
      <w:pPr>
        <w:pStyle w:val="ArticleB"/>
        <w:outlineLvl w:val="1"/>
      </w:pPr>
      <w:r>
        <w:t xml:space="preserve"> SUBMITTALS</w:t>
      </w:r>
    </w:p>
    <w:p w14:paraId="29BC35A0" w14:textId="18ABBC91" w:rsidR="009A7497" w:rsidRDefault="009A7497" w:rsidP="00F247AF">
      <w:pPr>
        <w:pStyle w:val="Level1"/>
      </w:pPr>
      <w:r>
        <w:t>Submittals</w:t>
      </w:r>
      <w:r w:rsidR="00A916AD">
        <w:t>, including number of required copies,</w:t>
      </w:r>
      <w:r>
        <w:t xml:space="preserve"> </w:t>
      </w:r>
      <w:r w:rsidR="009978E3">
        <w:t>will</w:t>
      </w:r>
      <w:r>
        <w:t xml:space="preserve"> be submitted in accordance with </w:t>
      </w:r>
      <w:r w:rsidRPr="00D50F7C">
        <w:t xml:space="preserve">Section 01 33 23, SHOP DRAWINGS, PRODUCT DATA, </w:t>
      </w:r>
      <w:r>
        <w:t>and</w:t>
      </w:r>
      <w:r w:rsidRPr="00D50F7C">
        <w:t xml:space="preserve"> SAMPLES</w:t>
      </w:r>
      <w:r>
        <w:t>.</w:t>
      </w:r>
    </w:p>
    <w:p w14:paraId="3461F87E" w14:textId="7F8B3BD6" w:rsidR="009A7497" w:rsidRDefault="009A7497" w:rsidP="00F247AF">
      <w:pPr>
        <w:pStyle w:val="Level1"/>
      </w:pPr>
      <w:r>
        <w:t xml:space="preserve">Information and material submitted under this section </w:t>
      </w:r>
      <w:r w:rsidR="009978E3">
        <w:t>will</w:t>
      </w:r>
      <w:r>
        <w:t xml:space="preserve"> be marked "SUBMITTED UNDER </w:t>
      </w:r>
      <w:r w:rsidRPr="00C41F0C">
        <w:t>SECTION 22 05 11</w:t>
      </w:r>
      <w:r>
        <w:t>, COMMON WORK RESULTS FOR PLUMBING", with applicable paragraph identification.</w:t>
      </w:r>
    </w:p>
    <w:p w14:paraId="27152F5B" w14:textId="3E6ECED7" w:rsidR="009A7497" w:rsidRDefault="001F08D0">
      <w:pPr>
        <w:pStyle w:val="Level1"/>
      </w:pPr>
      <w:r>
        <w:t>If the project is phased</w:t>
      </w:r>
      <w:r w:rsidR="0034245C">
        <w:t>, contractors</w:t>
      </w:r>
      <w:r>
        <w:t xml:space="preserve"> </w:t>
      </w:r>
      <w:r w:rsidR="009978E3">
        <w:t>will</w:t>
      </w:r>
      <w:r w:rsidR="0034245C">
        <w:t xml:space="preserve"> </w:t>
      </w:r>
      <w:r>
        <w:t xml:space="preserve">submit complete phasing plan/schedule with manpower levels prior to commencing work. The phasing plan </w:t>
      </w:r>
      <w:r w:rsidR="009978E3">
        <w:t>will</w:t>
      </w:r>
      <w:r>
        <w:t xml:space="preserve"> be detailed enough to provide milestones in the process that can be verified.</w:t>
      </w:r>
    </w:p>
    <w:p w14:paraId="48638A6B" w14:textId="243B21E0" w:rsidR="001F08D0" w:rsidRDefault="001F08D0">
      <w:pPr>
        <w:pStyle w:val="Level1"/>
      </w:pPr>
      <w:r w:rsidRPr="00655DCB">
        <w:t xml:space="preserve">Contractor </w:t>
      </w:r>
      <w:r w:rsidR="009978E3">
        <w:t>will</w:t>
      </w:r>
      <w:r w:rsidRPr="00655DCB">
        <w:t xml:space="preserve"> make all necessary field measurements and investigations to assure that the equipment and assemblies will meet contract requirements</w:t>
      </w:r>
      <w:r>
        <w:t xml:space="preserve">, </w:t>
      </w:r>
      <w:r>
        <w:rPr>
          <w:noProof/>
        </w:rPr>
        <w:t>and all equipment that requires regular maintenance, calibration, etc are accessable from the floor or permanent work platform</w:t>
      </w:r>
      <w:r>
        <w:t xml:space="preserve">. It is the Contractor’s responsibility to ensure all submittals meet the VA specifications and requirements and it is assumed by the VA that all submittals do meet the VA specifications unless the Contractor has requested a variance in </w:t>
      </w:r>
      <w:r>
        <w:lastRenderedPageBreak/>
        <w:t xml:space="preserve">writing and approved by COR prior to the submittal. If at any time during the project it is found that any item does not meet the VA specifications and there was no variance approval the Contractor </w:t>
      </w:r>
      <w:r w:rsidR="009978E3">
        <w:t>will</w:t>
      </w:r>
      <w:r>
        <w:t xml:space="preserve"> correct at no additional cost or time to the Government even if a submittal was approved.</w:t>
      </w:r>
    </w:p>
    <w:p w14:paraId="2679D261" w14:textId="1502F5A9" w:rsidR="00846DE1" w:rsidRDefault="00846DE1">
      <w:pPr>
        <w:pStyle w:val="Level1"/>
      </w:pPr>
      <w:r>
        <w:t xml:space="preserve">If equipment is submitted which differs in </w:t>
      </w:r>
      <w:r w:rsidR="00C459AB">
        <w:t>arrangement</w:t>
      </w:r>
      <w:r>
        <w:t xml:space="preserve"> from that shown, provide documentation proving equivalent performance, design standards and </w:t>
      </w:r>
      <w:r w:rsidRPr="00655DCB">
        <w:t xml:space="preserve">drawings that show the rearrangement of all associated systems. </w:t>
      </w:r>
      <w:r>
        <w:t xml:space="preserve">Additionally, any impacts on ancillary equipment or services such as foundations, piping, and electrical </w:t>
      </w:r>
      <w:r w:rsidR="009978E3">
        <w:t>will</w:t>
      </w:r>
      <w:r>
        <w:t xml:space="preserve"> be the Contractor’s responsibility to design, supply, and install at no additional cost or time to the Government. VA a</w:t>
      </w:r>
      <w:r w:rsidRPr="00655DCB">
        <w:t>pproval will be given only if all features of the equipment and associated systems, including accessibility, are equivalent to that required by the contract.</w:t>
      </w:r>
    </w:p>
    <w:p w14:paraId="72C68F5F" w14:textId="15918DA3" w:rsidR="009A7497" w:rsidRDefault="009A7497" w:rsidP="00F247AF">
      <w:pPr>
        <w:pStyle w:val="Level1"/>
      </w:pPr>
      <w:r>
        <w:t xml:space="preserve">Prior to submitting shop drawings for approval, </w:t>
      </w:r>
      <w:r w:rsidR="00C94929">
        <w:t>Contractor</w:t>
      </w:r>
      <w:r>
        <w:t xml:space="preserve"> </w:t>
      </w:r>
      <w:r w:rsidR="009978E3">
        <w:t>will</w:t>
      </w:r>
      <w:r>
        <w:t xml:space="preserve"> certify in writing that manufacturers of all major items of equipment have each reviewed drawings and specifications, and have jointly coordinated and properly integrated their equipment and controls to provide a complete and efficient installation.</w:t>
      </w:r>
    </w:p>
    <w:p w14:paraId="496885BC" w14:textId="115D31A2" w:rsidR="004A5CA1" w:rsidRDefault="004A5CA1" w:rsidP="00F247AF">
      <w:pPr>
        <w:pStyle w:val="Level1"/>
      </w:pPr>
      <w:r>
        <w:t xml:space="preserve">Submittals and shop drawings for interdependent items, containing applicable descriptive information, </w:t>
      </w:r>
      <w:r w:rsidR="009978E3">
        <w:t>will</w:t>
      </w:r>
      <w:r>
        <w:t xml:space="preserve"> be furnished together and complete in a group. Coordinate and properly integrate materials and equipment in each group to provide a completely compatible and efficient installation. Final review and approvals will be made only by groups.</w:t>
      </w:r>
    </w:p>
    <w:p w14:paraId="079C1DB8" w14:textId="7227FCC1" w:rsidR="00846DE1" w:rsidRDefault="00846DE1" w:rsidP="00846DE1">
      <w:pPr>
        <w:pStyle w:val="Level1"/>
      </w:pPr>
      <w:r>
        <w:t>Manufacturer's Literature and Data</w:t>
      </w:r>
      <w:r w:rsidR="008E6657">
        <w:t xml:space="preserve"> including</w:t>
      </w:r>
      <w:r>
        <w:t xml:space="preserve">: Manufacturer’s literature </w:t>
      </w:r>
      <w:r w:rsidR="009978E3">
        <w:t>will</w:t>
      </w:r>
      <w:r>
        <w:t xml:space="preserve"> be submitted under the pertinent section rather than under this section. </w:t>
      </w:r>
    </w:p>
    <w:p w14:paraId="0B2CCCA0" w14:textId="5C70914F" w:rsidR="00846DE1" w:rsidRDefault="00846DE1" w:rsidP="00846DE1">
      <w:pPr>
        <w:pStyle w:val="Level2"/>
      </w:pPr>
      <w:r>
        <w:t xml:space="preserve">Electric motor data and variable speed drive data </w:t>
      </w:r>
      <w:r w:rsidR="009978E3">
        <w:t>will</w:t>
      </w:r>
      <w:r>
        <w:t xml:space="preserve"> be submitted with the driven equipment.</w:t>
      </w:r>
    </w:p>
    <w:p w14:paraId="50B2D31E" w14:textId="6005587C" w:rsidR="00846DE1" w:rsidRDefault="00846DE1" w:rsidP="00846DE1">
      <w:pPr>
        <w:pStyle w:val="Level2"/>
      </w:pPr>
      <w:r>
        <w:t>Equipment and materials identification.</w:t>
      </w:r>
    </w:p>
    <w:p w14:paraId="7759FA31" w14:textId="2A649BB4" w:rsidR="00846DE1" w:rsidRDefault="00846DE1" w:rsidP="00846DE1">
      <w:pPr>
        <w:pStyle w:val="Level2"/>
      </w:pPr>
      <w:r>
        <w:t>Firestopping materials.</w:t>
      </w:r>
    </w:p>
    <w:p w14:paraId="51E010E7" w14:textId="605A6506" w:rsidR="00846DE1" w:rsidRDefault="00846DE1" w:rsidP="00846DE1">
      <w:pPr>
        <w:pStyle w:val="Level2"/>
      </w:pPr>
      <w:r>
        <w:t>Hangers, inserts, supports and bracing. Provide load calculations for variable spring and constant support hangers.</w:t>
      </w:r>
    </w:p>
    <w:p w14:paraId="1887AE98" w14:textId="426FD1FC" w:rsidR="00846DE1" w:rsidRDefault="00846DE1" w:rsidP="009752C3">
      <w:pPr>
        <w:pStyle w:val="Level2"/>
      </w:pPr>
      <w:r>
        <w:t>Wall, floor, and ceiling plates.</w:t>
      </w:r>
    </w:p>
    <w:p w14:paraId="4A481B05" w14:textId="1D4FAE1F" w:rsidR="00846DE1" w:rsidRDefault="00846DE1" w:rsidP="00D626D5">
      <w:pPr>
        <w:pStyle w:val="Level1"/>
      </w:pPr>
      <w:r>
        <w:t>Coordination/Shop Drawings:</w:t>
      </w:r>
    </w:p>
    <w:p w14:paraId="642B9508" w14:textId="77777777" w:rsidR="00846DE1" w:rsidRDefault="00846DE1" w:rsidP="00846DE1">
      <w:pPr>
        <w:pStyle w:val="Level2"/>
        <w:numPr>
          <w:ilvl w:val="3"/>
          <w:numId w:val="14"/>
        </w:numPr>
      </w:pPr>
      <w:r w:rsidRPr="00655DCB">
        <w:t xml:space="preserve">Submit complete consolidated and coordinated </w:t>
      </w:r>
      <w:r>
        <w:t>shop</w:t>
      </w:r>
      <w:r w:rsidRPr="00655DCB">
        <w:t xml:space="preserve"> drawings for all new systems, and for existing systems that are in the same areas.</w:t>
      </w:r>
    </w:p>
    <w:p w14:paraId="77013097" w14:textId="43DDBDB5" w:rsidR="00846DE1" w:rsidRPr="00655DCB" w:rsidRDefault="00846DE1" w:rsidP="00846DE1">
      <w:pPr>
        <w:pStyle w:val="Level2"/>
        <w:numPr>
          <w:ilvl w:val="3"/>
          <w:numId w:val="14"/>
        </w:numPr>
      </w:pPr>
      <w:r w:rsidRPr="00655DCB">
        <w:lastRenderedPageBreak/>
        <w:t xml:space="preserve">The </w:t>
      </w:r>
      <w:r>
        <w:t>coordination/shop</w:t>
      </w:r>
      <w:r w:rsidRPr="00655DCB">
        <w:t xml:space="preserve"> drawings </w:t>
      </w:r>
      <w:r w:rsidR="009978E3">
        <w:t>will</w:t>
      </w:r>
      <w:r w:rsidRPr="00655DCB">
        <w:t xml:space="preserve"> include plan views, elevations and sections of all systems and </w:t>
      </w:r>
      <w:r w:rsidR="009978E3">
        <w:t>will</w:t>
      </w:r>
      <w:r w:rsidRPr="00655DCB">
        <w:t xml:space="preserve"> be on a scale of not less than 1:32 (3/8</w:t>
      </w:r>
      <w:r>
        <w:t>-inch</w:t>
      </w:r>
      <w:r w:rsidRPr="00655DCB">
        <w:t xml:space="preserve"> equal to </w:t>
      </w:r>
      <w:r w:rsidR="00B5324D">
        <w:t>1</w:t>
      </w:r>
      <w:r w:rsidRPr="00655DCB">
        <w:t xml:space="preserve"> foot). Clearly identify and dimension the proposed locations of the principal items of equipment. The drawings </w:t>
      </w:r>
      <w:r w:rsidR="009978E3">
        <w:t>will</w:t>
      </w:r>
      <w:r w:rsidRPr="00655DCB">
        <w:t xml:space="preserve"> clearly show locations and adequate clearance for all equipment, piping, valves, control panels and other items. Show the access means for all items requiring access for operations and maintenance. Provide detailed </w:t>
      </w:r>
      <w:r>
        <w:t>coordination/shop</w:t>
      </w:r>
      <w:r w:rsidRPr="00655DCB">
        <w:t xml:space="preserve"> drawings of all piping and duct systems.</w:t>
      </w:r>
      <w:r>
        <w:t xml:space="preserve"> The drawings should include all lockout/tagout points for all energy/hazard sources for each piece of equipment. Coordinate lockout/tagout procedures and practices with local VA requirements.</w:t>
      </w:r>
    </w:p>
    <w:p w14:paraId="03B20526" w14:textId="77777777" w:rsidR="00846DE1" w:rsidRDefault="00846DE1" w:rsidP="00846DE1">
      <w:pPr>
        <w:pStyle w:val="Level2"/>
        <w:numPr>
          <w:ilvl w:val="3"/>
          <w:numId w:val="14"/>
        </w:numPr>
      </w:pPr>
      <w:r w:rsidRPr="00655DCB">
        <w:t xml:space="preserve">Do not install equipment foundations, equipment or piping until </w:t>
      </w:r>
      <w:r>
        <w:t>coordination/shop</w:t>
      </w:r>
      <w:r w:rsidRPr="00655DCB">
        <w:t xml:space="preserve"> drawings have been approved.</w:t>
      </w:r>
    </w:p>
    <w:p w14:paraId="5F7C32AF" w14:textId="7EBB5D84" w:rsidR="00846DE1" w:rsidRPr="00655DCB" w:rsidRDefault="00846DE1" w:rsidP="00846DE1">
      <w:pPr>
        <w:pStyle w:val="Level2"/>
        <w:keepNext/>
        <w:numPr>
          <w:ilvl w:val="3"/>
          <w:numId w:val="14"/>
        </w:numPr>
      </w:pPr>
      <w:r w:rsidRPr="00655DCB">
        <w:t xml:space="preserve">In addition, for </w:t>
      </w:r>
      <w:r w:rsidR="006D1926">
        <w:t>plumbing</w:t>
      </w:r>
      <w:r w:rsidRPr="00655DCB">
        <w:t xml:space="preserve"> systems, provide details of the following:</w:t>
      </w:r>
    </w:p>
    <w:p w14:paraId="3AB14009" w14:textId="77777777" w:rsidR="00846DE1" w:rsidRDefault="00846DE1" w:rsidP="00846DE1">
      <w:pPr>
        <w:pStyle w:val="Level3"/>
        <w:numPr>
          <w:ilvl w:val="4"/>
          <w:numId w:val="14"/>
        </w:numPr>
      </w:pPr>
      <w:r w:rsidRPr="00655DCB">
        <w:t>Mechanical equipment rooms.</w:t>
      </w:r>
    </w:p>
    <w:p w14:paraId="3CF278A7" w14:textId="3C1E5F70" w:rsidR="00846DE1" w:rsidRPr="00655DCB" w:rsidRDefault="00846DE1" w:rsidP="00846DE1">
      <w:pPr>
        <w:pStyle w:val="Level3"/>
        <w:numPr>
          <w:ilvl w:val="4"/>
          <w:numId w:val="14"/>
        </w:numPr>
      </w:pPr>
      <w:r w:rsidRPr="001A1CD2">
        <w:t>Interstitial</w:t>
      </w:r>
      <w:r w:rsidRPr="00655DCB">
        <w:t xml:space="preserve"> space.</w:t>
      </w:r>
    </w:p>
    <w:p w14:paraId="3D0B8146" w14:textId="77777777" w:rsidR="00846DE1" w:rsidRDefault="00846DE1" w:rsidP="00846DE1">
      <w:pPr>
        <w:pStyle w:val="Level3"/>
        <w:numPr>
          <w:ilvl w:val="4"/>
          <w:numId w:val="14"/>
        </w:numPr>
      </w:pPr>
      <w:r w:rsidRPr="00655DCB">
        <w:t>Hangers, inserts, supports, and bracing.</w:t>
      </w:r>
    </w:p>
    <w:p w14:paraId="7D6B35C4" w14:textId="77777777" w:rsidR="00846DE1" w:rsidRDefault="00846DE1" w:rsidP="00846DE1">
      <w:pPr>
        <w:pStyle w:val="Level3"/>
        <w:numPr>
          <w:ilvl w:val="4"/>
          <w:numId w:val="14"/>
        </w:numPr>
      </w:pPr>
      <w:r w:rsidRPr="00655DCB">
        <w:t>Pipe sleeves.</w:t>
      </w:r>
    </w:p>
    <w:p w14:paraId="5857FBFD" w14:textId="7D38D5C1" w:rsidR="004B558C" w:rsidRDefault="00846DE1" w:rsidP="002515E1">
      <w:pPr>
        <w:pStyle w:val="Level3"/>
        <w:numPr>
          <w:ilvl w:val="4"/>
          <w:numId w:val="14"/>
        </w:numPr>
      </w:pPr>
      <w:r>
        <w:t xml:space="preserve">Duct or </w:t>
      </w:r>
      <w:r w:rsidRPr="00655DCB">
        <w:t>equipment penetrations of floors, walls, ceilings, or roofs.</w:t>
      </w:r>
    </w:p>
    <w:p w14:paraId="12050637" w14:textId="3022EFE8" w:rsidR="00DB671B" w:rsidRDefault="00DB671B" w:rsidP="00D626D5">
      <w:pPr>
        <w:pStyle w:val="Level1"/>
      </w:pPr>
      <w:r>
        <w:t xml:space="preserve">Rigging Plan: Provide documentation of the capacity and weight of the rigging and equipment intended to be used. The plan </w:t>
      </w:r>
      <w:r w:rsidR="009978E3">
        <w:t>will</w:t>
      </w:r>
      <w:r>
        <w:t xml:space="preserve"> include the path of travel of the load, the staging area and intended access, and qualifications of the operator and signal person.</w:t>
      </w:r>
    </w:p>
    <w:p w14:paraId="23469678" w14:textId="57C9FFBF" w:rsidR="00DB671B" w:rsidRDefault="006D1926" w:rsidP="00D626D5">
      <w:pPr>
        <w:pStyle w:val="Level1"/>
      </w:pPr>
      <w:r>
        <w:t>Plumbing</w:t>
      </w:r>
      <w:r w:rsidR="00DB671B">
        <w:t xml:space="preserve"> Maintenance Data and Operating Instructions:</w:t>
      </w:r>
    </w:p>
    <w:p w14:paraId="7AEE1657" w14:textId="5047FA72" w:rsidR="00DB671B" w:rsidRDefault="00DB671B" w:rsidP="009752C3">
      <w:pPr>
        <w:pStyle w:val="Level2"/>
        <w:tabs>
          <w:tab w:val="clear" w:pos="1080"/>
        </w:tabs>
      </w:pPr>
      <w:r>
        <w:t>Maintenance and operating manuals in accordance with Section 01 00 00, GENERAL REQUIREMENTS, Article, INSTRUCTIONS, for systems and equipment.</w:t>
      </w:r>
    </w:p>
    <w:p w14:paraId="6A187699" w14:textId="4994CCE8" w:rsidR="00DB671B" w:rsidRDefault="00DB671B" w:rsidP="009752C3">
      <w:pPr>
        <w:pStyle w:val="Level2"/>
        <w:tabs>
          <w:tab w:val="clear" w:pos="1080"/>
        </w:tabs>
      </w:pPr>
      <w:r>
        <w:t xml:space="preserve">Complete </w:t>
      </w:r>
      <w:r w:rsidRPr="00115E62">
        <w:t>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p>
    <w:p w14:paraId="6599D646" w14:textId="2D8AE03F" w:rsidR="00DB671B" w:rsidRDefault="00B90669" w:rsidP="00D626D5">
      <w:pPr>
        <w:pStyle w:val="Level3"/>
      </w:pPr>
      <w:r w:rsidRPr="00115E62">
        <w:t>Include complete list indicating all components of the systems.</w:t>
      </w:r>
    </w:p>
    <w:p w14:paraId="06D19697" w14:textId="63FE0371" w:rsidR="00B90669" w:rsidRDefault="00B90669" w:rsidP="00D626D5">
      <w:pPr>
        <w:pStyle w:val="Level3"/>
      </w:pPr>
      <w:r w:rsidRPr="00115E62">
        <w:t>Include complete diagrams of the internal wiring for each item of equipment.</w:t>
      </w:r>
    </w:p>
    <w:p w14:paraId="31B8EB32" w14:textId="72AFCF92" w:rsidR="00B90669" w:rsidRDefault="00B90669" w:rsidP="00D626D5">
      <w:pPr>
        <w:pStyle w:val="Level3"/>
      </w:pPr>
      <w:r w:rsidRPr="00115E62">
        <w:t xml:space="preserve">Diagrams </w:t>
      </w:r>
      <w:r w:rsidR="009978E3">
        <w:t>will</w:t>
      </w:r>
      <w:r w:rsidRPr="00115E62">
        <w:t xml:space="preserve"> have their terminals identified to facilitate installat</w:t>
      </w:r>
      <w:r>
        <w:t>ion, operation and maintenance.</w:t>
      </w:r>
    </w:p>
    <w:p w14:paraId="491ACD05" w14:textId="136CE40C" w:rsidR="00B90669" w:rsidRDefault="00B90669" w:rsidP="009752C3">
      <w:pPr>
        <w:pStyle w:val="Level2"/>
        <w:tabs>
          <w:tab w:val="clear" w:pos="1080"/>
        </w:tabs>
      </w:pPr>
      <w:r w:rsidRPr="00655DCB">
        <w:lastRenderedPageBreak/>
        <w:t>Provide a listing of recommended replacement parts for keeping in stock supply, including sources of supply, for equipment. Include in the listing belts for equipment: Belt manufacturer, model number, size and style, and distinguished whether of multiple belt sets.</w:t>
      </w:r>
    </w:p>
    <w:p w14:paraId="2DD319C8" w14:textId="5134450E" w:rsidR="00DB671B" w:rsidRDefault="00B90669" w:rsidP="00D626D5">
      <w:pPr>
        <w:pStyle w:val="Level1"/>
      </w:pPr>
      <w:r w:rsidRPr="00655DCB">
        <w:t xml:space="preserve">Provide copies of approved </w:t>
      </w:r>
      <w:r w:rsidR="006D1926">
        <w:t>plumbing</w:t>
      </w:r>
      <w:r w:rsidRPr="00655DCB">
        <w:t xml:space="preserve"> equipment submittals to the Subcontractor.</w:t>
      </w:r>
    </w:p>
    <w:p w14:paraId="460DD91D" w14:textId="0A1C996C" w:rsidR="0086660F" w:rsidRDefault="004C59B5" w:rsidP="001A6EC2">
      <w:pPr>
        <w:pStyle w:val="ArticleB"/>
        <w:outlineLvl w:val="1"/>
      </w:pPr>
      <w:r>
        <w:t>QUALITY ASSURANCE</w:t>
      </w:r>
    </w:p>
    <w:p w14:paraId="3B6185A4" w14:textId="236EE606" w:rsidR="00B90669" w:rsidRPr="009752C3" w:rsidRDefault="00B90669" w:rsidP="00F57B60">
      <w:pPr>
        <w:pStyle w:val="Level1"/>
      </w:pPr>
      <w:r w:rsidRPr="00655DCB">
        <w:t>Mechanical, electrical</w:t>
      </w:r>
      <w:r w:rsidR="0034245C">
        <w:t>,</w:t>
      </w:r>
      <w:r w:rsidRPr="00655DCB">
        <w:t xml:space="preserve"> and associated systems </w:t>
      </w:r>
      <w:r w:rsidR="009978E3">
        <w:t>will</w:t>
      </w:r>
      <w:r w:rsidRPr="00655DCB">
        <w:t xml:space="preserve"> be safe, reliable, efficient, durable, easily and safely operable and maintainable, easily and safely accessible, and in compliance with applicable codes as specified. The systems </w:t>
      </w:r>
      <w:r w:rsidR="009978E3">
        <w:t>will</w:t>
      </w:r>
      <w:r w:rsidRPr="00655DCB">
        <w:t xml:space="preserve"> be comprised of high quality institutional-class and industrial-class products of manufacturers that are experienced specialists in the required product lines. All construction firms and personnel </w:t>
      </w:r>
      <w:r w:rsidR="009978E3">
        <w:t>will</w:t>
      </w:r>
      <w:r w:rsidRPr="00655DCB">
        <w:t xml:space="preserve"> be experienced and qualified specialists in industrial and institutional </w:t>
      </w:r>
      <w:r w:rsidR="006D1926">
        <w:t>plumbing</w:t>
      </w:r>
      <w:r>
        <w:t>.</w:t>
      </w:r>
    </w:p>
    <w:p w14:paraId="1C4F1A2F" w14:textId="6B6CCF2C" w:rsidR="0086660F" w:rsidRDefault="0086660F" w:rsidP="00F247AF">
      <w:pPr>
        <w:pStyle w:val="Level1"/>
        <w:keepNext/>
      </w:pPr>
      <w:r>
        <w:t>Products Criteria:</w:t>
      </w:r>
    </w:p>
    <w:p w14:paraId="21AC3F17" w14:textId="4912B941" w:rsidR="007D3C1D" w:rsidRDefault="0086660F" w:rsidP="00F247AF">
      <w:pPr>
        <w:pStyle w:val="Level2"/>
      </w:pPr>
      <w:r>
        <w:t xml:space="preserve">Standard Products: Material and equipment </w:t>
      </w:r>
      <w:r w:rsidR="009978E3">
        <w:t>will</w:t>
      </w:r>
      <w:r>
        <w:t xml:space="preserve"> be the standard products of a manufacturer regularly engaged in the manufacture</w:t>
      </w:r>
      <w:r w:rsidR="00C71634">
        <w:t>, supply and servicing</w:t>
      </w:r>
      <w:r>
        <w:t xml:space="preserve"> of the </w:t>
      </w:r>
      <w:r w:rsidR="00C71634">
        <w:t xml:space="preserve">specified </w:t>
      </w:r>
      <w:r>
        <w:t xml:space="preserve">products for at least </w:t>
      </w:r>
      <w:r w:rsidR="009A7497">
        <w:t>5</w:t>
      </w:r>
      <w:r>
        <w:t xml:space="preserve"> years. However, digital electronics devices, software and systems such as controls, instruments, computer work station, </w:t>
      </w:r>
      <w:r w:rsidR="009978E3">
        <w:t>will</w:t>
      </w:r>
      <w:r>
        <w:t xml:space="preserve"> be the current generation of technology and basic design that has a proven satisfactory service </w:t>
      </w:r>
      <w:r w:rsidR="007D3C1D">
        <w:t xml:space="preserve">record of at least </w:t>
      </w:r>
      <w:r w:rsidR="002564D7">
        <w:t>5</w:t>
      </w:r>
      <w:r w:rsidR="007D3C1D">
        <w:t xml:space="preserve"> years.</w:t>
      </w:r>
    </w:p>
    <w:p w14:paraId="67FD09CE" w14:textId="0DD8C33A" w:rsidR="0086660F" w:rsidRDefault="0086660F" w:rsidP="00F247AF">
      <w:pPr>
        <w:pStyle w:val="Level2"/>
      </w:pPr>
      <w:r>
        <w:t xml:space="preserve">Equipment Service: There </w:t>
      </w:r>
      <w:r w:rsidR="009978E3">
        <w:t>will</w:t>
      </w:r>
      <w:r>
        <w:t xml:space="preserve"> be permanent service organizations, authorized and trained by manufacturers of the equipment supplied, located within </w:t>
      </w:r>
      <w:r w:rsidR="001132D2">
        <w:t>160 km</w:t>
      </w:r>
      <w:r w:rsidR="00367CF7">
        <w:t xml:space="preserve"> </w:t>
      </w:r>
      <w:r w:rsidR="001132D2">
        <w:t>(</w:t>
      </w:r>
      <w:r>
        <w:t>100 miles</w:t>
      </w:r>
      <w:r w:rsidR="001132D2">
        <w:t>)</w:t>
      </w:r>
      <w:r>
        <w:t xml:space="preserve"> of the project. These organizations </w:t>
      </w:r>
      <w:r w:rsidR="009978E3">
        <w:t>will</w:t>
      </w:r>
      <w:r>
        <w:t xml:space="preserve"> come to the site and provide acceptable service to restore operations within </w:t>
      </w:r>
      <w:r w:rsidR="00FC1DCA">
        <w:t xml:space="preserve">4 </w:t>
      </w:r>
      <w:r>
        <w:t xml:space="preserve">hours of receipt of notification by phone, e-mail or fax in event of an emergency, such as the shut-down of equipment; or within 24 hours in a non-emergency. </w:t>
      </w:r>
      <w:r w:rsidR="00A46603">
        <w:t>N</w:t>
      </w:r>
      <w:r>
        <w:t xml:space="preserve">ames, mail and e-mail addresses and phone numbers of service organizations providing service under these conditions for (as applicable to the project): pumps, </w:t>
      </w:r>
      <w:r w:rsidR="002F02F6">
        <w:t xml:space="preserve">compressors, </w:t>
      </w:r>
      <w:r w:rsidR="00507407">
        <w:t xml:space="preserve">water heaters, </w:t>
      </w:r>
      <w:r>
        <w:t>critical instrumentation, computer workstation and programming</w:t>
      </w:r>
      <w:r w:rsidR="00A46603">
        <w:t xml:space="preserve"> </w:t>
      </w:r>
      <w:r w:rsidR="009978E3">
        <w:t>will</w:t>
      </w:r>
      <w:r w:rsidR="00A46603">
        <w:t xml:space="preserve"> be submitted for project record and inserted into the operations and maintenance manual.</w:t>
      </w:r>
    </w:p>
    <w:p w14:paraId="716E035E" w14:textId="03E15049" w:rsidR="0086660F" w:rsidRDefault="0086660F" w:rsidP="00F247AF">
      <w:pPr>
        <w:pStyle w:val="Level2"/>
      </w:pPr>
      <w:r>
        <w:lastRenderedPageBreak/>
        <w:t xml:space="preserve">All items furnished </w:t>
      </w:r>
      <w:r w:rsidR="009978E3">
        <w:t>will</w:t>
      </w:r>
      <w:r>
        <w:t xml:space="preserve"> be free from defects that would adversely affect the performance, maintainability and appearance of individual components and overall assembly.</w:t>
      </w:r>
    </w:p>
    <w:p w14:paraId="24841DB1" w14:textId="1FA7B232" w:rsidR="0086660F" w:rsidRDefault="00190071" w:rsidP="00F247AF">
      <w:pPr>
        <w:pStyle w:val="Level2"/>
      </w:pPr>
      <w:r>
        <w:t xml:space="preserve">The products and execution of work specified in Division 22 </w:t>
      </w:r>
      <w:r w:rsidR="009978E3">
        <w:t>will</w:t>
      </w:r>
      <w:r>
        <w:t xml:space="preserve"> c</w:t>
      </w:r>
      <w:r w:rsidR="0086660F">
        <w:t xml:space="preserve">onform to </w:t>
      </w:r>
      <w:r>
        <w:t xml:space="preserve">the referenced </w:t>
      </w:r>
      <w:r w:rsidR="0086660F">
        <w:t xml:space="preserve">codes and standards as required by the specifications. </w:t>
      </w:r>
      <w:r>
        <w:t>L</w:t>
      </w:r>
      <w:r w:rsidR="0086660F">
        <w:t>ocal codes</w:t>
      </w:r>
      <w:r>
        <w:t xml:space="preserve"> and amendments enforced by the local code official </w:t>
      </w:r>
      <w:r w:rsidR="009978E3">
        <w:t>will</w:t>
      </w:r>
      <w:r>
        <w:t xml:space="preserve"> be enforced</w:t>
      </w:r>
      <w:r w:rsidR="0086660F">
        <w:t>, if required by local authorities such as the natural gas supplier</w:t>
      </w:r>
      <w:r w:rsidR="004C59B5">
        <w:t xml:space="preserve">. </w:t>
      </w:r>
      <w:r>
        <w:t>I</w:t>
      </w:r>
      <w:r w:rsidR="0086660F">
        <w:t>f the local codes are more stringent</w:t>
      </w:r>
      <w:r>
        <w:t xml:space="preserve">, </w:t>
      </w:r>
      <w:r w:rsidR="0086660F">
        <w:t xml:space="preserve">then </w:t>
      </w:r>
      <w:r w:rsidR="004C59B5">
        <w:t xml:space="preserve">the local code </w:t>
      </w:r>
      <w:r w:rsidR="009978E3">
        <w:t>will</w:t>
      </w:r>
      <w:r w:rsidR="004C59B5">
        <w:t xml:space="preserve"> apply. </w:t>
      </w:r>
      <w:r w:rsidR="007D0C9C">
        <w:t>A</w:t>
      </w:r>
      <w:r w:rsidR="0086660F">
        <w:t xml:space="preserve">ny conflicts </w:t>
      </w:r>
      <w:r w:rsidR="009978E3">
        <w:t>will</w:t>
      </w:r>
      <w:r w:rsidR="007D0C9C">
        <w:t xml:space="preserve"> be brought to the attention of </w:t>
      </w:r>
      <w:r w:rsidR="0086660F">
        <w:t>the Contracting Officers Representative (COR).</w:t>
      </w:r>
    </w:p>
    <w:p w14:paraId="7B73E28B" w14:textId="79C45FA5" w:rsidR="0086660F" w:rsidRDefault="0086660F" w:rsidP="00F247AF">
      <w:pPr>
        <w:pStyle w:val="Level2"/>
      </w:pPr>
      <w:r>
        <w:t xml:space="preserve">Multiple Units: When two or more units of materials or equipment of the same type or class are required, these units </w:t>
      </w:r>
      <w:r w:rsidR="009978E3">
        <w:t>will</w:t>
      </w:r>
      <w:r>
        <w:t xml:space="preserve"> be </w:t>
      </w:r>
      <w:r w:rsidR="00B90669">
        <w:t>of the same</w:t>
      </w:r>
      <w:r w:rsidR="00B90669" w:rsidRPr="00655DCB">
        <w:t xml:space="preserve"> manufacturer</w:t>
      </w:r>
      <w:r w:rsidR="00B90669" w:rsidRPr="00107707">
        <w:t xml:space="preserve"> </w:t>
      </w:r>
      <w:r w:rsidR="00B90669">
        <w:t xml:space="preserve">and model number, or if different models are required they </w:t>
      </w:r>
      <w:r w:rsidR="009978E3">
        <w:t>will</w:t>
      </w:r>
      <w:r w:rsidR="00B90669">
        <w:t xml:space="preserve"> be of the same manufacturer and identical to the greatest extent possible (i.e., same model series)</w:t>
      </w:r>
      <w:r>
        <w:t>.</w:t>
      </w:r>
    </w:p>
    <w:p w14:paraId="27C6E722" w14:textId="04F725BF" w:rsidR="0086660F" w:rsidRDefault="0086660F" w:rsidP="00F247AF">
      <w:pPr>
        <w:pStyle w:val="Level2"/>
      </w:pPr>
      <w:r>
        <w:t xml:space="preserve">Assembled Units: </w:t>
      </w:r>
      <w:r w:rsidR="00B90669">
        <w:t xml:space="preserve">Performance and warranty of all components that make up an assembled unit </w:t>
      </w:r>
      <w:r w:rsidR="009978E3">
        <w:t>will</w:t>
      </w:r>
      <w:r w:rsidR="00B90669">
        <w:t xml:space="preserve"> be the responsibility of the manufacturer of the completed assembly</w:t>
      </w:r>
      <w:r>
        <w:t>.</w:t>
      </w:r>
    </w:p>
    <w:p w14:paraId="149DC7EA" w14:textId="14ED2D9D" w:rsidR="0086660F" w:rsidRDefault="0086660F" w:rsidP="00F247AF">
      <w:pPr>
        <w:pStyle w:val="Level2"/>
      </w:pPr>
      <w:r>
        <w:t xml:space="preserve">Nameplates: Nameplate bearing manufacturer's name or identifiable trademark </w:t>
      </w:r>
      <w:r w:rsidR="009978E3">
        <w:t>will</w:t>
      </w:r>
      <w:r>
        <w:t xml:space="preserve"> be securely affixed in a conspicuous place on equipment, or name or trademark cast integrally with equipment, stamped or otherwise permanently marked on each item of equipment.</w:t>
      </w:r>
    </w:p>
    <w:p w14:paraId="040B1735" w14:textId="1BC703E7" w:rsidR="0086660F" w:rsidRDefault="0086660F" w:rsidP="00F247AF">
      <w:pPr>
        <w:pStyle w:val="Level2"/>
      </w:pPr>
      <w:r>
        <w:t xml:space="preserve">Asbestos products or equipment or materials containing asbestos </w:t>
      </w:r>
      <w:r w:rsidR="00755D60">
        <w:t>is prohibited</w:t>
      </w:r>
      <w:r>
        <w:t>.</w:t>
      </w:r>
    </w:p>
    <w:p w14:paraId="3885EC66" w14:textId="545CFA9C" w:rsidR="00507407" w:rsidRDefault="00507407" w:rsidP="00F247AF">
      <w:pPr>
        <w:pStyle w:val="Level2"/>
      </w:pPr>
      <w:r>
        <w:t xml:space="preserve">Bio-Based Materials: For products designated by the USDA’s </w:t>
      </w:r>
      <w:r w:rsidR="004B558C">
        <w:t>b</w:t>
      </w:r>
      <w:r>
        <w:t>io</w:t>
      </w:r>
      <w:r w:rsidR="004B558C">
        <w:softHyphen/>
        <w:t>-</w:t>
      </w:r>
      <w:r w:rsidR="004B558C">
        <w:softHyphen/>
        <w:t>based Bio-</w:t>
      </w:r>
      <w:r>
        <w:t>Preferred Program, provide products that meet or exceed USDA recommendations for bio-based content, so long as products meet all performance requirements in this specifications section. For more information regarding the product categories covered by the Bio</w:t>
      </w:r>
      <w:r w:rsidR="004B558C">
        <w:noBreakHyphen/>
      </w:r>
      <w:r>
        <w:t xml:space="preserve">Preferred Program, visit </w:t>
      </w:r>
      <w:hyperlink r:id="rId9" w:tooltip="Bio-Preferred Program" w:history="1">
        <w:r w:rsidR="00E80088" w:rsidRPr="00634C5D">
          <w:rPr>
            <w:rStyle w:val="Hyperlink"/>
          </w:rPr>
          <w:t>http://www.biopreferred.gov</w:t>
        </w:r>
      </w:hyperlink>
      <w:r>
        <w:t>.</w:t>
      </w:r>
    </w:p>
    <w:p w14:paraId="04CADBFA" w14:textId="72F51EA8" w:rsidR="0086660F" w:rsidRPr="00E553F8" w:rsidRDefault="0086660F" w:rsidP="00F247AF">
      <w:pPr>
        <w:pStyle w:val="Level1"/>
      </w:pPr>
      <w:r w:rsidRPr="00E553F8">
        <w:t xml:space="preserve">Welding: Before any welding is performed, </w:t>
      </w:r>
      <w:r w:rsidR="00C94929">
        <w:t>Contractor</w:t>
      </w:r>
      <w:r w:rsidRPr="00E553F8">
        <w:t xml:space="preserve"> </w:t>
      </w:r>
      <w:r w:rsidR="009978E3">
        <w:t>will</w:t>
      </w:r>
      <w:r w:rsidRPr="00E553F8">
        <w:t xml:space="preserve"> submit a certificate certifying that welders comply with the following requirements:</w:t>
      </w:r>
    </w:p>
    <w:p w14:paraId="7565ADE7" w14:textId="18B1F4FE" w:rsidR="0086660F" w:rsidRPr="00B961C0" w:rsidRDefault="0086660F" w:rsidP="00F247AF">
      <w:pPr>
        <w:pStyle w:val="Level2"/>
      </w:pPr>
      <w:r w:rsidRPr="00B961C0">
        <w:t xml:space="preserve">Qualify welding processes and operators for piping according to ASME </w:t>
      </w:r>
      <w:r w:rsidR="00C469CB">
        <w:t>BPVC</w:t>
      </w:r>
      <w:r w:rsidRPr="00B961C0">
        <w:t>, Section IX, "Welding and Brazing Qualifications".</w:t>
      </w:r>
      <w:r w:rsidR="008D5F57">
        <w:t xml:space="preserve"> Provide proof of current certification</w:t>
      </w:r>
      <w:r w:rsidR="00545E45">
        <w:t xml:space="preserve"> to CO</w:t>
      </w:r>
      <w:r w:rsidR="008D5F57">
        <w:t>.</w:t>
      </w:r>
    </w:p>
    <w:p w14:paraId="58CD7DF0" w14:textId="0B519FAB" w:rsidR="0086660F" w:rsidRPr="00B961C0" w:rsidRDefault="0086660F" w:rsidP="00F247AF">
      <w:pPr>
        <w:pStyle w:val="Level2"/>
      </w:pPr>
      <w:r w:rsidRPr="00B961C0">
        <w:lastRenderedPageBreak/>
        <w:t>Comply with provisions of ASME B31 series "Code for Pressure Piping".</w:t>
      </w:r>
    </w:p>
    <w:p w14:paraId="5E654650" w14:textId="6948B956" w:rsidR="0086660F" w:rsidRPr="00B961C0" w:rsidRDefault="0086660F" w:rsidP="00F247AF">
      <w:pPr>
        <w:pStyle w:val="Level2"/>
      </w:pPr>
      <w:r w:rsidRPr="00B961C0">
        <w:t xml:space="preserve">Certify that each welder </w:t>
      </w:r>
      <w:r w:rsidR="00C71634" w:rsidRPr="00B961C0">
        <w:t xml:space="preserve">and welding operator </w:t>
      </w:r>
      <w:r w:rsidRPr="00B961C0">
        <w:t>has passed American Welding Society (AWS) qualification tests for the welding processes involved, and that certification is current.</w:t>
      </w:r>
    </w:p>
    <w:p w14:paraId="6E475B01" w14:textId="3C2BCE57" w:rsidR="00E66DB6" w:rsidRDefault="00E66DB6" w:rsidP="00F247AF">
      <w:pPr>
        <w:pStyle w:val="Level2"/>
      </w:pPr>
      <w:r w:rsidRPr="00B961C0">
        <w:t xml:space="preserve">All welds </w:t>
      </w:r>
      <w:r w:rsidR="009978E3">
        <w:t>will</w:t>
      </w:r>
      <w:r w:rsidRPr="00B961C0">
        <w:t xml:space="preserve"> be stamped according to the provisions of the</w:t>
      </w:r>
      <w:r>
        <w:t xml:space="preserve"> </w:t>
      </w:r>
      <w:r w:rsidR="008D5F57">
        <w:t>AWS or ASME as required herein and by the association code</w:t>
      </w:r>
      <w:r>
        <w:t>.</w:t>
      </w:r>
    </w:p>
    <w:p w14:paraId="427B1D70" w14:textId="1253405B" w:rsidR="0086660F" w:rsidRDefault="0086660F" w:rsidP="00F247AF">
      <w:pPr>
        <w:pStyle w:val="Level1"/>
      </w:pPr>
      <w:r>
        <w:t xml:space="preserve">Manufacturer's Recommendations: Where installation procedures or any part thereof are required to be in accordance with the recommendations of the manufacturer of the material being installed, printed copies of these recommendations </w:t>
      </w:r>
      <w:r w:rsidR="009978E3">
        <w:t>will</w:t>
      </w:r>
      <w:r>
        <w:t xml:space="preserve"> be furnished to the </w:t>
      </w:r>
      <w:r w:rsidR="009F71D9">
        <w:t>COR</w:t>
      </w:r>
      <w:r>
        <w:t xml:space="preserve"> prior to installation. Installation of the item will not be allowed to proceed until the recommendations are received. Failure to furnish these recommendations can be cause</w:t>
      </w:r>
      <w:r w:rsidR="004C59B5">
        <w:t xml:space="preserve"> for rejection of the material.</w:t>
      </w:r>
    </w:p>
    <w:p w14:paraId="08253712" w14:textId="083B878E" w:rsidR="0086660F" w:rsidRDefault="0086660F" w:rsidP="00F247AF">
      <w:pPr>
        <w:pStyle w:val="Level1"/>
        <w:keepNext/>
      </w:pPr>
      <w:r>
        <w:t>Execution (Installation, Construction) Quality:</w:t>
      </w:r>
    </w:p>
    <w:p w14:paraId="16BE57CD" w14:textId="0046D3F8" w:rsidR="0086660F" w:rsidRDefault="00520C8F" w:rsidP="00F247AF">
      <w:pPr>
        <w:pStyle w:val="Level2"/>
      </w:pPr>
      <w:r>
        <w:t>A</w:t>
      </w:r>
      <w:r w:rsidR="0086660F">
        <w:t>ll items</w:t>
      </w:r>
      <w:r>
        <w:t xml:space="preserve"> </w:t>
      </w:r>
      <w:r w:rsidR="009978E3">
        <w:t>will</w:t>
      </w:r>
      <w:r>
        <w:t xml:space="preserve"> be applied and installed</w:t>
      </w:r>
      <w:r w:rsidR="0086660F">
        <w:t xml:space="preserve"> in accordance with manufacturer's written instructions. </w:t>
      </w:r>
      <w:r>
        <w:t>C</w:t>
      </w:r>
      <w:r w:rsidR="0086660F">
        <w:t xml:space="preserve">onflicts between the manufacturer's instructions and the contract </w:t>
      </w:r>
      <w:r w:rsidR="002F02F6">
        <w:t>documents</w:t>
      </w:r>
      <w:r>
        <w:t xml:space="preserve"> </w:t>
      </w:r>
      <w:r w:rsidR="009978E3">
        <w:t>will</w:t>
      </w:r>
      <w:r>
        <w:t xml:space="preserve"> be referred</w:t>
      </w:r>
      <w:r w:rsidR="0086660F">
        <w:t xml:space="preserve"> to the COR for resolution. </w:t>
      </w:r>
      <w:r w:rsidR="00A47FAA">
        <w:t>Printed</w:t>
      </w:r>
      <w:r w:rsidR="0086660F">
        <w:t xml:space="preserve"> copies or </w:t>
      </w:r>
      <w:r w:rsidR="00A47FAA">
        <w:t>electronic</w:t>
      </w:r>
      <w:r w:rsidR="0086660F">
        <w:t xml:space="preserve"> files of manufacturer’s installation instructions </w:t>
      </w:r>
      <w:r w:rsidR="009978E3">
        <w:t>will</w:t>
      </w:r>
      <w:r>
        <w:t xml:space="preserve"> be provided </w:t>
      </w:r>
      <w:r w:rsidR="0086660F">
        <w:t xml:space="preserve">to the COR at least </w:t>
      </w:r>
      <w:r w:rsidR="002F02F6">
        <w:t>10 working days</w:t>
      </w:r>
      <w:r w:rsidR="0086660F">
        <w:t xml:space="preserve"> prior to commencing installation of any item.</w:t>
      </w:r>
    </w:p>
    <w:p w14:paraId="67536D59" w14:textId="7A0BEE90" w:rsidR="00735832" w:rsidRDefault="00674AEC" w:rsidP="002515E1">
      <w:pPr>
        <w:pStyle w:val="Level2"/>
      </w:pPr>
      <w:r>
        <w:t xml:space="preserve">All items that require access, such as for operating, cleaning, servicing, maintenance, and calibration, </w:t>
      </w:r>
      <w:r w:rsidR="009978E3">
        <w:t>will</w:t>
      </w:r>
      <w:r>
        <w:t xml:space="preserve"> be easily and safely accessible by persons standing at floor level, or standing on permanent platforms, without the use of portable ladders. Examples of these items </w:t>
      </w:r>
      <w:r w:rsidR="008C00B7">
        <w:t>include but are not limited to:</w:t>
      </w:r>
      <w:r>
        <w:t xml:space="preserve"> all types of valves, filters and strainers, transmitters, and control devices. Prior to commencing installation work, refer conflicts between this requirement and contract documents to COR for resolution.</w:t>
      </w:r>
      <w:r w:rsidR="00F61E2B">
        <w:t xml:space="preserve"> Failure of the Contractor to resolve or </w:t>
      </w:r>
      <w:r w:rsidR="00545E45">
        <w:t>call attention to</w:t>
      </w:r>
      <w:r w:rsidR="00F61E2B">
        <w:t xml:space="preserve"> any </w:t>
      </w:r>
      <w:r w:rsidR="00786E48">
        <w:t>discrepancies</w:t>
      </w:r>
      <w:r w:rsidR="00545E45">
        <w:t xml:space="preserve"> or deficiencies</w:t>
      </w:r>
      <w:r w:rsidR="00F61E2B">
        <w:t xml:space="preserve"> </w:t>
      </w:r>
      <w:r w:rsidR="00755D60">
        <w:t xml:space="preserve">to the COR </w:t>
      </w:r>
      <w:r w:rsidR="00F61E2B">
        <w:t>will result in the Contractor correcting at no additional cost or time to the Government.</w:t>
      </w:r>
    </w:p>
    <w:p w14:paraId="1E02A494" w14:textId="1268F88D" w:rsidR="0086660F" w:rsidRDefault="00520C8F" w:rsidP="00F247AF">
      <w:pPr>
        <w:pStyle w:val="Level2"/>
      </w:pPr>
      <w:r>
        <w:t>C</w:t>
      </w:r>
      <w:r w:rsidR="0086660F">
        <w:t xml:space="preserve">omplete layout drawings </w:t>
      </w:r>
      <w:r w:rsidR="009978E3">
        <w:t>will</w:t>
      </w:r>
      <w:r>
        <w:t xml:space="preserve"> be </w:t>
      </w:r>
      <w:r w:rsidR="0086660F">
        <w:t xml:space="preserve">required by Paragraph, SUBMITTALS. </w:t>
      </w:r>
      <w:r>
        <w:t>C</w:t>
      </w:r>
      <w:r w:rsidR="0086660F">
        <w:t xml:space="preserve">onstruction work </w:t>
      </w:r>
      <w:r w:rsidR="009978E3">
        <w:t>will</w:t>
      </w:r>
      <w:r>
        <w:t xml:space="preserve"> not start </w:t>
      </w:r>
      <w:r w:rsidR="0086660F">
        <w:t>on any system until the layout drawings have been approved</w:t>
      </w:r>
      <w:r w:rsidR="002F02F6">
        <w:t xml:space="preserve"> by VA</w:t>
      </w:r>
      <w:r w:rsidR="0086660F">
        <w:t>.</w:t>
      </w:r>
    </w:p>
    <w:p w14:paraId="66709037" w14:textId="175A2FF8" w:rsidR="00674AEC" w:rsidRDefault="00674AEC" w:rsidP="00F247AF">
      <w:pPr>
        <w:pStyle w:val="Level2"/>
      </w:pPr>
      <w:r>
        <w:t xml:space="preserve">Installer Qualifications: Installer </w:t>
      </w:r>
      <w:r w:rsidR="009978E3">
        <w:t>will</w:t>
      </w:r>
      <w:r>
        <w:t xml:space="preserve"> be licensed and </w:t>
      </w:r>
      <w:r w:rsidR="009978E3">
        <w:t>will</w:t>
      </w:r>
      <w:r>
        <w:t xml:space="preserve"> provide evidence of the successful completion of at least five </w:t>
      </w:r>
      <w:r>
        <w:lastRenderedPageBreak/>
        <w:t>projects of equal or greater size and complexity. Provide tradesmen skilled in the appropriate trade.</w:t>
      </w:r>
    </w:p>
    <w:p w14:paraId="68D53FCB" w14:textId="5D4B1153" w:rsidR="00735832" w:rsidRDefault="00F61E2B" w:rsidP="00F247AF">
      <w:pPr>
        <w:pStyle w:val="Level2"/>
      </w:pPr>
      <w:r>
        <w:t xml:space="preserve">Workmanship/craftsmanship will be of the highest quality and standards. The VA reserves the right to reject any work based on poor quality of workmanship this work </w:t>
      </w:r>
      <w:r w:rsidR="009978E3">
        <w:t>will</w:t>
      </w:r>
      <w:r>
        <w:t xml:space="preserve"> be removed and done again at no additional cost or time to the Government.</w:t>
      </w:r>
    </w:p>
    <w:p w14:paraId="7C6E2EF4" w14:textId="55C30D5C" w:rsidR="00F61E2B" w:rsidRDefault="00F61E2B" w:rsidP="00D626D5">
      <w:pPr>
        <w:pStyle w:val="Level1"/>
      </w:pPr>
      <w:r w:rsidRPr="00655DCB">
        <w:t>Upon request by Government, provide lists of previous installations for selected items of equipment</w:t>
      </w:r>
      <w:r>
        <w:t xml:space="preserve">. </w:t>
      </w:r>
      <w:r w:rsidRPr="00655DCB">
        <w:t xml:space="preserve">Include contact persons who will serve as references, with </w:t>
      </w:r>
      <w:r>
        <w:t xml:space="preserve">current </w:t>
      </w:r>
      <w:r w:rsidRPr="00655DCB">
        <w:t>telephone numbers and e-mail addresses.</w:t>
      </w:r>
    </w:p>
    <w:p w14:paraId="5F62BECE" w14:textId="11ED6543" w:rsidR="0086660F" w:rsidRDefault="0086660F" w:rsidP="00F247AF">
      <w:pPr>
        <w:pStyle w:val="Level1"/>
      </w:pPr>
      <w:r>
        <w:t xml:space="preserve">Guaranty: </w:t>
      </w:r>
      <w:r w:rsidR="004C1685">
        <w:t>Warranty of Construction, FAR clause 52.246-21</w:t>
      </w:r>
      <w:r w:rsidRPr="00F674DE">
        <w:rPr>
          <w:rStyle w:val="Level1Char"/>
        </w:rPr>
        <w:t>.</w:t>
      </w:r>
    </w:p>
    <w:p w14:paraId="6A3ED527" w14:textId="5370E72A" w:rsidR="0086660F" w:rsidRDefault="0086660F" w:rsidP="00F247AF">
      <w:pPr>
        <w:pStyle w:val="Level1"/>
      </w:pPr>
      <w:r>
        <w:t xml:space="preserve">Plumbing Systems: </w:t>
      </w:r>
      <w:r w:rsidR="00071D45">
        <w:t>IPC, International Plumbing Code</w:t>
      </w:r>
      <w:r>
        <w:t>.</w:t>
      </w:r>
      <w:r w:rsidR="00C71634">
        <w:t xml:space="preserve"> Unless otherwise required herein, perform plumbin</w:t>
      </w:r>
      <w:r w:rsidR="00586120">
        <w:t>g work in accorda</w:t>
      </w:r>
      <w:r w:rsidR="00C71634">
        <w:t>nce wit</w:t>
      </w:r>
      <w:r w:rsidR="00586120">
        <w:t>h</w:t>
      </w:r>
      <w:r w:rsidR="00C71634">
        <w:t xml:space="preserve"> the latest version o</w:t>
      </w:r>
      <w:r w:rsidR="00586120">
        <w:t>f</w:t>
      </w:r>
      <w:r w:rsidR="00C71634">
        <w:t xml:space="preserve"> the IPC. For IPC codes ref</w:t>
      </w:r>
      <w:r w:rsidR="00586120">
        <w:t>e</w:t>
      </w:r>
      <w:r w:rsidR="00C71634">
        <w:t>renced in the cont</w:t>
      </w:r>
      <w:r w:rsidR="00586120">
        <w:t>r</w:t>
      </w:r>
      <w:r w:rsidR="00C71634">
        <w:t>act documents</w:t>
      </w:r>
      <w:r w:rsidR="00586120">
        <w:t>, advisory p</w:t>
      </w:r>
      <w:r w:rsidR="00C71634">
        <w:t>r</w:t>
      </w:r>
      <w:r w:rsidR="00586120">
        <w:t>o</w:t>
      </w:r>
      <w:r w:rsidR="00C71634">
        <w:t>vi</w:t>
      </w:r>
      <w:r w:rsidR="00586120">
        <w:t>si</w:t>
      </w:r>
      <w:r w:rsidR="00C71634">
        <w:t xml:space="preserve">ons </w:t>
      </w:r>
      <w:r w:rsidR="009978E3">
        <w:t>will</w:t>
      </w:r>
      <w:r w:rsidR="00C71634">
        <w:t xml:space="preserve"> be considered mandatory, the word “should” </w:t>
      </w:r>
      <w:r w:rsidR="009978E3">
        <w:t>will</w:t>
      </w:r>
      <w:r w:rsidR="00C71634">
        <w:t xml:space="preserve"> be interpreted as “</w:t>
      </w:r>
      <w:r w:rsidR="009978E3">
        <w:t>will</w:t>
      </w:r>
      <w:r w:rsidR="00C71634">
        <w:t xml:space="preserve">”. Reference to the “code official” or “owner” </w:t>
      </w:r>
      <w:r w:rsidR="009978E3">
        <w:t>will</w:t>
      </w:r>
      <w:r w:rsidR="00C71634">
        <w:t xml:space="preserve"> be interpreted to mean the COR.</w:t>
      </w:r>
    </w:p>
    <w:p w14:paraId="727512E7" w14:textId="329ABC58" w:rsidR="00586120" w:rsidRDefault="00586120" w:rsidP="00F247AF">
      <w:pPr>
        <w:pStyle w:val="Level1"/>
        <w:keepNext/>
      </w:pPr>
      <w:r>
        <w:t>Cleanliness of Piping and Equipment Systems:</w:t>
      </w:r>
    </w:p>
    <w:p w14:paraId="106319D0" w14:textId="3EA07700" w:rsidR="00586120" w:rsidRDefault="00586120" w:rsidP="00F247AF">
      <w:pPr>
        <w:pStyle w:val="Level2"/>
      </w:pPr>
      <w:r>
        <w:t xml:space="preserve">Care </w:t>
      </w:r>
      <w:r w:rsidR="009978E3">
        <w:t>will</w:t>
      </w:r>
      <w:r>
        <w:t xml:space="preserve"> be exercised in the storage and handling of equipment and piping material to be incorporated in the work. Debris arising from cutting, threading and welding of piping </w:t>
      </w:r>
      <w:r w:rsidR="009978E3">
        <w:t>will</w:t>
      </w:r>
      <w:r>
        <w:t xml:space="preserve"> be removed.</w:t>
      </w:r>
    </w:p>
    <w:p w14:paraId="44E1F7A3" w14:textId="45DA7746" w:rsidR="00586120" w:rsidRDefault="00586120" w:rsidP="00F247AF">
      <w:pPr>
        <w:pStyle w:val="Level2"/>
      </w:pPr>
      <w:r>
        <w:t xml:space="preserve">Piping systems </w:t>
      </w:r>
      <w:r w:rsidR="009978E3">
        <w:t>will</w:t>
      </w:r>
      <w:r>
        <w:t xml:space="preserve"> be flushed, blown or pigged as necessary to deliver clean systems.</w:t>
      </w:r>
    </w:p>
    <w:p w14:paraId="2BE5EF19" w14:textId="0EB1C4AA" w:rsidR="00586120" w:rsidRDefault="00586120" w:rsidP="00F247AF">
      <w:pPr>
        <w:pStyle w:val="Level2"/>
      </w:pPr>
      <w:r>
        <w:t xml:space="preserve">The interior of all tanks </w:t>
      </w:r>
      <w:r w:rsidR="009978E3">
        <w:t>will</w:t>
      </w:r>
      <w:r>
        <w:t xml:space="preserve"> be cleaned prior to delivery and beneficial use by the Government. All piping </w:t>
      </w:r>
      <w:r w:rsidR="009978E3">
        <w:t>will</w:t>
      </w:r>
      <w:r>
        <w:t xml:space="preserve"> be tested in accordance with the specifications and the International Plumbing Code (IPC). All filters, strainers, fixture faucets </w:t>
      </w:r>
      <w:r w:rsidR="009978E3">
        <w:t>will</w:t>
      </w:r>
      <w:r>
        <w:t xml:space="preserve"> be flushed of debris prior to final acceptance.</w:t>
      </w:r>
    </w:p>
    <w:p w14:paraId="2F12657B" w14:textId="29642461" w:rsidR="00586120" w:rsidRDefault="00586120" w:rsidP="00F247AF">
      <w:pPr>
        <w:pStyle w:val="Level2"/>
      </w:pPr>
      <w:r>
        <w:t xml:space="preserve">Contractor </w:t>
      </w:r>
      <w:r w:rsidR="009978E3">
        <w:t>will</w:t>
      </w:r>
      <w:r>
        <w:t xml:space="preserve"> be fully responsible for all costs, damage, and delay arising from failure to provide clean systems.</w:t>
      </w:r>
    </w:p>
    <w:p w14:paraId="6FCBD987" w14:textId="1AA0AA6F" w:rsidR="0086660F" w:rsidRDefault="00313676" w:rsidP="001A6EC2">
      <w:pPr>
        <w:pStyle w:val="ArticleB"/>
        <w:outlineLvl w:val="1"/>
      </w:pPr>
      <w:r>
        <w:t xml:space="preserve"> </w:t>
      </w:r>
      <w:r w:rsidR="004C59B5">
        <w:t>DELIVERY, STORAGE AND HANDLING</w:t>
      </w:r>
    </w:p>
    <w:p w14:paraId="7A64F292" w14:textId="36BF9EB5" w:rsidR="0086660F" w:rsidRDefault="004C59B5" w:rsidP="00F247AF">
      <w:pPr>
        <w:pStyle w:val="Level1"/>
        <w:keepNext/>
      </w:pPr>
      <w:r>
        <w:t>Protection of Equipment:</w:t>
      </w:r>
    </w:p>
    <w:p w14:paraId="0DBAC5DA" w14:textId="4D1D20A1" w:rsidR="0086660F" w:rsidRDefault="0086660F" w:rsidP="00F247AF">
      <w:pPr>
        <w:pStyle w:val="Level2"/>
      </w:pPr>
      <w:r>
        <w:t xml:space="preserve">Equipment and material placed on the job site </w:t>
      </w:r>
      <w:r w:rsidR="009978E3">
        <w:t>will</w:t>
      </w:r>
      <w:r>
        <w:t xml:space="preserve"> remain in the custody of the Contractor until phased acceptance, whether or not the Government has reimbursed the Contractor for the equipment and material. The Contractor is solely responsible for the protection of such equipment and material against any damage</w:t>
      </w:r>
      <w:r w:rsidR="00F61E2B">
        <w:t xml:space="preserve"> or theft</w:t>
      </w:r>
      <w:r>
        <w:t>.</w:t>
      </w:r>
    </w:p>
    <w:p w14:paraId="5144E495" w14:textId="18A2EDCC" w:rsidR="0086660F" w:rsidRDefault="009D53E7" w:rsidP="00F247AF">
      <w:pPr>
        <w:pStyle w:val="Level2"/>
      </w:pPr>
      <w:r>
        <w:lastRenderedPageBreak/>
        <w:t xml:space="preserve">Damaged equipment </w:t>
      </w:r>
      <w:r w:rsidR="009978E3">
        <w:t>will</w:t>
      </w:r>
      <w:r>
        <w:t xml:space="preserve"> be </w:t>
      </w:r>
      <w:r w:rsidR="0086660F">
        <w:t>replace</w:t>
      </w:r>
      <w:r w:rsidR="00E66DB6">
        <w:t>d with an identical u</w:t>
      </w:r>
      <w:r>
        <w:t>nit</w:t>
      </w:r>
      <w:r w:rsidR="0086660F">
        <w:t xml:space="preserve"> as determined and directed by the COR. Such replacement </w:t>
      </w:r>
      <w:r w:rsidR="009978E3">
        <w:t>will</w:t>
      </w:r>
      <w:r w:rsidR="0086660F">
        <w:t xml:space="preserve"> be at no additional cost</w:t>
      </w:r>
      <w:r w:rsidR="00193F1D">
        <w:t xml:space="preserve"> or </w:t>
      </w:r>
      <w:r w:rsidR="002428C3">
        <w:t xml:space="preserve">additional </w:t>
      </w:r>
      <w:r w:rsidR="00193F1D">
        <w:t>time</w:t>
      </w:r>
      <w:r w:rsidR="0086660F">
        <w:t xml:space="preserve"> to the Government.</w:t>
      </w:r>
    </w:p>
    <w:p w14:paraId="5B01FE4C" w14:textId="13553FB4" w:rsidR="0086660F" w:rsidRDefault="00357E49" w:rsidP="00F247AF">
      <w:pPr>
        <w:pStyle w:val="Level2"/>
      </w:pPr>
      <w:r>
        <w:t>I</w:t>
      </w:r>
      <w:r w:rsidR="0086660F">
        <w:t xml:space="preserve">nteriors of new equipment and piping systems </w:t>
      </w:r>
      <w:r w:rsidR="009978E3">
        <w:t>will</w:t>
      </w:r>
      <w:r>
        <w:t xml:space="preserve"> be protected </w:t>
      </w:r>
      <w:r w:rsidR="0086660F">
        <w:t xml:space="preserve">against entry of foreign matter. </w:t>
      </w:r>
      <w:r>
        <w:t>B</w:t>
      </w:r>
      <w:r w:rsidR="0086660F">
        <w:t xml:space="preserve">oth inside and outside </w:t>
      </w:r>
      <w:r w:rsidR="009978E3">
        <w:t>will</w:t>
      </w:r>
      <w:r>
        <w:t xml:space="preserve"> be cleaned </w:t>
      </w:r>
      <w:r w:rsidR="0086660F">
        <w:t>before painting or placing equipment in operation.</w:t>
      </w:r>
    </w:p>
    <w:p w14:paraId="76857F19" w14:textId="6599BD7B" w:rsidR="0086660F" w:rsidRDefault="0086660F" w:rsidP="00F247AF">
      <w:pPr>
        <w:pStyle w:val="Level2"/>
      </w:pPr>
      <w:r>
        <w:t xml:space="preserve">Existing equipment and piping being worked on by the Contractor </w:t>
      </w:r>
      <w:r w:rsidR="009978E3">
        <w:t>will</w:t>
      </w:r>
      <w:r>
        <w:t xml:space="preserve"> be under the custody and responsibility of the Contractor and </w:t>
      </w:r>
      <w:r w:rsidR="009978E3">
        <w:t>will</w:t>
      </w:r>
      <w:r>
        <w:t xml:space="preserve"> be protected as required for new work.</w:t>
      </w:r>
    </w:p>
    <w:p w14:paraId="0CB8B48D" w14:textId="64A00583" w:rsidR="00513315" w:rsidRDefault="00F61E2B" w:rsidP="00F247AF">
      <w:pPr>
        <w:pStyle w:val="Level2"/>
      </w:pPr>
      <w:r>
        <w:t>Protect plastic piping and tanks from ultraviolet light (sunlight)</w:t>
      </w:r>
      <w:r w:rsidR="00786E48">
        <w:t xml:space="preserve"> while in pre-construction.  Plastic piping and tanks </w:t>
      </w:r>
      <w:r w:rsidR="009978E3">
        <w:t>will</w:t>
      </w:r>
      <w:r w:rsidR="00786E48">
        <w:t xml:space="preserve"> not be installed exposed to sunlight without metal jacketing to block ultraviolet rays.</w:t>
      </w:r>
    </w:p>
    <w:p w14:paraId="7A69EBF2" w14:textId="575E274A" w:rsidR="004C7934" w:rsidRDefault="004C7934" w:rsidP="001A6EC2">
      <w:pPr>
        <w:pStyle w:val="ArticleB"/>
        <w:outlineLvl w:val="1"/>
      </w:pPr>
      <w:r w:rsidRPr="00AC23EF">
        <w:t xml:space="preserve"> </w:t>
      </w:r>
      <w:r w:rsidR="00EE5730">
        <w:t>AS-BUILT DOCUMENTATION</w:t>
      </w:r>
    </w:p>
    <w:p w14:paraId="4C8DAB82" w14:textId="23B9E039" w:rsidR="004C7934" w:rsidRPr="00AC23EF" w:rsidRDefault="00F61E2B" w:rsidP="00F247AF">
      <w:pPr>
        <w:pStyle w:val="Level1"/>
      </w:pPr>
      <w:r>
        <w:t>Submit m</w:t>
      </w:r>
      <w:r w:rsidRPr="00AC23EF">
        <w:t>anufacturer’s literature and data updated to include submittal review comments and any equipment substitutions.</w:t>
      </w:r>
    </w:p>
    <w:p w14:paraId="71F97928" w14:textId="6462038E" w:rsidR="004C7934" w:rsidRDefault="00F61E2B" w:rsidP="00F247AF">
      <w:pPr>
        <w:pStyle w:val="Level1"/>
      </w:pPr>
      <w:r>
        <w:t>Submit o</w:t>
      </w:r>
      <w:r w:rsidRPr="00AC23EF">
        <w:t>peration and maintenance data updated to include submittal review comments</w:t>
      </w:r>
      <w:r>
        <w:t>, VA approved substitutions and construction revisions</w:t>
      </w:r>
      <w:r w:rsidRPr="00AC23EF">
        <w:t xml:space="preserve"> </w:t>
      </w:r>
      <w:r w:rsidR="009978E3">
        <w:t>will</w:t>
      </w:r>
      <w:r w:rsidRPr="00AC23EF">
        <w:t xml:space="preserve"> be </w:t>
      </w:r>
      <w:r w:rsidRPr="009F0681">
        <w:t xml:space="preserve">in electronic version on </w:t>
      </w:r>
      <w:r>
        <w:t>CD</w:t>
      </w:r>
      <w:r w:rsidRPr="009F0681">
        <w:t xml:space="preserve"> or DVD</w:t>
      </w:r>
      <w:r w:rsidRPr="00AC23EF">
        <w:t xml:space="preserve">. All aspects of system operation and maintenance procedures, including </w:t>
      </w:r>
      <w:r>
        <w:t xml:space="preserve">applicable </w:t>
      </w:r>
      <w:r w:rsidRPr="00AC23EF">
        <w:t xml:space="preserve">piping isometrics, wiring diagrams of all circuits, a written description of system design, control logic, and sequence of operation </w:t>
      </w:r>
      <w:r w:rsidR="009978E3">
        <w:t>will</w:t>
      </w:r>
      <w:r w:rsidRPr="00AC23EF">
        <w:t xml:space="preserve"> be included in the operation and maintenance manual. The operations and maintenance manual </w:t>
      </w:r>
      <w:r w:rsidR="009978E3">
        <w:t>will</w:t>
      </w:r>
      <w:r w:rsidRPr="00AC23EF">
        <w:t xml:space="preserve"> include troubleshooting techniques and procedures for emergency situations. Notes on all special systems or devices </w:t>
      </w:r>
      <w:r w:rsidR="009978E3">
        <w:t>will</w:t>
      </w:r>
      <w:r w:rsidRPr="00AC23EF">
        <w:t xml:space="preserve"> be included. A List of recommended spare parts (manufacturer, model number, and quantity) </w:t>
      </w:r>
      <w:r w:rsidR="009978E3">
        <w:t>will</w:t>
      </w:r>
      <w:r w:rsidRPr="00AC23EF">
        <w:t xml:space="preserve"> be furnished. Information explaining any special knowledge or tools the owner will be required to employ </w:t>
      </w:r>
      <w:r w:rsidR="009978E3">
        <w:t>will</w:t>
      </w:r>
      <w:r w:rsidRPr="00AC23EF">
        <w:t xml:space="preserve"> be inserted into the As-Built documentation.</w:t>
      </w:r>
    </w:p>
    <w:p w14:paraId="41B884C3" w14:textId="250891D5" w:rsidR="00F61E2B" w:rsidRDefault="00F61E2B" w:rsidP="00F247AF">
      <w:pPr>
        <w:pStyle w:val="Level1"/>
      </w:pPr>
      <w:r>
        <w:t xml:space="preserve">The installing Contractor </w:t>
      </w:r>
      <w:r w:rsidR="009978E3">
        <w:t>will</w:t>
      </w:r>
      <w:r>
        <w:t xml:space="preserve"> </w:t>
      </w:r>
      <w:r w:rsidRPr="00AC23EF">
        <w:t xml:space="preserve">maintain as-built drawings of each completed phase for verification; </w:t>
      </w:r>
      <w:proofErr w:type="gramStart"/>
      <w:r w:rsidRPr="00AC23EF">
        <w:t>and,</w:t>
      </w:r>
      <w:proofErr w:type="gramEnd"/>
      <w:r w:rsidRPr="00AC23EF">
        <w:t xml:space="preserve"> </w:t>
      </w:r>
      <w:r w:rsidR="009978E3">
        <w:t>will</w:t>
      </w:r>
      <w:r w:rsidRPr="00AC23EF">
        <w:t xml:space="preserve"> provide the complete set at the time of final systems certification testing.</w:t>
      </w:r>
      <w:r>
        <w:t xml:space="preserve"> </w:t>
      </w:r>
      <w:r w:rsidRPr="00AC23EF">
        <w:t xml:space="preserve">Should the installing </w:t>
      </w:r>
      <w:r>
        <w:t>Contractor</w:t>
      </w:r>
      <w:r w:rsidRPr="00AC23EF">
        <w:t xml:space="preserve"> engage the testing company to provide as-built or any portion thereof,</w:t>
      </w:r>
      <w:r>
        <w:t xml:space="preserve"> it </w:t>
      </w:r>
      <w:r w:rsidR="009978E3">
        <w:t>will</w:t>
      </w:r>
      <w:r>
        <w:t xml:space="preserve"> not be deemed a conflict of interest or breach of the ‘third party testing company’ requirement.</w:t>
      </w:r>
      <w:r w:rsidRPr="007B09EF">
        <w:t xml:space="preserve"> </w:t>
      </w:r>
      <w:r w:rsidRPr="003173D2">
        <w:t>Provide record drawings as follows:</w:t>
      </w:r>
    </w:p>
    <w:p w14:paraId="4AD515E6" w14:textId="647E74A9" w:rsidR="00F61E2B" w:rsidRDefault="00F61E2B" w:rsidP="00313676">
      <w:pPr>
        <w:pStyle w:val="Level2"/>
      </w:pPr>
      <w:r w:rsidRPr="00C74578">
        <w:t>As-built drawings are to be provided, with a copy of them on AutoCAD version</w:t>
      </w:r>
      <w:r w:rsidR="00B5324D">
        <w:t xml:space="preserve"> </w:t>
      </w:r>
      <w:r w:rsidR="002515E1">
        <w:t>2024</w:t>
      </w:r>
      <w:r w:rsidRPr="00C74578">
        <w:t xml:space="preserve"> provided on CD or DVD.</w:t>
      </w:r>
      <w:r w:rsidRPr="003173D2">
        <w:t xml:space="preserve"> The CAD drawings </w:t>
      </w:r>
      <w:r w:rsidR="009978E3">
        <w:t>will</w:t>
      </w:r>
      <w:r w:rsidRPr="003173D2">
        <w:t xml:space="preserve"> use </w:t>
      </w:r>
      <w:r w:rsidRPr="003173D2">
        <w:lastRenderedPageBreak/>
        <w:t>multiple line layers with a separate individual layer for each system.</w:t>
      </w:r>
    </w:p>
    <w:p w14:paraId="6BF5CF5D" w14:textId="744F9223" w:rsidR="00A5270A" w:rsidRDefault="00A5270A" w:rsidP="00F57B60">
      <w:pPr>
        <w:pStyle w:val="Level1"/>
        <w:tabs>
          <w:tab w:val="clear" w:pos="720"/>
        </w:tabs>
      </w:pPr>
      <w:r w:rsidRPr="00CC2995">
        <w:t xml:space="preserve">The as-built drawings </w:t>
      </w:r>
      <w:r w:rsidR="009978E3">
        <w:t>will</w:t>
      </w:r>
      <w:r w:rsidRPr="00CC2995">
        <w:t xml:space="preserve"> indicate the location and type of all </w:t>
      </w:r>
      <w:r w:rsidRPr="00CC2995">
        <w:rPr>
          <w:noProof/>
        </w:rPr>
        <w:t>lockout/tagout points for all energy sources for all equipment and pumps to include breaker location and numbers, valve tag numbers</w:t>
      </w:r>
      <w:r>
        <w:rPr>
          <w:noProof/>
        </w:rPr>
        <w:t>,</w:t>
      </w:r>
      <w:r w:rsidRPr="00CC2995">
        <w:rPr>
          <w:noProof/>
        </w:rPr>
        <w:t xml:space="preserve"> etc. </w:t>
      </w:r>
      <w:r w:rsidRPr="00CC2995">
        <w:t>Coordinate lockout/tagout procedures and practices with local VA requirements.</w:t>
      </w:r>
    </w:p>
    <w:p w14:paraId="6D996A1E" w14:textId="0D8F828D" w:rsidR="00A47FAA" w:rsidRDefault="00A5270A" w:rsidP="00F57B60">
      <w:pPr>
        <w:pStyle w:val="Level1"/>
        <w:tabs>
          <w:tab w:val="clear" w:pos="720"/>
        </w:tabs>
      </w:pPr>
      <w:r>
        <w:t xml:space="preserve">Certification documentation </w:t>
      </w:r>
      <w:r w:rsidR="009978E3">
        <w:t>will</w:t>
      </w:r>
      <w:r>
        <w:t xml:space="preserve"> be provided to COR 21 working days prior to submitting the request for final inspection. The documentation </w:t>
      </w:r>
      <w:r w:rsidR="009978E3">
        <w:t>will</w:t>
      </w:r>
      <w:r>
        <w:t xml:space="preserve"> include all test results, the names of individuals performing work for the testing agency on this project, detailed procedures followed for all tests</w:t>
      </w:r>
      <w:r w:rsidRPr="008B1620">
        <w:t xml:space="preserve">, and </w:t>
      </w:r>
      <w:r>
        <w:t>provide documentation/</w:t>
      </w:r>
      <w:r w:rsidRPr="008B1620">
        <w:t xml:space="preserve">certification that all results of tests were within limits specified. Test results </w:t>
      </w:r>
      <w:r w:rsidR="009978E3">
        <w:t>will</w:t>
      </w:r>
      <w:r w:rsidRPr="008B1620">
        <w:t xml:space="preserve"> contain written sequence of test procedure with written test results annotated at each step</w:t>
      </w:r>
      <w:r>
        <w:t xml:space="preserve"> along with the expected outcome or setpoint</w:t>
      </w:r>
      <w:r w:rsidRPr="008B1620">
        <w:t xml:space="preserve">. The results </w:t>
      </w:r>
      <w:r w:rsidR="009978E3">
        <w:t>will</w:t>
      </w:r>
      <w:r w:rsidRPr="008B1620">
        <w:t xml:space="preserve"> include all readings, including but not limited to </w:t>
      </w:r>
      <w:r>
        <w:t xml:space="preserve">data on device (make, model and performance characteristics_), </w:t>
      </w:r>
      <w:r w:rsidRPr="008B1620">
        <w:t xml:space="preserve">normal pressures, switch ranges, trip points, amp readings, </w:t>
      </w:r>
      <w:r>
        <w:t xml:space="preserve">and </w:t>
      </w:r>
      <w:r w:rsidRPr="008B1620">
        <w:t>calibration data to include equipment serial numbers or individual identifications, etc.</w:t>
      </w:r>
    </w:p>
    <w:p w14:paraId="17682043" w14:textId="5E61D8F2" w:rsidR="00A5270A" w:rsidRDefault="00A5270A" w:rsidP="00313676">
      <w:pPr>
        <w:pStyle w:val="ArticleB"/>
      </w:pPr>
      <w:r>
        <w:t xml:space="preserve"> JOB CONDITIONS – WORK IN EXISTING BUILDING</w:t>
      </w:r>
    </w:p>
    <w:p w14:paraId="10AA7A4B" w14:textId="22AD926C" w:rsidR="00A5270A" w:rsidRDefault="00A5270A" w:rsidP="00A5270A">
      <w:pPr>
        <w:pStyle w:val="Level1"/>
        <w:tabs>
          <w:tab w:val="clear" w:pos="720"/>
        </w:tabs>
      </w:pPr>
      <w:r w:rsidRPr="00655DCB">
        <w:t xml:space="preserve">Building Operation: Government employees will be continuously operating and managing all facilities, including temporary facilities that serve the </w:t>
      </w:r>
      <w:r>
        <w:t>VAMC</w:t>
      </w:r>
      <w:r w:rsidRPr="00655DCB">
        <w:t>.</w:t>
      </w:r>
    </w:p>
    <w:p w14:paraId="218F34E7" w14:textId="6AA70B7A" w:rsidR="00A5270A" w:rsidRDefault="00A5270A" w:rsidP="00A5270A">
      <w:pPr>
        <w:pStyle w:val="Level1"/>
        <w:tabs>
          <w:tab w:val="clear" w:pos="720"/>
        </w:tabs>
      </w:pPr>
      <w:r w:rsidRPr="00655DCB">
        <w:t xml:space="preserve">Maintenance of Service: Schedule all work to permit continuous service as required by the </w:t>
      </w:r>
      <w:r>
        <w:t>VAMC</w:t>
      </w:r>
      <w:r w:rsidRPr="00655DCB">
        <w:t>.</w:t>
      </w:r>
    </w:p>
    <w:p w14:paraId="5C760EE7" w14:textId="760A3471" w:rsidR="00A5270A" w:rsidRDefault="00365CE1" w:rsidP="00A5270A">
      <w:pPr>
        <w:pStyle w:val="Level1"/>
        <w:tabs>
          <w:tab w:val="clear" w:pos="720"/>
        </w:tabs>
      </w:pPr>
      <w:r w:rsidRPr="00365CE1">
        <w:t>Chilled Water</w:t>
      </w:r>
      <w:r w:rsidR="00A5270A" w:rsidRPr="00365CE1">
        <w:t xml:space="preserve"> Service Interruptions:</w:t>
      </w:r>
      <w:r w:rsidR="00A5270A" w:rsidRPr="00655DCB">
        <w:t xml:space="preserve"> Limit </w:t>
      </w:r>
      <w:r>
        <w:t>chilled water</w:t>
      </w:r>
      <w:r w:rsidR="00A5270A" w:rsidRPr="00655DCB">
        <w:t xml:space="preserve"> service interruptions, as required for interconnections of new and existing systems, will be permitted by the </w:t>
      </w:r>
      <w:r w:rsidR="00A5270A">
        <w:t>COR</w:t>
      </w:r>
      <w:r w:rsidR="00A5270A" w:rsidRPr="00655DCB">
        <w:t xml:space="preserve"> during periods when the demands are not critical to the operation of the </w:t>
      </w:r>
      <w:r w:rsidR="00A5270A">
        <w:t>VAMC</w:t>
      </w:r>
      <w:r w:rsidR="00A5270A" w:rsidRPr="00655DCB">
        <w:t>. These non-critical periods are limited to between 8 pm and 5 am in the appropriate off-season (if applicable)</w:t>
      </w:r>
      <w:r w:rsidR="00A5270A">
        <w:t xml:space="preserve">. </w:t>
      </w:r>
      <w:r w:rsidR="00A5270A" w:rsidRPr="00655DCB">
        <w:t xml:space="preserve">Provide at least </w:t>
      </w:r>
      <w:r w:rsidR="00A5270A">
        <w:t>10 working days</w:t>
      </w:r>
      <w:r w:rsidR="00A5270A" w:rsidRPr="00655DCB">
        <w:t xml:space="preserve"> advance notice to the </w:t>
      </w:r>
      <w:r w:rsidR="00A5270A">
        <w:t>COR</w:t>
      </w:r>
      <w:r w:rsidR="00A5270A" w:rsidRPr="00655DCB">
        <w:t>.</w:t>
      </w:r>
      <w:r w:rsidR="00A5270A" w:rsidRPr="004F096D">
        <w:t xml:space="preserve"> </w:t>
      </w:r>
      <w:r w:rsidR="00A5270A">
        <w:t xml:space="preserve">The request </w:t>
      </w:r>
      <w:r w:rsidR="009978E3">
        <w:t>will</w:t>
      </w:r>
      <w:r w:rsidR="00A5270A">
        <w:t xml:space="preserve"> include a detailed plan on the proposed shutdown and the intended work to be done along with manpower levels. All equipment and materials must be onsite and verified with plan </w:t>
      </w:r>
      <w:r>
        <w:t>2</w:t>
      </w:r>
      <w:r w:rsidR="00A5270A">
        <w:t xml:space="preserve"> </w:t>
      </w:r>
      <w:r>
        <w:t>workdays</w:t>
      </w:r>
      <w:r w:rsidR="00A5270A">
        <w:t xml:space="preserve"> prior to the shutdown or it will need to be rescheduled.</w:t>
      </w:r>
    </w:p>
    <w:p w14:paraId="52FA83B0" w14:textId="4431F77C" w:rsidR="00A5270A" w:rsidRDefault="00A5270A" w:rsidP="00A5270A">
      <w:pPr>
        <w:pStyle w:val="Level1"/>
        <w:tabs>
          <w:tab w:val="clear" w:pos="720"/>
        </w:tabs>
      </w:pPr>
      <w:r w:rsidRPr="00655DCB">
        <w:t xml:space="preserve">Phasing of Work: Comply with all requirements shown on </w:t>
      </w:r>
      <w:r>
        <w:t>contract documents</w:t>
      </w:r>
      <w:r w:rsidRPr="00655DCB">
        <w:t>.</w:t>
      </w:r>
      <w:r w:rsidRPr="004F096D">
        <w:t xml:space="preserve"> </w:t>
      </w:r>
      <w:r>
        <w:t xml:space="preserve">Contractor </w:t>
      </w:r>
      <w:r w:rsidR="009978E3">
        <w:t>will</w:t>
      </w:r>
      <w:r>
        <w:t xml:space="preserve"> submit a complete detailed phasing plan/schedule with manpower levels prior to commencing work. The </w:t>
      </w:r>
      <w:r>
        <w:lastRenderedPageBreak/>
        <w:t xml:space="preserve">phasing plan </w:t>
      </w:r>
      <w:r w:rsidR="009978E3">
        <w:t>will</w:t>
      </w:r>
      <w:r>
        <w:t xml:space="preserve"> be detailed enough to provide milestones in the process that can be verified.</w:t>
      </w:r>
    </w:p>
    <w:p w14:paraId="51BA080F" w14:textId="4EFE49AC" w:rsidR="00A5270A" w:rsidRDefault="00A5270A" w:rsidP="00A5270A">
      <w:pPr>
        <w:pStyle w:val="Level1"/>
        <w:tabs>
          <w:tab w:val="clear" w:pos="720"/>
        </w:tabs>
      </w:pPr>
      <w:r w:rsidRPr="00655DCB">
        <w:t xml:space="preserve">Building Working Environment: </w:t>
      </w:r>
      <w:proofErr w:type="gramStart"/>
      <w:r w:rsidRPr="00655DCB">
        <w:t>Maintain the architectural and structural integrity of the building and the working environment at all times</w:t>
      </w:r>
      <w:proofErr w:type="gramEnd"/>
      <w:r w:rsidRPr="00655DCB">
        <w:t xml:space="preserve">. Maintain the interior of building at 18 degrees C (65 degrees F) minimum. Limit the opening of doors, windows or other access openings to brief periods as necessary for rigging purposes. </w:t>
      </w:r>
      <w:r>
        <w:t>S</w:t>
      </w:r>
      <w:r w:rsidRPr="00655DCB">
        <w:t>torm water or ground water leakage</w:t>
      </w:r>
      <w:r>
        <w:t xml:space="preserve"> is prohibited. Provide daily clean-</w:t>
      </w:r>
      <w:r w:rsidRPr="00655DCB">
        <w:t>up of construction and demolition debris on all floor surfaces and on all equipment being operated by VA.</w:t>
      </w:r>
      <w:r w:rsidRPr="004F096D">
        <w:t xml:space="preserve"> </w:t>
      </w:r>
      <w:r>
        <w:t>Maintain all egress routes and safety systems/devices.</w:t>
      </w:r>
    </w:p>
    <w:p w14:paraId="62004111" w14:textId="50D57941" w:rsidR="00A5270A" w:rsidRDefault="00A5270A" w:rsidP="00A5270A">
      <w:pPr>
        <w:pStyle w:val="Level1"/>
        <w:tabs>
          <w:tab w:val="clear" w:pos="720"/>
        </w:tabs>
      </w:pPr>
      <w:r w:rsidRPr="00655DCB">
        <w:t xml:space="preserve">Acceptance of Work for Government Operation: As new </w:t>
      </w:r>
      <w:r>
        <w:t>equipment, systems and</w:t>
      </w:r>
      <w:r w:rsidRPr="00655DCB">
        <w:t xml:space="preserve"> facilities are made available for operation and these </w:t>
      </w:r>
      <w:r>
        <w:t>items</w:t>
      </w:r>
      <w:r w:rsidRPr="00655DCB">
        <w:t xml:space="preserve"> are </w:t>
      </w:r>
      <w:r>
        <w:t xml:space="preserve">deemed </w:t>
      </w:r>
      <w:r w:rsidRPr="00655DCB">
        <w:t>of beneficial use to the Government, inspections and tests will be performed. Based on the inspections, a list of contract deficiencies will be issued to the Contractor. After correction of deficiencies as necessary for beneficial use, the Contracting Officer will process necessary acceptance and the equipment will then be under the control and operation of Government personnel.</w:t>
      </w:r>
    </w:p>
    <w:p w14:paraId="0AA9F90F" w14:textId="065B294E" w:rsidR="0086660F" w:rsidRDefault="00501A5D" w:rsidP="00313676">
      <w:pPr>
        <w:pStyle w:val="PART"/>
      </w:pPr>
      <w:r>
        <w:t>PRODUCTS</w:t>
      </w:r>
    </w:p>
    <w:p w14:paraId="1316E726" w14:textId="662A3E08" w:rsidR="006E4293" w:rsidRPr="00E80088" w:rsidRDefault="00F81BBB" w:rsidP="0088732E">
      <w:pPr>
        <w:pStyle w:val="ArticleB"/>
        <w:keepLines w:val="0"/>
        <w:outlineLvl w:val="1"/>
      </w:pPr>
      <w:r w:rsidRPr="00783B28">
        <w:t xml:space="preserve"> MATERIALS FOR VARIOUS SERVICES</w:t>
      </w:r>
    </w:p>
    <w:p w14:paraId="70AE6662" w14:textId="55C44A90" w:rsidR="00F81BBB" w:rsidRDefault="00F81BBB" w:rsidP="00F247AF">
      <w:pPr>
        <w:pStyle w:val="Level1"/>
      </w:pPr>
      <w:r>
        <w:t xml:space="preserve">Steel pipe </w:t>
      </w:r>
      <w:r w:rsidR="009978E3">
        <w:t>will</w:t>
      </w:r>
      <w:r>
        <w:t xml:space="preserve"> contain a minimum of 25 percent recycled content.</w:t>
      </w:r>
    </w:p>
    <w:p w14:paraId="6D9AA5AD" w14:textId="755FECD5" w:rsidR="00F81BBB" w:rsidRDefault="00F81BBB" w:rsidP="00F247AF">
      <w:pPr>
        <w:pStyle w:val="Level1"/>
      </w:pPr>
      <w:r>
        <w:t xml:space="preserve">Plastic pipe, fittings and solvent cement </w:t>
      </w:r>
      <w:r w:rsidR="009978E3">
        <w:t>will</w:t>
      </w:r>
      <w:r>
        <w:t xml:space="preserve"> meet NSF 14 and </w:t>
      </w:r>
      <w:r w:rsidR="009978E3">
        <w:t>will</w:t>
      </w:r>
      <w:r>
        <w:t xml:space="preserve"> bear the NSF seal “NSF-PW”. Polypropylene pipe and fittings </w:t>
      </w:r>
      <w:r w:rsidR="009978E3">
        <w:t>will</w:t>
      </w:r>
      <w:r>
        <w:t xml:space="preserve"> comply with NSF 14 and NSF 61. </w:t>
      </w:r>
      <w:r w:rsidR="003E7EDA">
        <w:t xml:space="preserve">Solder or flux containing lead </w:t>
      </w:r>
      <w:r w:rsidR="009978E3">
        <w:t>will</w:t>
      </w:r>
      <w:r w:rsidR="003E7EDA">
        <w:t xml:space="preserve"> not be used with copper pipe.</w:t>
      </w:r>
    </w:p>
    <w:p w14:paraId="60D2C339" w14:textId="528E8922" w:rsidR="0095312B" w:rsidRDefault="0095312B" w:rsidP="00F247AF">
      <w:pPr>
        <w:pStyle w:val="Level1"/>
      </w:pPr>
      <w:r>
        <w:t xml:space="preserve">Material or equipment containing a weighted average of greater than 0.25 percent lead </w:t>
      </w:r>
      <w:r w:rsidR="009978E3">
        <w:t>will</w:t>
      </w:r>
      <w:r>
        <w:t xml:space="preserve"> not be used in any potable water system intended for human consumption and </w:t>
      </w:r>
      <w:r w:rsidR="009978E3">
        <w:t>will</w:t>
      </w:r>
      <w:r>
        <w:t xml:space="preserve"> be certified in accordance with NSF 61</w:t>
      </w:r>
      <w:r w:rsidR="004C59B5">
        <w:t xml:space="preserve"> or NSF 372.</w:t>
      </w:r>
    </w:p>
    <w:p w14:paraId="109858C5" w14:textId="5F4B9C32" w:rsidR="0095312B" w:rsidRDefault="0095312B" w:rsidP="00F247AF">
      <w:pPr>
        <w:pStyle w:val="Level1"/>
      </w:pPr>
      <w:r>
        <w:t xml:space="preserve">In-line devices such as water meters, building valves, check valves, stops, valves, fittings, tanks and backflow preventers </w:t>
      </w:r>
      <w:r w:rsidR="009978E3">
        <w:t>will</w:t>
      </w:r>
      <w:r>
        <w:t xml:space="preserve"> comply with NSF 61</w:t>
      </w:r>
      <w:r w:rsidR="001461BB">
        <w:t xml:space="preserve"> and NSF 372</w:t>
      </w:r>
      <w:r>
        <w:t>.</w:t>
      </w:r>
    </w:p>
    <w:p w14:paraId="3F924918" w14:textId="59617074" w:rsidR="0095312B" w:rsidRPr="00647EAE" w:rsidRDefault="0095312B" w:rsidP="00F247AF">
      <w:pPr>
        <w:pStyle w:val="Level1"/>
      </w:pPr>
      <w:r>
        <w:t>End point devices such as drinking fountains, lavatory faucets, kitchen and bar faucets, ice makers supply stops</w:t>
      </w:r>
      <w:r w:rsidR="00450A56">
        <w:t>,</w:t>
      </w:r>
      <w:r>
        <w:t xml:space="preserve"> and end-point control valves used to dispense drinking water must meet requirements of NSF 61</w:t>
      </w:r>
      <w:r w:rsidR="001461BB">
        <w:t xml:space="preserve"> and NSF 372</w:t>
      </w:r>
      <w:r>
        <w:t>.</w:t>
      </w:r>
    </w:p>
    <w:p w14:paraId="6A0AFB27" w14:textId="7968A9B8" w:rsidR="0086660F" w:rsidRPr="005414FC" w:rsidRDefault="00F81BBB" w:rsidP="001A6EC2">
      <w:pPr>
        <w:pStyle w:val="ArticleB"/>
        <w:outlineLvl w:val="1"/>
      </w:pPr>
      <w:r w:rsidRPr="005414FC">
        <w:lastRenderedPageBreak/>
        <w:t xml:space="preserve"> </w:t>
      </w:r>
      <w:r w:rsidR="0086660F" w:rsidRPr="005414FC">
        <w:t>FACTORY-ASSEMBLED PRODUCTS</w:t>
      </w:r>
    </w:p>
    <w:p w14:paraId="4251F46A" w14:textId="7FB12488" w:rsidR="0086660F" w:rsidRPr="009E64B7" w:rsidRDefault="00C85E46" w:rsidP="00F247AF">
      <w:pPr>
        <w:pStyle w:val="Level1"/>
      </w:pPr>
      <w:r w:rsidRPr="009E64B7">
        <w:t xml:space="preserve">Standardization of components </w:t>
      </w:r>
      <w:r w:rsidR="009978E3">
        <w:t>will</w:t>
      </w:r>
      <w:r w:rsidRPr="009E64B7">
        <w:t xml:space="preserve"> be maximized to reduce spare part </w:t>
      </w:r>
      <w:r w:rsidR="0086660F" w:rsidRPr="009E64B7">
        <w:t>requirements.</w:t>
      </w:r>
    </w:p>
    <w:p w14:paraId="5D1A59E7" w14:textId="4EEF4374" w:rsidR="0086660F" w:rsidRDefault="0086660F" w:rsidP="00F247AF">
      <w:pPr>
        <w:pStyle w:val="Level1"/>
      </w:pPr>
      <w:r>
        <w:t xml:space="preserve">Manufacturers of equipment assemblies that include components made by others </w:t>
      </w:r>
      <w:r w:rsidR="009978E3">
        <w:t>will</w:t>
      </w:r>
      <w:r>
        <w:t xml:space="preserve"> assume complete responsibility for final assembled unit.</w:t>
      </w:r>
    </w:p>
    <w:p w14:paraId="56F7D320" w14:textId="58BFBD43" w:rsidR="0086660F" w:rsidRDefault="0086660F" w:rsidP="00F247AF">
      <w:pPr>
        <w:pStyle w:val="Level2"/>
      </w:pPr>
      <w:r>
        <w:t>All components of an assembled unit need not be products of same manufacturer.</w:t>
      </w:r>
    </w:p>
    <w:p w14:paraId="7C6B5527" w14:textId="1013F866" w:rsidR="0086660F" w:rsidRDefault="0086660F" w:rsidP="00F247AF">
      <w:pPr>
        <w:pStyle w:val="Level2"/>
      </w:pPr>
      <w:r>
        <w:t xml:space="preserve">Constituent parts that are alike </w:t>
      </w:r>
      <w:r w:rsidR="009978E3">
        <w:t>will</w:t>
      </w:r>
      <w:r>
        <w:t xml:space="preserve"> be products of a single manufacturer.</w:t>
      </w:r>
    </w:p>
    <w:p w14:paraId="3CAEB3E7" w14:textId="019ED567" w:rsidR="0086660F" w:rsidRDefault="0086660F" w:rsidP="00F247AF">
      <w:pPr>
        <w:pStyle w:val="Level2"/>
      </w:pPr>
      <w:r>
        <w:t xml:space="preserve">Components </w:t>
      </w:r>
      <w:r w:rsidR="009978E3">
        <w:t>will</w:t>
      </w:r>
      <w:r>
        <w:t xml:space="preserve"> be compatible with each other and with the total assembly for intended service.</w:t>
      </w:r>
    </w:p>
    <w:p w14:paraId="15386CC7" w14:textId="028508E9" w:rsidR="0086660F" w:rsidRDefault="0086660F" w:rsidP="00F247AF">
      <w:pPr>
        <w:pStyle w:val="Level2"/>
      </w:pPr>
      <w:r>
        <w:t xml:space="preserve">Contractor </w:t>
      </w:r>
      <w:r w:rsidR="009978E3">
        <w:t>will</w:t>
      </w:r>
      <w:r>
        <w:t xml:space="preserve"> guarantee performance of assemblies of components and </w:t>
      </w:r>
      <w:r w:rsidR="009978E3">
        <w:t>will</w:t>
      </w:r>
      <w:r>
        <w:t xml:space="preserve"> repair or replace elements of the assemblies as required to deliver specified performance of the complete assembly</w:t>
      </w:r>
      <w:r w:rsidR="00193F1D">
        <w:t xml:space="preserve"> at no additional cost or time to the Government</w:t>
      </w:r>
      <w:r>
        <w:t>.</w:t>
      </w:r>
    </w:p>
    <w:p w14:paraId="30B1C930" w14:textId="38608B97" w:rsidR="0086660F" w:rsidRDefault="0086660F" w:rsidP="00F247AF">
      <w:pPr>
        <w:pStyle w:val="Level1"/>
      </w:pPr>
      <w:r>
        <w:t xml:space="preserve">Components of equipment </w:t>
      </w:r>
      <w:r w:rsidR="009978E3">
        <w:t>will</w:t>
      </w:r>
      <w:r>
        <w:t xml:space="preserve"> bear manufacturer's name and trademark, model number, serial number and performance data on a name plate securely affixed in a conspicuous place, or cast integral with, stamped or otherwise permanently marked upon the components of the equipment.</w:t>
      </w:r>
    </w:p>
    <w:p w14:paraId="2F800770" w14:textId="77E3F23E" w:rsidR="0086660F" w:rsidRDefault="0086660F" w:rsidP="00F247AF">
      <w:pPr>
        <w:pStyle w:val="Level1"/>
      </w:pPr>
      <w:r>
        <w:t xml:space="preserve">Major items of equipment, which serve the same function, </w:t>
      </w:r>
      <w:r w:rsidR="009978E3">
        <w:t>will</w:t>
      </w:r>
      <w:r w:rsidR="00D621B9">
        <w:t xml:space="preserve"> </w:t>
      </w:r>
      <w:r>
        <w:t>be the same make and model</w:t>
      </w:r>
      <w:r w:rsidR="009F71D9">
        <w:t>.</w:t>
      </w:r>
    </w:p>
    <w:p w14:paraId="5DAA14B9" w14:textId="73BFAD3F" w:rsidR="0086660F" w:rsidRPr="005414FC" w:rsidRDefault="00F81BBB" w:rsidP="001A6EC2">
      <w:pPr>
        <w:pStyle w:val="ArticleB"/>
        <w:outlineLvl w:val="1"/>
      </w:pPr>
      <w:r w:rsidRPr="005414FC">
        <w:t xml:space="preserve"> </w:t>
      </w:r>
      <w:r w:rsidR="0086660F" w:rsidRPr="005414FC">
        <w:t>COM</w:t>
      </w:r>
      <w:r w:rsidR="00501A5D">
        <w:t>PATIBILITY OF RELATED EQUIPMENT</w:t>
      </w:r>
    </w:p>
    <w:p w14:paraId="60E9F085" w14:textId="38F22B90" w:rsidR="0086660F" w:rsidRDefault="0086660F" w:rsidP="00F247AF">
      <w:pPr>
        <w:pStyle w:val="Level1"/>
      </w:pPr>
      <w:r>
        <w:t xml:space="preserve">Equipment and materials installed </w:t>
      </w:r>
      <w:r w:rsidR="009978E3">
        <w:t>will</w:t>
      </w:r>
      <w:r>
        <w:t xml:space="preserve"> be compatible in all respects with other items being furnished and with existing items so that the result will be a complete and fully operational </w:t>
      </w:r>
      <w:r w:rsidR="00D621B9">
        <w:t xml:space="preserve">system </w:t>
      </w:r>
      <w:r>
        <w:t>that conforms to contract requirements.</w:t>
      </w:r>
    </w:p>
    <w:p w14:paraId="09BD0D10" w14:textId="2CAED704" w:rsidR="007D3C1D" w:rsidRPr="005414FC" w:rsidRDefault="00F81BBB" w:rsidP="001A6EC2">
      <w:pPr>
        <w:pStyle w:val="ArticleB"/>
        <w:outlineLvl w:val="1"/>
      </w:pPr>
      <w:r w:rsidRPr="005414FC">
        <w:t xml:space="preserve"> </w:t>
      </w:r>
      <w:r w:rsidR="0086660F" w:rsidRPr="005414FC">
        <w:t>SAFETY GUARDS</w:t>
      </w:r>
    </w:p>
    <w:p w14:paraId="34AAE41F" w14:textId="4C51BAF3" w:rsidR="0086660F" w:rsidRDefault="0086660F" w:rsidP="00F247AF">
      <w:pPr>
        <w:pStyle w:val="Level1"/>
      </w:pPr>
      <w:r>
        <w:t xml:space="preserve">Pump shafts and couplings </w:t>
      </w:r>
      <w:r w:rsidR="009978E3">
        <w:t>will</w:t>
      </w:r>
      <w:r>
        <w:t xml:space="preserve"> be fully guarded by a sheet steel guard, covering coupling and shaft but not bearings. Material </w:t>
      </w:r>
      <w:r w:rsidR="009978E3">
        <w:t>will</w:t>
      </w:r>
      <w:r>
        <w:t xml:space="preserve"> be minimum 16-ga</w:t>
      </w:r>
      <w:r w:rsidR="00FF4696">
        <w:t>u</w:t>
      </w:r>
      <w:r>
        <w:t xml:space="preserve">ge sheet steel; ends </w:t>
      </w:r>
      <w:r w:rsidR="009978E3">
        <w:t>will</w:t>
      </w:r>
      <w:r>
        <w:t xml:space="preserve"> be braked and drilled and attached to pump base with minimum of four </w:t>
      </w:r>
      <w:r w:rsidR="00C27F6D">
        <w:t>8</w:t>
      </w:r>
      <w:r>
        <w:t xml:space="preserve"> mm (1/</w:t>
      </w:r>
      <w:r w:rsidR="003C654A">
        <w:t xml:space="preserve">4 </w:t>
      </w:r>
      <w:r>
        <w:t>inch) bolts. Reinforce guard as necessary to prevent side play forcing guard onto couplings.</w:t>
      </w:r>
    </w:p>
    <w:p w14:paraId="1AFE53C7" w14:textId="56D0B472" w:rsidR="000842DB" w:rsidRDefault="000842DB" w:rsidP="00F247AF">
      <w:pPr>
        <w:pStyle w:val="Level1"/>
      </w:pPr>
      <w:r>
        <w:t>B.</w:t>
      </w:r>
      <w:r>
        <w:tab/>
        <w:t xml:space="preserve">All Equipment </w:t>
      </w:r>
      <w:r w:rsidR="009978E3">
        <w:t>will</w:t>
      </w:r>
      <w:r>
        <w:t xml:space="preserve"> have moving parts protected from personal injury.</w:t>
      </w:r>
    </w:p>
    <w:p w14:paraId="29E0BCF4" w14:textId="5CB85F1F" w:rsidR="0086660F" w:rsidRPr="005414FC" w:rsidRDefault="00F81BBB" w:rsidP="001A6EC2">
      <w:pPr>
        <w:pStyle w:val="ArticleB"/>
        <w:outlineLvl w:val="1"/>
      </w:pPr>
      <w:r w:rsidRPr="005414FC">
        <w:t xml:space="preserve"> </w:t>
      </w:r>
      <w:r w:rsidR="004C59B5">
        <w:t>LIFTING ATTACHMENTS</w:t>
      </w:r>
    </w:p>
    <w:p w14:paraId="2DBDB74E" w14:textId="402E01F4" w:rsidR="0086660F" w:rsidRPr="001D2565" w:rsidRDefault="00D621B9" w:rsidP="00F247AF">
      <w:pPr>
        <w:pStyle w:val="Level1"/>
      </w:pPr>
      <w:r w:rsidRPr="001D2565">
        <w:t>E</w:t>
      </w:r>
      <w:r w:rsidR="0086660F" w:rsidRPr="001D2565">
        <w:t xml:space="preserve">quipment </w:t>
      </w:r>
      <w:r w:rsidR="009978E3">
        <w:t>will</w:t>
      </w:r>
      <w:r w:rsidRPr="001D2565">
        <w:t xml:space="preserve"> be provided </w:t>
      </w:r>
      <w:r w:rsidR="0086660F" w:rsidRPr="001D2565">
        <w:t xml:space="preserve">with suitable lifting attachments to enable equipment to be lifted in its normal position. Lifting attachments </w:t>
      </w:r>
      <w:r w:rsidR="009978E3">
        <w:t>will</w:t>
      </w:r>
      <w:r w:rsidR="0086660F" w:rsidRPr="001D2565">
        <w:t xml:space="preserve"> withstand any handling conditions that might be encountered, without </w:t>
      </w:r>
      <w:r w:rsidR="0086660F" w:rsidRPr="001D2565">
        <w:lastRenderedPageBreak/>
        <w:t>bending or distortion of shape, such as rapid lowering and braking of load.</w:t>
      </w:r>
    </w:p>
    <w:p w14:paraId="411A563C" w14:textId="7892FC39" w:rsidR="0086660F" w:rsidRPr="005414FC" w:rsidRDefault="00F81BBB" w:rsidP="001A6EC2">
      <w:pPr>
        <w:pStyle w:val="ArticleB"/>
        <w:outlineLvl w:val="1"/>
      </w:pPr>
      <w:r w:rsidRPr="005414FC">
        <w:t xml:space="preserve"> </w:t>
      </w:r>
      <w:r w:rsidR="0086660F" w:rsidRPr="005414FC">
        <w:t>ELECTRIC MOTORS</w:t>
      </w:r>
      <w:r w:rsidR="004C59B5">
        <w:t>, MOTOR CONTROL, CONTROL WIRING</w:t>
      </w:r>
    </w:p>
    <w:p w14:paraId="2A6B072D" w14:textId="2AD88671" w:rsidR="0086660F" w:rsidRDefault="0086660F" w:rsidP="00F247AF">
      <w:pPr>
        <w:pStyle w:val="Level1"/>
      </w:pPr>
      <w:r>
        <w:t xml:space="preserve">All material and equipment furnished and installation methods </w:t>
      </w:r>
      <w:r w:rsidR="009F71D9">
        <w:t xml:space="preserve">used </w:t>
      </w:r>
      <w:r w:rsidR="009978E3">
        <w:t>will</w:t>
      </w:r>
      <w:r>
        <w:t xml:space="preserve"> conform to the requirements of </w:t>
      </w:r>
      <w:r w:rsidRPr="00C41F0C">
        <w:t>Section 22 05 12, GENERAL MOTOR REQUIREMENTS FOR PLUMBING EQUIPMENT</w:t>
      </w:r>
      <w:r>
        <w:t xml:space="preserve">; </w:t>
      </w:r>
      <w:r w:rsidRPr="00C41F0C">
        <w:t>Section 26 29 11</w:t>
      </w:r>
      <w:r>
        <w:t xml:space="preserve">, </w:t>
      </w:r>
      <w:r w:rsidRPr="00A75A3E">
        <w:t xml:space="preserve">MOTOR </w:t>
      </w:r>
      <w:r w:rsidR="001B208E">
        <w:t>CONTROLLERS</w:t>
      </w:r>
      <w:r>
        <w:t xml:space="preserve">; and, </w:t>
      </w:r>
      <w:r w:rsidRPr="00C41F0C">
        <w:t xml:space="preserve">Section 26 05 </w:t>
      </w:r>
      <w:r w:rsidR="001B208E">
        <w:t>19</w:t>
      </w:r>
      <w:r w:rsidRPr="00C41F0C">
        <w:t>, LOW-VOLTAGE ELECTRI</w:t>
      </w:r>
      <w:r w:rsidR="001B208E">
        <w:t>CAL POWER CONDUCTORS AND CABLES</w:t>
      </w:r>
      <w:r>
        <w:t xml:space="preserve">. </w:t>
      </w:r>
      <w:r w:rsidR="005F376C">
        <w:t>A</w:t>
      </w:r>
      <w:r>
        <w:t>ll electrical wiring, conduit, and devices necessary for the proper connection, protection and operation of the systems</w:t>
      </w:r>
      <w:r w:rsidR="005F376C">
        <w:t xml:space="preserve"> </w:t>
      </w:r>
      <w:r w:rsidR="009978E3">
        <w:t>will</w:t>
      </w:r>
      <w:r w:rsidR="005F376C">
        <w:t xml:space="preserve"> be provided</w:t>
      </w:r>
      <w:r>
        <w:t xml:space="preserve">. </w:t>
      </w:r>
      <w:r w:rsidR="005F376C">
        <w:t xml:space="preserve">Premium </w:t>
      </w:r>
      <w:r>
        <w:t xml:space="preserve">efficient motors </w:t>
      </w:r>
      <w:r w:rsidR="009978E3">
        <w:t>will</w:t>
      </w:r>
      <w:r w:rsidR="007568FB">
        <w:t xml:space="preserve"> be provided</w:t>
      </w:r>
      <w:r>
        <w:t>. Unless otherwise specified for a particular application</w:t>
      </w:r>
      <w:r w:rsidR="005F376C">
        <w:t>,</w:t>
      </w:r>
      <w:r>
        <w:t xml:space="preserve"> electric motors </w:t>
      </w:r>
      <w:r w:rsidR="009978E3">
        <w:t>will</w:t>
      </w:r>
      <w:r w:rsidR="005F376C">
        <w:t xml:space="preserve"> have </w:t>
      </w:r>
      <w:r>
        <w:t>the following requirements.</w:t>
      </w:r>
    </w:p>
    <w:p w14:paraId="66FF18D8" w14:textId="392E40AF" w:rsidR="0086660F" w:rsidRDefault="0086660F" w:rsidP="00F247AF">
      <w:pPr>
        <w:pStyle w:val="Level1"/>
        <w:keepNext/>
      </w:pPr>
      <w:r>
        <w:t>Special Requirements:</w:t>
      </w:r>
    </w:p>
    <w:p w14:paraId="63690BF4" w14:textId="19127010" w:rsidR="0086660F" w:rsidRDefault="0086660F" w:rsidP="00F247AF">
      <w:pPr>
        <w:pStyle w:val="Level2"/>
      </w:pPr>
      <w:r>
        <w:t>Where motor power requirements of equipment furnished deviate from power shown on plans, provide electrical service designed under the requirements</w:t>
      </w:r>
      <w:r w:rsidR="007033AF">
        <w:t xml:space="preserve"> of NFPA 70 </w:t>
      </w:r>
      <w:r w:rsidR="000E421E">
        <w:t>a</w:t>
      </w:r>
      <w:r w:rsidR="007033AF">
        <w:t>t</w:t>
      </w:r>
      <w:r w:rsidR="000E421E">
        <w:t xml:space="preserve"> no</w:t>
      </w:r>
      <w:r w:rsidR="007033AF">
        <w:t xml:space="preserve"> additional </w:t>
      </w:r>
      <w:r>
        <w:t xml:space="preserve">cost </w:t>
      </w:r>
      <w:r w:rsidR="007033AF">
        <w:t xml:space="preserve">or time </w:t>
      </w:r>
      <w:r>
        <w:t>to the Government.</w:t>
      </w:r>
    </w:p>
    <w:p w14:paraId="4FFC88A6" w14:textId="56D6FA92" w:rsidR="0086660F" w:rsidRDefault="0086660F" w:rsidP="00F247AF">
      <w:pPr>
        <w:pStyle w:val="Level2"/>
      </w:pPr>
      <w:r>
        <w:t xml:space="preserve">Assemblies of motors, starters, </w:t>
      </w:r>
      <w:r w:rsidR="009D53E7">
        <w:t xml:space="preserve">and </w:t>
      </w:r>
      <w:r>
        <w:t xml:space="preserve">controls and interlocks on factory assembled and wired devices </w:t>
      </w:r>
      <w:r w:rsidR="009978E3">
        <w:t>will</w:t>
      </w:r>
      <w:r>
        <w:t xml:space="preserve"> be in accordance with the requirements of this specification.</w:t>
      </w:r>
    </w:p>
    <w:p w14:paraId="26132F8F" w14:textId="0D61FBC5" w:rsidR="0086660F" w:rsidRDefault="0086660F" w:rsidP="00F247AF">
      <w:pPr>
        <w:pStyle w:val="Level2"/>
      </w:pPr>
      <w:r>
        <w:t xml:space="preserve">Wire and cable materials specified in the electrical division of the specifications </w:t>
      </w:r>
      <w:r w:rsidR="009978E3">
        <w:t>will</w:t>
      </w:r>
      <w:r>
        <w:t xml:space="preserve"> be modified as follows:</w:t>
      </w:r>
    </w:p>
    <w:p w14:paraId="49143FF7" w14:textId="5D62A549" w:rsidR="0086660F" w:rsidRDefault="0086660F" w:rsidP="00F247AF">
      <w:pPr>
        <w:pStyle w:val="Level3"/>
      </w:pPr>
      <w:r>
        <w:t>Wiring material located where temperatures can exceed 71</w:t>
      </w:r>
      <w:r w:rsidR="00ED3E11">
        <w:t xml:space="preserve">° </w:t>
      </w:r>
      <w:r>
        <w:t>C (160</w:t>
      </w:r>
      <w:r w:rsidR="00ED3E11">
        <w:t xml:space="preserve">° </w:t>
      </w:r>
      <w:r>
        <w:t xml:space="preserve">F) </w:t>
      </w:r>
      <w:r w:rsidR="009978E3">
        <w:t>will</w:t>
      </w:r>
      <w:r>
        <w:t xml:space="preserve"> be stranded copper with Teflon FEP insulation with jacket. This includes wiring on the boilers</w:t>
      </w:r>
      <w:r w:rsidR="009F71D9">
        <w:t xml:space="preserve"> and water heaters</w:t>
      </w:r>
      <w:r>
        <w:t>.</w:t>
      </w:r>
    </w:p>
    <w:p w14:paraId="28E6B75B" w14:textId="3C6CDC2F" w:rsidR="0086660F" w:rsidRDefault="0086660F" w:rsidP="00F247AF">
      <w:pPr>
        <w:pStyle w:val="Level3"/>
      </w:pPr>
      <w:r>
        <w:t xml:space="preserve">Other wiring at boilers </w:t>
      </w:r>
      <w:r w:rsidR="009F71D9">
        <w:t xml:space="preserve">and water heaters, </w:t>
      </w:r>
      <w:r>
        <w:t>and to control panels</w:t>
      </w:r>
      <w:r w:rsidR="009F71D9">
        <w:t>,</w:t>
      </w:r>
      <w:r>
        <w:t xml:space="preserve"> </w:t>
      </w:r>
      <w:r w:rsidR="009978E3">
        <w:t>will</w:t>
      </w:r>
      <w:r>
        <w:t xml:space="preserve"> be NFPA 70 designation THWN.</w:t>
      </w:r>
    </w:p>
    <w:p w14:paraId="3614E29E" w14:textId="5740A889" w:rsidR="0086660F" w:rsidRDefault="00AE3E40" w:rsidP="00F247AF">
      <w:pPr>
        <w:pStyle w:val="Level3"/>
      </w:pPr>
      <w:r>
        <w:t>S</w:t>
      </w:r>
      <w:r w:rsidR="0086660F">
        <w:t xml:space="preserve">hielded conductors or wiring in separate conduits for all instrumentation and control systems </w:t>
      </w:r>
      <w:r w:rsidR="009978E3">
        <w:t>will</w:t>
      </w:r>
      <w:r>
        <w:t xml:space="preserve"> be provided </w:t>
      </w:r>
      <w:r w:rsidR="0086660F">
        <w:t>where recommended by manufacturer of equipment.</w:t>
      </w:r>
    </w:p>
    <w:p w14:paraId="5A46A8F4" w14:textId="65CE0A73" w:rsidR="0086660F" w:rsidRDefault="00A85775" w:rsidP="00F247AF">
      <w:pPr>
        <w:pStyle w:val="Level2"/>
      </w:pPr>
      <w:r>
        <w:t>M</w:t>
      </w:r>
      <w:r w:rsidR="0086660F">
        <w:t xml:space="preserve">otor sizes </w:t>
      </w:r>
      <w:r w:rsidR="009978E3">
        <w:t>will</w:t>
      </w:r>
      <w:r>
        <w:t xml:space="preserve"> be selected </w:t>
      </w:r>
      <w:r w:rsidR="0086660F">
        <w:t>so that the motors do not operate into the service factor at maximum required loads on the driven equ</w:t>
      </w:r>
      <w:r w:rsidR="004C59B5">
        <w:t xml:space="preserve">ipment. </w:t>
      </w:r>
      <w:r w:rsidR="0086660F">
        <w:t xml:space="preserve">Motors on pumps </w:t>
      </w:r>
      <w:r w:rsidR="009978E3">
        <w:t>will</w:t>
      </w:r>
      <w:r w:rsidR="0086660F">
        <w:t xml:space="preserve"> be sized for non-overloading at all points on the pump performance curves.</w:t>
      </w:r>
    </w:p>
    <w:p w14:paraId="63CC8582" w14:textId="6FAB2ACF" w:rsidR="0086660F" w:rsidRDefault="0086660F" w:rsidP="00F247AF">
      <w:pPr>
        <w:pStyle w:val="Level2"/>
      </w:pPr>
      <w:r>
        <w:t xml:space="preserve">Motors utilized with variable frequency drives </w:t>
      </w:r>
      <w:r w:rsidR="009978E3">
        <w:t>will</w:t>
      </w:r>
      <w:r>
        <w:t xml:space="preserve"> be rated “inverter-ready” per NEMA Standard, MG1.</w:t>
      </w:r>
    </w:p>
    <w:p w14:paraId="382AC982" w14:textId="38223B21" w:rsidR="0086660F" w:rsidRDefault="0086660F" w:rsidP="00F247AF">
      <w:pPr>
        <w:pStyle w:val="Level1"/>
      </w:pPr>
      <w:r>
        <w:t>Motor Efficiency and Power Factor: All motors, when specified as “high efficiency</w:t>
      </w:r>
      <w:r w:rsidR="007733A5">
        <w:t xml:space="preserve"> or Premium Efficiency</w:t>
      </w:r>
      <w:r>
        <w:t xml:space="preserve">” by the project specifications on </w:t>
      </w:r>
      <w:r>
        <w:lastRenderedPageBreak/>
        <w:t xml:space="preserve">driven equipment, </w:t>
      </w:r>
      <w:r w:rsidR="009978E3">
        <w:t>will</w:t>
      </w:r>
      <w:r>
        <w:t xml:space="preserve"> conform to efficiency and power factor requirements in </w:t>
      </w:r>
      <w:r w:rsidRPr="00C41F0C">
        <w:t>Section 22 05 12, GENERAL MOTOR REQUIREMENTS FOR PLUMBING EQUIPMENT</w:t>
      </w:r>
      <w:r>
        <w:t>, with no consideration of annual service hours. Motor manufacturers generally define these efficiency requirements as “NEMA premium efficient” and the requirements generally exceed those of the Ener</w:t>
      </w:r>
      <w:r w:rsidR="004C59B5">
        <w:t>gy Policy Act (EPACT)</w:t>
      </w:r>
      <w:r w:rsidR="002428C3">
        <w:t>, revised 2005</w:t>
      </w:r>
      <w:r w:rsidR="004C59B5">
        <w:t xml:space="preserve">. </w:t>
      </w:r>
      <w:r>
        <w:t>Motors not specified as “high efficiency</w:t>
      </w:r>
      <w:r w:rsidR="007733A5">
        <w:t xml:space="preserve"> or premium effic</w:t>
      </w:r>
      <w:r w:rsidR="007568FB">
        <w:t>i</w:t>
      </w:r>
      <w:r w:rsidR="007733A5">
        <w:t>e</w:t>
      </w:r>
      <w:r w:rsidR="007568FB">
        <w:t>nt</w:t>
      </w:r>
      <w:r>
        <w:t xml:space="preserve">” </w:t>
      </w:r>
      <w:r w:rsidR="009978E3">
        <w:t>will</w:t>
      </w:r>
      <w:r>
        <w:t xml:space="preserve"> comply with EPACT.</w:t>
      </w:r>
    </w:p>
    <w:p w14:paraId="5C814EAD" w14:textId="403C0078" w:rsidR="0086660F" w:rsidRDefault="0086660F" w:rsidP="00F247AF">
      <w:pPr>
        <w:pStyle w:val="Level1"/>
      </w:pPr>
      <w:r>
        <w:t>Single</w:t>
      </w:r>
      <w:r>
        <w:noBreakHyphen/>
        <w:t>phase Motors: Capacitor</w:t>
      </w:r>
      <w:r>
        <w:noBreakHyphen/>
        <w:t>start type for hard starting applications. Motors for centrifugal pumps may be split phase or p</w:t>
      </w:r>
      <w:r w:rsidR="004C59B5">
        <w:t>ermanent split capacitor (PSC).</w:t>
      </w:r>
    </w:p>
    <w:p w14:paraId="67B42381" w14:textId="6253CD3A" w:rsidR="0086660F" w:rsidRDefault="0086660F" w:rsidP="00F247AF">
      <w:pPr>
        <w:pStyle w:val="Level1"/>
      </w:pPr>
      <w:r>
        <w:t xml:space="preserve">Poly-phase Motors: NEMA Design B, Squirrel cage, induction type. Each two-speed motor </w:t>
      </w:r>
      <w:r w:rsidR="009978E3">
        <w:t>will</w:t>
      </w:r>
      <w:r>
        <w:t xml:space="preserve"> have two separate windings. </w:t>
      </w:r>
      <w:r w:rsidR="00A85775">
        <w:t>A</w:t>
      </w:r>
      <w:r w:rsidR="007568FB">
        <w:t xml:space="preserve"> time</w:t>
      </w:r>
      <w:r>
        <w:t xml:space="preserve"> delay (20 seconds minimum) relay </w:t>
      </w:r>
      <w:r w:rsidR="009978E3">
        <w:t>will</w:t>
      </w:r>
      <w:r w:rsidR="00A85775">
        <w:t xml:space="preserve"> be provided </w:t>
      </w:r>
      <w:r>
        <w:t>for switching from high to low speed.</w:t>
      </w:r>
    </w:p>
    <w:p w14:paraId="04C2F1D8" w14:textId="5789DB93" w:rsidR="0086660F" w:rsidRDefault="0086660F" w:rsidP="00F247AF">
      <w:pPr>
        <w:pStyle w:val="Level1"/>
      </w:pPr>
      <w:r>
        <w:t xml:space="preserve">Rating: </w:t>
      </w:r>
      <w:r w:rsidR="00A85775">
        <w:t xml:space="preserve">Rating </w:t>
      </w:r>
      <w:r w:rsidR="009978E3">
        <w:t>will</w:t>
      </w:r>
      <w:r w:rsidR="00A85775">
        <w:t xml:space="preserve"> be c</w:t>
      </w:r>
      <w:r>
        <w:t>ontinuous duty at 100 percent capacity in an ambient temperature of 40</w:t>
      </w:r>
      <w:r w:rsidR="00ED3E11">
        <w:t>° C</w:t>
      </w:r>
      <w:r>
        <w:t xml:space="preserve"> (104</w:t>
      </w:r>
      <w:r w:rsidR="00ED3E11">
        <w:t xml:space="preserve">° </w:t>
      </w:r>
      <w:r>
        <w:t xml:space="preserve">F); minimum horsepower as shown on drawings; maximum horsepower in normal operation </w:t>
      </w:r>
      <w:r w:rsidR="009978E3">
        <w:t>will</w:t>
      </w:r>
      <w:r w:rsidR="00A85775">
        <w:t xml:space="preserve"> </w:t>
      </w:r>
      <w:r>
        <w:t>not exceed nameplate</w:t>
      </w:r>
      <w:r w:rsidR="004C59B5">
        <w:t xml:space="preserve"> rating without service factor.</w:t>
      </w:r>
    </w:p>
    <w:p w14:paraId="45C4A71D" w14:textId="0B86C707" w:rsidR="0086660F" w:rsidRDefault="0086660F" w:rsidP="00F247AF">
      <w:pPr>
        <w:pStyle w:val="Level1"/>
      </w:pPr>
      <w:r>
        <w:t>Insulation Resistance: Not less than one</w:t>
      </w:r>
      <w:r>
        <w:noBreakHyphen/>
        <w:t>half meg-ohm betw</w:t>
      </w:r>
      <w:r w:rsidR="007568FB">
        <w:t>een stator conductors and frame</w:t>
      </w:r>
      <w:r>
        <w:t xml:space="preserve"> </w:t>
      </w:r>
      <w:r w:rsidR="009978E3">
        <w:t>will</w:t>
      </w:r>
      <w:r w:rsidR="007568FB">
        <w:t xml:space="preserve"> be measured</w:t>
      </w:r>
      <w:r>
        <w:t xml:space="preserve"> a</w:t>
      </w:r>
      <w:r w:rsidR="004C59B5">
        <w:t>t the time of final inspection.</w:t>
      </w:r>
    </w:p>
    <w:p w14:paraId="10BAFEB8" w14:textId="666D51DF" w:rsidR="0086660F" w:rsidRPr="005414FC" w:rsidRDefault="0086660F" w:rsidP="001A6EC2">
      <w:pPr>
        <w:pStyle w:val="ArticleB"/>
        <w:outlineLvl w:val="1"/>
      </w:pPr>
      <w:r w:rsidRPr="005414FC">
        <w:t>EQUIPME</w:t>
      </w:r>
      <w:r w:rsidR="004C59B5">
        <w:t>NT AND MATERIALS IDENTIFICATION</w:t>
      </w:r>
    </w:p>
    <w:p w14:paraId="247EC296" w14:textId="13A5C91A" w:rsidR="0086660F" w:rsidRDefault="0086660F" w:rsidP="00F865BB">
      <w:pPr>
        <w:pStyle w:val="Level1"/>
      </w:pPr>
      <w:r>
        <w:t xml:space="preserve">Use symbols, nomenclature and equipment numbers specified, shown </w:t>
      </w:r>
      <w:r w:rsidR="00B42B17">
        <w:t>i</w:t>
      </w:r>
      <w:r>
        <w:t>n the drawings</w:t>
      </w:r>
      <w:r w:rsidR="00127A4D">
        <w:t>, or</w:t>
      </w:r>
      <w:r w:rsidR="007568FB">
        <w:t xml:space="preserve"> </w:t>
      </w:r>
      <w:r>
        <w:t xml:space="preserve">shown in the maintenance manuals. </w:t>
      </w:r>
      <w:r w:rsidR="007033AF">
        <w:t xml:space="preserve">Coordinate equipment and valve identification with local VAMC shops. </w:t>
      </w:r>
      <w:r>
        <w:t xml:space="preserve">In addition, provide bar code identification nameplate for all equipment which will allow the equipment identification code to be scanned into the system for maintenance and inventory tracking. Identification for piping is specified in </w:t>
      </w:r>
      <w:r w:rsidRPr="00D50F7C">
        <w:t>Section 09 91 00, PAINTING</w:t>
      </w:r>
      <w:r>
        <w:t>.</w:t>
      </w:r>
    </w:p>
    <w:p w14:paraId="2DFBB0A9" w14:textId="4A364584" w:rsidR="0086660F" w:rsidRDefault="0086660F" w:rsidP="00F247AF">
      <w:pPr>
        <w:pStyle w:val="Level1"/>
      </w:pPr>
      <w:r>
        <w:t xml:space="preserve">Interior (Indoor) Equipment: Engraved nameplates, with letters not less than </w:t>
      </w:r>
      <w:r w:rsidR="00C27F6D">
        <w:t>7</w:t>
      </w:r>
      <w:r w:rsidR="003C654A">
        <w:t xml:space="preserve"> mm (3/16 </w:t>
      </w:r>
      <w:r>
        <w:t>inch) high of brass with black</w:t>
      </w:r>
      <w:r>
        <w:noBreakHyphen/>
        <w:t xml:space="preserve">filled letters, or rigid black plastic with white letters specified in </w:t>
      </w:r>
      <w:r w:rsidRPr="00D50F7C">
        <w:t>Section 09 91 00, PAINTING</w:t>
      </w:r>
      <w:r>
        <w:t xml:space="preserve"> </w:t>
      </w:r>
      <w:r w:rsidR="009978E3">
        <w:t>will</w:t>
      </w:r>
      <w:r w:rsidR="00C9693B">
        <w:t xml:space="preserve"> be </w:t>
      </w:r>
      <w:r>
        <w:t xml:space="preserve">permanently fastened to the equipment. </w:t>
      </w:r>
      <w:r w:rsidR="00B362D5">
        <w:t>U</w:t>
      </w:r>
      <w:r>
        <w:t xml:space="preserve">nit components such as </w:t>
      </w:r>
      <w:r w:rsidR="00127A4D">
        <w:t xml:space="preserve">water heaters, tanks, </w:t>
      </w:r>
      <w:r>
        <w:t>coils, filters, etc.</w:t>
      </w:r>
      <w:r w:rsidR="00B362D5">
        <w:t xml:space="preserve"> </w:t>
      </w:r>
      <w:r w:rsidR="009978E3">
        <w:t>will</w:t>
      </w:r>
      <w:r w:rsidR="00B362D5">
        <w:t xml:space="preserve"> be identified.</w:t>
      </w:r>
    </w:p>
    <w:p w14:paraId="5D5D81E8" w14:textId="219AE357" w:rsidR="0086660F" w:rsidRDefault="0086660F" w:rsidP="00F247AF">
      <w:pPr>
        <w:pStyle w:val="Level1"/>
      </w:pPr>
      <w:r>
        <w:t xml:space="preserve">Control Items: </w:t>
      </w:r>
      <w:r w:rsidR="00127A4D">
        <w:t>A</w:t>
      </w:r>
      <w:r>
        <w:t>ll temperature</w:t>
      </w:r>
      <w:r w:rsidR="007568FB">
        <w:t>, pressure</w:t>
      </w:r>
      <w:r>
        <w:t>,</w:t>
      </w:r>
      <w:r w:rsidR="00C9693B">
        <w:t xml:space="preserve"> and </w:t>
      </w:r>
      <w:r>
        <w:t xml:space="preserve">controllers </w:t>
      </w:r>
      <w:r w:rsidR="009978E3">
        <w:t>will</w:t>
      </w:r>
      <w:r w:rsidR="00127A4D">
        <w:t xml:space="preserve"> be </w:t>
      </w:r>
      <w:proofErr w:type="gramStart"/>
      <w:r w:rsidR="00127A4D">
        <w:t>labeled</w:t>
      </w:r>
      <w:proofErr w:type="gramEnd"/>
      <w:r w:rsidR="00127A4D">
        <w:t xml:space="preserve"> and </w:t>
      </w:r>
      <w:r w:rsidR="00C9693B">
        <w:t xml:space="preserve">the component’s </w:t>
      </w:r>
      <w:r w:rsidR="00127A4D">
        <w:t>function identified</w:t>
      </w:r>
      <w:r>
        <w:t xml:space="preserve">. Identify and label each item as they </w:t>
      </w:r>
      <w:r w:rsidR="004C59B5">
        <w:t>appear on the control diagrams.</w:t>
      </w:r>
    </w:p>
    <w:p w14:paraId="674D9AF6" w14:textId="53744EA3" w:rsidR="0086660F" w:rsidRDefault="004C59B5" w:rsidP="00F247AF">
      <w:pPr>
        <w:pStyle w:val="Level1"/>
        <w:keepNext/>
      </w:pPr>
      <w:r>
        <w:lastRenderedPageBreak/>
        <w:t>Valve Tags and Lists:</w:t>
      </w:r>
    </w:p>
    <w:p w14:paraId="273ECEF9" w14:textId="5EC4BA23" w:rsidR="0086660F" w:rsidRDefault="0086660F" w:rsidP="00F247AF">
      <w:pPr>
        <w:pStyle w:val="Level2"/>
      </w:pPr>
      <w:r>
        <w:t xml:space="preserve">Plumbing: </w:t>
      </w:r>
      <w:r w:rsidR="00C80FDD">
        <w:t>A</w:t>
      </w:r>
      <w:r>
        <w:t xml:space="preserve">ll valves </w:t>
      </w:r>
      <w:r w:rsidR="009978E3">
        <w:t>will</w:t>
      </w:r>
      <w:r w:rsidR="00C80FDD">
        <w:t xml:space="preserve"> be provided with valve tags and listed on a valve list</w:t>
      </w:r>
      <w:r w:rsidR="007568FB">
        <w:t xml:space="preserve"> </w:t>
      </w:r>
      <w:r w:rsidR="004C59B5">
        <w:t>(Fixture stops not included).</w:t>
      </w:r>
    </w:p>
    <w:p w14:paraId="2F96E6BF" w14:textId="296A9FA7" w:rsidR="0086660F" w:rsidRDefault="0086660F" w:rsidP="00F247AF">
      <w:pPr>
        <w:pStyle w:val="Level2"/>
      </w:pPr>
      <w:r>
        <w:t>Valve tags: Engraved black filled numbers and l</w:t>
      </w:r>
      <w:r w:rsidR="003C654A">
        <w:t xml:space="preserve">etters not less than </w:t>
      </w:r>
      <w:r w:rsidR="002564D7">
        <w:t>15</w:t>
      </w:r>
      <w:r w:rsidR="003C654A">
        <w:t xml:space="preserve"> mm (1/2 </w:t>
      </w:r>
      <w:r>
        <w:t xml:space="preserve">inch) high for number designation, and not less than </w:t>
      </w:r>
      <w:r w:rsidR="00C27F6D">
        <w:t>8</w:t>
      </w:r>
      <w:r>
        <w:t xml:space="preserve"> mm</w:t>
      </w:r>
      <w:r w:rsidR="001B208E">
        <w:t xml:space="preserve"> </w:t>
      </w:r>
      <w:r w:rsidR="003C654A">
        <w:t xml:space="preserve">(1/4 </w:t>
      </w:r>
      <w:r>
        <w:t>inch) for service designation on 19 ga</w:t>
      </w:r>
      <w:r w:rsidR="00FF4696">
        <w:t>u</w:t>
      </w:r>
      <w:r>
        <w:t>ge</w:t>
      </w:r>
      <w:r w:rsidR="001132D2">
        <w:t>,</w:t>
      </w:r>
      <w:r>
        <w:t xml:space="preserve"> </w:t>
      </w:r>
      <w:r w:rsidR="00C27F6D">
        <w:t xml:space="preserve">40 </w:t>
      </w:r>
      <w:r>
        <w:t>mm (1</w:t>
      </w:r>
      <w:r>
        <w:noBreakHyphen/>
        <w:t>1/2 inches) round brass disc, attached with brass "S" hook or brass cha</w:t>
      </w:r>
      <w:r w:rsidR="004C59B5">
        <w:t>in.</w:t>
      </w:r>
    </w:p>
    <w:p w14:paraId="4B1F0162" w14:textId="4A2D625D" w:rsidR="0086660F" w:rsidRDefault="0086660F" w:rsidP="00F247AF">
      <w:pPr>
        <w:pStyle w:val="Level2"/>
      </w:pPr>
      <w:r>
        <w:t xml:space="preserve">Valve lists: </w:t>
      </w:r>
      <w:r w:rsidR="00B362D5">
        <w:t xml:space="preserve">Valve lists </w:t>
      </w:r>
      <w:r w:rsidR="009978E3">
        <w:t>will</w:t>
      </w:r>
      <w:r w:rsidR="00B362D5">
        <w:t xml:space="preserve"> be created using a word processing program and pr</w:t>
      </w:r>
      <w:r w:rsidR="004C59B5">
        <w:t xml:space="preserve">inted on plastic coated cards. </w:t>
      </w:r>
      <w:r w:rsidR="00B362D5">
        <w:t xml:space="preserve">The </w:t>
      </w:r>
      <w:r>
        <w:t>plastic</w:t>
      </w:r>
      <w:r w:rsidR="000B68F8">
        <w:t>-</w:t>
      </w:r>
      <w:r w:rsidR="00B362D5">
        <w:t xml:space="preserve">coated valve list </w:t>
      </w:r>
      <w:r>
        <w:t xml:space="preserve">card(s), sized </w:t>
      </w:r>
      <w:r w:rsidR="00C27F6D">
        <w:t xml:space="preserve">215 </w:t>
      </w:r>
      <w:r>
        <w:t>mm</w:t>
      </w:r>
      <w:r w:rsidR="007568FB">
        <w:t xml:space="preserve"> </w:t>
      </w:r>
      <w:r>
        <w:t>(8</w:t>
      </w:r>
      <w:r>
        <w:noBreakHyphen/>
        <w:t xml:space="preserve">1/2 inches) by </w:t>
      </w:r>
      <w:r w:rsidR="00C27F6D">
        <w:t xml:space="preserve">275 </w:t>
      </w:r>
      <w:r>
        <w:t xml:space="preserve">mm (11 inches) </w:t>
      </w:r>
      <w:r w:rsidR="009978E3">
        <w:t>will</w:t>
      </w:r>
      <w:r w:rsidR="007568FB">
        <w:t xml:space="preserve"> show </w:t>
      </w:r>
      <w:r w:rsidR="00B362D5">
        <w:t>valve</w:t>
      </w:r>
      <w:r>
        <w:t xml:space="preserve"> tag number, val</w:t>
      </w:r>
      <w:r w:rsidR="007568FB">
        <w:t>ve function and area of control</w:t>
      </w:r>
      <w:r>
        <w:t xml:space="preserve"> for each service or system. </w:t>
      </w:r>
      <w:r w:rsidR="00B362D5">
        <w:t xml:space="preserve">The valve list </w:t>
      </w:r>
      <w:r w:rsidR="009978E3">
        <w:t>will</w:t>
      </w:r>
      <w:r w:rsidR="00B362D5">
        <w:t xml:space="preserve"> be in a p</w:t>
      </w:r>
      <w:r>
        <w:t>unch</w:t>
      </w:r>
      <w:r w:rsidR="00B362D5">
        <w:t>ed</w:t>
      </w:r>
      <w:r>
        <w:t xml:space="preserve"> 3</w:t>
      </w:r>
      <w:r>
        <w:noBreakHyphen/>
        <w:t xml:space="preserve">ring </w:t>
      </w:r>
      <w:r w:rsidR="00B362D5">
        <w:t xml:space="preserve">binder </w:t>
      </w:r>
      <w:r>
        <w:t>notebook</w:t>
      </w:r>
      <w:r w:rsidR="004C59B5">
        <w:t xml:space="preserve">. </w:t>
      </w:r>
      <w:r w:rsidR="007033AF">
        <w:t>An additional</w:t>
      </w:r>
      <w:r w:rsidR="00B362D5">
        <w:t xml:space="preserve"> copy of the valve list </w:t>
      </w:r>
      <w:r w:rsidR="009978E3">
        <w:t>will</w:t>
      </w:r>
      <w:r w:rsidR="00B362D5">
        <w:t xml:space="preserve"> be mounted in picture frames for mounting to a wall</w:t>
      </w:r>
      <w:r>
        <w:t>.</w:t>
      </w:r>
      <w:r w:rsidR="009F71D9">
        <w:t xml:space="preserve"> COR </w:t>
      </w:r>
      <w:r w:rsidR="009978E3">
        <w:t>will</w:t>
      </w:r>
      <w:r w:rsidR="009F71D9">
        <w:t xml:space="preserve"> instruct </w:t>
      </w:r>
      <w:r w:rsidR="00C94929">
        <w:t>C</w:t>
      </w:r>
      <w:r w:rsidR="009F71D9">
        <w:t xml:space="preserve">ontractor where frames </w:t>
      </w:r>
      <w:r w:rsidR="009978E3">
        <w:t>will</w:t>
      </w:r>
      <w:r w:rsidR="009F71D9">
        <w:t xml:space="preserve"> be mounted.</w:t>
      </w:r>
    </w:p>
    <w:p w14:paraId="7F84D7D3" w14:textId="5F47729C" w:rsidR="0086660F" w:rsidRDefault="00B362D5" w:rsidP="00F247AF">
      <w:pPr>
        <w:pStyle w:val="Level2"/>
      </w:pPr>
      <w:r>
        <w:t xml:space="preserve">A </w:t>
      </w:r>
      <w:r w:rsidR="0086660F">
        <w:t>detailed plan for each floor of the building indicating the location and valve number for each valve</w:t>
      </w:r>
      <w:r>
        <w:t xml:space="preserve"> </w:t>
      </w:r>
      <w:r w:rsidR="009978E3">
        <w:t>will</w:t>
      </w:r>
      <w:r>
        <w:t xml:space="preserve"> be provided</w:t>
      </w:r>
      <w:r w:rsidR="009F71D9">
        <w:t xml:space="preserve"> in the 3</w:t>
      </w:r>
      <w:r w:rsidR="00B9203B">
        <w:noBreakHyphen/>
      </w:r>
      <w:r w:rsidR="009F71D9">
        <w:t>ring binder notebook</w:t>
      </w:r>
      <w:r w:rsidR="007568FB">
        <w:t xml:space="preserve">. </w:t>
      </w:r>
      <w:r>
        <w:t>E</w:t>
      </w:r>
      <w:r w:rsidR="0086660F">
        <w:t xml:space="preserve">ach valve </w:t>
      </w:r>
      <w:r>
        <w:t xml:space="preserve">location </w:t>
      </w:r>
      <w:r w:rsidR="009978E3">
        <w:t>will</w:t>
      </w:r>
      <w:r>
        <w:t xml:space="preserve"> be identified </w:t>
      </w:r>
      <w:r w:rsidR="0086660F">
        <w:t>with a color</w:t>
      </w:r>
      <w:r w:rsidR="000B68F8">
        <w:t>-</w:t>
      </w:r>
      <w:r w:rsidR="0086660F">
        <w:t xml:space="preserve">coded </w:t>
      </w:r>
      <w:r>
        <w:t>sticker or thumb tack</w:t>
      </w:r>
      <w:r w:rsidR="0086660F">
        <w:t xml:space="preserve"> in ceiling</w:t>
      </w:r>
      <w:r w:rsidR="009F71D9">
        <w:t xml:space="preserve"> or access door</w:t>
      </w:r>
      <w:r w:rsidR="0086660F">
        <w:t>.</w:t>
      </w:r>
    </w:p>
    <w:p w14:paraId="2658C7F1" w14:textId="49346A07" w:rsidR="0086660F" w:rsidRPr="005414FC" w:rsidRDefault="00F81BBB" w:rsidP="001A6EC2">
      <w:pPr>
        <w:pStyle w:val="ArticleB"/>
        <w:outlineLvl w:val="1"/>
      </w:pPr>
      <w:r w:rsidRPr="005414FC">
        <w:t xml:space="preserve"> </w:t>
      </w:r>
      <w:r w:rsidR="0086660F" w:rsidRPr="005414FC">
        <w:t>FIRESTOPPING</w:t>
      </w:r>
    </w:p>
    <w:p w14:paraId="36FB3FFE" w14:textId="29AF3442" w:rsidR="0086660F" w:rsidRDefault="0086660F" w:rsidP="00F247AF">
      <w:pPr>
        <w:pStyle w:val="Level1"/>
      </w:pPr>
      <w:r w:rsidRPr="00D50F7C">
        <w:t>Section 07 84 00</w:t>
      </w:r>
      <w:r w:rsidRPr="00E525F2">
        <w:t>, FIRESTOPPING</w:t>
      </w:r>
      <w:r>
        <w:t xml:space="preserve"> specifies an effective barrier against the spread of fire, smoke and gases where penetrations occur for piping. Refer to </w:t>
      </w:r>
      <w:r w:rsidRPr="00D50F7C">
        <w:t>Section 2</w:t>
      </w:r>
      <w:r w:rsidR="00897CB7">
        <w:t>2</w:t>
      </w:r>
      <w:r w:rsidRPr="00D50F7C">
        <w:t xml:space="preserve"> 07 11, PLUMBING INSULATION</w:t>
      </w:r>
      <w:r w:rsidR="007568FB">
        <w:t xml:space="preserve">, for </w:t>
      </w:r>
      <w:r w:rsidR="004C59B5">
        <w:t>pipe insulation.</w:t>
      </w:r>
    </w:p>
    <w:p w14:paraId="5FD2CC23" w14:textId="25F7D933" w:rsidR="0086660F" w:rsidRPr="005414FC" w:rsidRDefault="00F81BBB" w:rsidP="001A6EC2">
      <w:pPr>
        <w:pStyle w:val="ArticleB"/>
        <w:outlineLvl w:val="1"/>
      </w:pPr>
      <w:r w:rsidRPr="005414FC">
        <w:t xml:space="preserve"> </w:t>
      </w:r>
      <w:r w:rsidR="0086660F" w:rsidRPr="005414FC">
        <w:t>GALVANIZED REPAIR COMPOUND</w:t>
      </w:r>
    </w:p>
    <w:p w14:paraId="34EE44E4" w14:textId="4E164AA0" w:rsidR="0086660F" w:rsidRDefault="0086660F" w:rsidP="00F247AF">
      <w:pPr>
        <w:pStyle w:val="Level1"/>
      </w:pPr>
      <w:r>
        <w:t>Mil</w:t>
      </w:r>
      <w:r w:rsidR="007568FB">
        <w:t>. Spec. DOD</w:t>
      </w:r>
      <w:r w:rsidR="007568FB">
        <w:noBreakHyphen/>
        <w:t>P</w:t>
      </w:r>
      <w:r w:rsidR="007568FB">
        <w:noBreakHyphen/>
        <w:t>21035B, paint</w:t>
      </w:r>
      <w:r w:rsidR="004C59B5">
        <w:t>.</w:t>
      </w:r>
    </w:p>
    <w:p w14:paraId="33D5A111" w14:textId="1A11347D" w:rsidR="0086660F" w:rsidRPr="005414FC" w:rsidRDefault="00F81BBB" w:rsidP="001A6EC2">
      <w:pPr>
        <w:pStyle w:val="ArticleB"/>
        <w:outlineLvl w:val="1"/>
      </w:pPr>
      <w:r w:rsidRPr="005414FC">
        <w:t xml:space="preserve"> </w:t>
      </w:r>
      <w:r w:rsidR="0086660F" w:rsidRPr="005414FC">
        <w:t>PIPE AND EQ</w:t>
      </w:r>
      <w:r w:rsidR="007568FB" w:rsidRPr="005414FC">
        <w:t>UIPMENT SUPPORTS AND RESTRAINTS</w:t>
      </w:r>
    </w:p>
    <w:p w14:paraId="2590D288" w14:textId="5EC918ED" w:rsidR="0086660F" w:rsidRDefault="0086660F" w:rsidP="00F247AF">
      <w:pPr>
        <w:pStyle w:val="Level1"/>
      </w:pPr>
      <w:r>
        <w:t>In lieu of the paragraph which follows, suspended equipment support and restraints may be designed and installed in accordance with the</w:t>
      </w:r>
      <w:r w:rsidR="007568FB">
        <w:t xml:space="preserve"> International Building C</w:t>
      </w:r>
      <w:r w:rsidR="00306975">
        <w:t>ode</w:t>
      </w:r>
      <w:r w:rsidR="007568FB">
        <w:t xml:space="preserve"> (IBC</w:t>
      </w:r>
      <w:r w:rsidR="0088732E">
        <w:t>)</w:t>
      </w:r>
      <w:r w:rsidR="00306975">
        <w:t xml:space="preserve">. </w:t>
      </w:r>
      <w:r>
        <w:t xml:space="preserve">Submittals based on </w:t>
      </w:r>
      <w:r w:rsidR="00306975">
        <w:t>the International Building Code</w:t>
      </w:r>
      <w:r w:rsidR="007568FB">
        <w:t xml:space="preserve"> (IBC)</w:t>
      </w:r>
      <w:r w:rsidR="00FF0AA5">
        <w:t xml:space="preserve"> </w:t>
      </w:r>
      <w:r w:rsidR="007568FB">
        <w:t>requirements</w:t>
      </w:r>
      <w:r w:rsidR="00306975">
        <w:t>,</w:t>
      </w:r>
      <w:r>
        <w:t xml:space="preserve"> or the following paragraphs of this Section </w:t>
      </w:r>
      <w:r w:rsidR="009978E3">
        <w:t>will</w:t>
      </w:r>
      <w:r>
        <w:t xml:space="preserve"> be stamped and signed by a professional engineer registered in </w:t>
      </w:r>
      <w:r w:rsidR="009F71D9">
        <w:t xml:space="preserve">the </w:t>
      </w:r>
      <w:r>
        <w:t>state where the project is located.</w:t>
      </w:r>
      <w:r w:rsidR="004C59B5">
        <w:t xml:space="preserve"> </w:t>
      </w:r>
      <w:r w:rsidR="00306975">
        <w:t xml:space="preserve">The </w:t>
      </w:r>
      <w:r>
        <w:t xml:space="preserve">Support </w:t>
      </w:r>
      <w:r w:rsidR="00306975">
        <w:t xml:space="preserve">system </w:t>
      </w:r>
      <w:r>
        <w:t xml:space="preserve">of suspended equipment over 227 kg (500 pounds) </w:t>
      </w:r>
      <w:r w:rsidR="009978E3">
        <w:t>will</w:t>
      </w:r>
      <w:r>
        <w:t xml:space="preserve"> be submitted for approval of the </w:t>
      </w:r>
      <w:r w:rsidR="009F71D9">
        <w:t>COR</w:t>
      </w:r>
      <w:r>
        <w:t xml:space="preserve"> in all cases. See </w:t>
      </w:r>
      <w:r w:rsidR="00463ADA">
        <w:t>the above</w:t>
      </w:r>
      <w:r w:rsidR="007568FB">
        <w:t xml:space="preserve"> specifications </w:t>
      </w:r>
      <w:r>
        <w:t>for lateral force design requirements.</w:t>
      </w:r>
    </w:p>
    <w:p w14:paraId="3FE97E94" w14:textId="2AE8EAF9" w:rsidR="0086660F" w:rsidRDefault="0086660F" w:rsidP="00F247AF">
      <w:pPr>
        <w:pStyle w:val="Level1"/>
      </w:pPr>
      <w:r>
        <w:t xml:space="preserve">Type Numbers Specified: </w:t>
      </w:r>
      <w:r w:rsidR="00463ADA">
        <w:t xml:space="preserve">For materials, design, manufacture, selection, application, and installation refer to </w:t>
      </w:r>
      <w:r>
        <w:t>MSS SP</w:t>
      </w:r>
      <w:r>
        <w:noBreakHyphen/>
        <w:t xml:space="preserve">58. Refer to </w:t>
      </w:r>
      <w:r w:rsidRPr="00D50F7C">
        <w:t xml:space="preserve">Section 05 </w:t>
      </w:r>
      <w:r w:rsidRPr="00D50F7C">
        <w:lastRenderedPageBreak/>
        <w:t>50 00, METAL FABRICATIONS</w:t>
      </w:r>
      <w:r>
        <w:t>, for miscellaneous metal support materials and prime coat pain</w:t>
      </w:r>
      <w:r w:rsidR="004C59B5">
        <w:t>ting.</w:t>
      </w:r>
    </w:p>
    <w:p w14:paraId="7BA9BF11" w14:textId="6A4A38C8" w:rsidR="0086660F" w:rsidRDefault="0086660F" w:rsidP="00F247AF">
      <w:pPr>
        <w:pStyle w:val="Level1"/>
        <w:keepNext/>
      </w:pPr>
      <w:r>
        <w:t>For Attachment to Concrete Construction:</w:t>
      </w:r>
    </w:p>
    <w:p w14:paraId="3A13DE12" w14:textId="5B6399CB" w:rsidR="0086660F" w:rsidRDefault="0086660F" w:rsidP="00F247AF">
      <w:pPr>
        <w:pStyle w:val="Level2"/>
      </w:pPr>
      <w:r>
        <w:t>Concr</w:t>
      </w:r>
      <w:r w:rsidR="004C59B5">
        <w:t>ete insert: Type 18, MSS SP</w:t>
      </w:r>
      <w:r w:rsidR="004C59B5">
        <w:noBreakHyphen/>
        <w:t>58.</w:t>
      </w:r>
    </w:p>
    <w:p w14:paraId="273B2BC9" w14:textId="0BD36AA0" w:rsidR="0086660F" w:rsidRDefault="0086660F" w:rsidP="00F247AF">
      <w:pPr>
        <w:pStyle w:val="Level2"/>
      </w:pPr>
      <w:r>
        <w:t>Self</w:t>
      </w:r>
      <w:r>
        <w:noBreakHyphen/>
        <w:t xml:space="preserve">drilling expansion shields and machine bolt expansion anchors: Permitted in concrete not less than </w:t>
      </w:r>
      <w:r w:rsidR="00C27F6D">
        <w:t xml:space="preserve">100 </w:t>
      </w:r>
      <w:r>
        <w:t>mm (</w:t>
      </w:r>
      <w:r w:rsidR="005414FC">
        <w:t>4</w:t>
      </w:r>
      <w:r>
        <w:t xml:space="preserve"> inches) thick when approved by the </w:t>
      </w:r>
      <w:r w:rsidR="009F71D9">
        <w:t>COR</w:t>
      </w:r>
      <w:r>
        <w:t xml:space="preserve"> for each job condition.</w:t>
      </w:r>
    </w:p>
    <w:p w14:paraId="240B904B" w14:textId="1F743995" w:rsidR="0086660F" w:rsidRDefault="0086660F" w:rsidP="00F247AF">
      <w:pPr>
        <w:pStyle w:val="Level2"/>
      </w:pPr>
      <w:r>
        <w:t>Power</w:t>
      </w:r>
      <w:r>
        <w:noBreakHyphen/>
        <w:t xml:space="preserve">driven fasteners: Permitted in existing concrete or masonry not less than </w:t>
      </w:r>
      <w:r w:rsidR="00C27F6D">
        <w:t xml:space="preserve">100 </w:t>
      </w:r>
      <w:r>
        <w:t>mm (</w:t>
      </w:r>
      <w:r w:rsidR="00ED3E11">
        <w:t>4</w:t>
      </w:r>
      <w:r>
        <w:t xml:space="preserve"> inches) thick when approved by the </w:t>
      </w:r>
      <w:r w:rsidR="009F71D9">
        <w:t xml:space="preserve">COR </w:t>
      </w:r>
      <w:r w:rsidR="004C59B5">
        <w:t>for each job condition.</w:t>
      </w:r>
    </w:p>
    <w:p w14:paraId="6AAB51A7" w14:textId="6F828A85" w:rsidR="0086660F" w:rsidRDefault="0086660F" w:rsidP="00F247AF">
      <w:pPr>
        <w:pStyle w:val="Level1"/>
        <w:keepNext/>
      </w:pPr>
      <w:r>
        <w:t>For Attachment to</w:t>
      </w:r>
      <w:r w:rsidR="004C59B5">
        <w:t xml:space="preserve"> Steel Construction: MSS SP</w:t>
      </w:r>
      <w:r w:rsidR="004C59B5">
        <w:noBreakHyphen/>
        <w:t>58.</w:t>
      </w:r>
    </w:p>
    <w:p w14:paraId="49686DA7" w14:textId="2BD59E02" w:rsidR="0086660F" w:rsidRDefault="0086660F" w:rsidP="00F247AF">
      <w:pPr>
        <w:pStyle w:val="Level2"/>
      </w:pPr>
      <w:r>
        <w:t>Welded attachment: Type 22</w:t>
      </w:r>
      <w:r w:rsidR="004C59B5">
        <w:t>.</w:t>
      </w:r>
    </w:p>
    <w:p w14:paraId="46436E6B" w14:textId="125368B2" w:rsidR="0086660F" w:rsidRDefault="0086660F" w:rsidP="00F247AF">
      <w:pPr>
        <w:pStyle w:val="Level2"/>
      </w:pPr>
      <w:r>
        <w:t>Beam clamps: Types 20, 21, 28 or 29. Type 23 C</w:t>
      </w:r>
      <w:r>
        <w:noBreakHyphen/>
        <w:t>clamp may be used for individual copper tubing up to 23</w:t>
      </w:r>
      <w:r w:rsidR="00ED3E11">
        <w:t xml:space="preserve"> </w:t>
      </w:r>
      <w:r w:rsidR="003C654A">
        <w:t xml:space="preserve">mm (7/8 </w:t>
      </w:r>
      <w:r w:rsidR="004C59B5">
        <w:t>inch) outside diameter.</w:t>
      </w:r>
    </w:p>
    <w:p w14:paraId="4273CD21" w14:textId="2888EB91" w:rsidR="0086660F" w:rsidRDefault="0086660F" w:rsidP="00F247AF">
      <w:pPr>
        <w:pStyle w:val="Level1"/>
      </w:pPr>
      <w:r>
        <w:t>Hanger Rods: Hot</w:t>
      </w:r>
      <w:r>
        <w:noBreakHyphen/>
        <w:t xml:space="preserve">rolled steel, </w:t>
      </w:r>
      <w:r w:rsidRPr="00FF0AA5">
        <w:t xml:space="preserve">ASTM </w:t>
      </w:r>
      <w:r w:rsidR="00FF0AA5" w:rsidRPr="00FF0AA5">
        <w:t>A36/A36M</w:t>
      </w:r>
      <w:r w:rsidRPr="00FF0AA5">
        <w:t xml:space="preserve"> o</w:t>
      </w:r>
      <w:r>
        <w:t xml:space="preserve">r </w:t>
      </w:r>
      <w:r w:rsidR="00FF0AA5">
        <w:t xml:space="preserve">ASTM </w:t>
      </w:r>
      <w:r>
        <w:t>A575 for allowable load listed in MSS SP</w:t>
      </w:r>
      <w:r>
        <w:noBreakHyphen/>
        <w:t>58. For piping, provide adjustment means for controlling level or slope. Types 13 or 15 turn</w:t>
      </w:r>
      <w:r>
        <w:noBreakHyphen/>
        <w:t xml:space="preserve">buckles </w:t>
      </w:r>
      <w:r w:rsidR="009978E3">
        <w:t>will</w:t>
      </w:r>
      <w:r>
        <w:t xml:space="preserve"> provide </w:t>
      </w:r>
      <w:r w:rsidR="00C27F6D">
        <w:t xml:space="preserve">40 </w:t>
      </w:r>
      <w:r>
        <w:t>mm (1</w:t>
      </w:r>
      <w:r>
        <w:noBreakHyphen/>
        <w:t xml:space="preserve">1/2 inches) minimum of adjustment and incorporate locknuts. </w:t>
      </w:r>
      <w:r w:rsidR="004C59B5">
        <w:t>All</w:t>
      </w:r>
      <w:r w:rsidR="004C59B5">
        <w:noBreakHyphen/>
        <w:t>thread rods are acceptable.</w:t>
      </w:r>
    </w:p>
    <w:p w14:paraId="6F914D37" w14:textId="2716A602" w:rsidR="0086660F" w:rsidRDefault="0086660F" w:rsidP="00F247AF">
      <w:pPr>
        <w:pStyle w:val="Level1"/>
      </w:pPr>
      <w:r>
        <w:t xml:space="preserve">Multiple (Trapeze) Hangers: Galvanized, cold formed, lipped steel channel horizontal member, not less than </w:t>
      </w:r>
      <w:r w:rsidR="00C27F6D">
        <w:t xml:space="preserve">43 </w:t>
      </w:r>
      <w:r>
        <w:t xml:space="preserve">mm by </w:t>
      </w:r>
      <w:r w:rsidR="00C27F6D">
        <w:t xml:space="preserve">43 </w:t>
      </w:r>
      <w:r>
        <w:t>mm (1</w:t>
      </w:r>
      <w:r>
        <w:noBreakHyphen/>
        <w:t>5/8 inches by 1</w:t>
      </w:r>
      <w:r>
        <w:noBreakHyphen/>
        <w:t>5/8 inches)</w:t>
      </w:r>
      <w:r w:rsidRPr="00F03257">
        <w:t>,</w:t>
      </w:r>
      <w:r>
        <w:t xml:space="preserve"> 2.7 mm (No. 12 ga</w:t>
      </w:r>
      <w:r w:rsidR="00FF4696">
        <w:t>u</w:t>
      </w:r>
      <w:r>
        <w:t>ge), designed to accept special sp</w:t>
      </w:r>
      <w:r w:rsidR="006770BB">
        <w:t>ring held, hardened steel nuts.</w:t>
      </w:r>
    </w:p>
    <w:p w14:paraId="344C3C34" w14:textId="0F76DB15" w:rsidR="0086660F" w:rsidRDefault="0086660F" w:rsidP="00F247AF">
      <w:pPr>
        <w:pStyle w:val="Level2"/>
      </w:pPr>
      <w:r>
        <w:t>Allowable hanger load: Manufacturers</w:t>
      </w:r>
      <w:r w:rsidR="004C59B5">
        <w:t xml:space="preserve"> rating less 91kg (200 pounds).</w:t>
      </w:r>
    </w:p>
    <w:p w14:paraId="6BAE6F3B" w14:textId="32EC8CD4" w:rsidR="0086660F" w:rsidRDefault="0086660F" w:rsidP="00F247AF">
      <w:pPr>
        <w:pStyle w:val="Level2"/>
      </w:pPr>
      <w:r>
        <w:t xml:space="preserve">Guide individual pipes on the horizontal member of every other trapeze hanger with </w:t>
      </w:r>
      <w:r w:rsidR="00C27F6D">
        <w:t>8</w:t>
      </w:r>
      <w:r w:rsidR="003C654A">
        <w:t xml:space="preserve"> mm (1/4 </w:t>
      </w:r>
      <w:r>
        <w:t>inch) U</w:t>
      </w:r>
      <w:r>
        <w:noBreakHyphen/>
        <w:t xml:space="preserve">bolt fabricated from steel rod. Provide Type 40 insulation shield, secured by two </w:t>
      </w:r>
      <w:r w:rsidR="00B53127">
        <w:t>15</w:t>
      </w:r>
      <w:r w:rsidR="005414FC">
        <w:t xml:space="preserve"> </w:t>
      </w:r>
      <w:r w:rsidR="003C654A">
        <w:t xml:space="preserve">mm (1/2 </w:t>
      </w:r>
      <w:r>
        <w:t>inch</w:t>
      </w:r>
      <w:r w:rsidR="0015737D">
        <w:t xml:space="preserve">) galvanized steel bands, or </w:t>
      </w:r>
      <w:r>
        <w:t>insulated calcium silicate shield for i</w:t>
      </w:r>
      <w:r w:rsidR="004C59B5">
        <w:t>nsulated piping at each hanger.</w:t>
      </w:r>
    </w:p>
    <w:p w14:paraId="1DEE0A32" w14:textId="021A6F87" w:rsidR="0086660F" w:rsidRDefault="0086660F" w:rsidP="00F247AF">
      <w:pPr>
        <w:pStyle w:val="Level1"/>
      </w:pPr>
      <w:r>
        <w:t>Pipe Hangers and Supports: (</w:t>
      </w:r>
      <w:bookmarkStart w:id="1" w:name="OLE_LINK1"/>
      <w:bookmarkStart w:id="2" w:name="OLE_LINK2"/>
      <w:r>
        <w:t>MSS SP</w:t>
      </w:r>
      <w:r>
        <w:noBreakHyphen/>
        <w:t>58</w:t>
      </w:r>
      <w:bookmarkEnd w:id="1"/>
      <w:bookmarkEnd w:id="2"/>
      <w:r>
        <w:t xml:space="preserve">), use hangers sized to encircle insulation on insulated piping. Refer to </w:t>
      </w:r>
      <w:r w:rsidR="00897CB7">
        <w:t>Section 22</w:t>
      </w:r>
      <w:r w:rsidRPr="00D50F7C">
        <w:t xml:space="preserve"> 07 11, PLUMBING INSULATION</w:t>
      </w:r>
      <w:r>
        <w:t xml:space="preserve"> for insulation thickness. To protect insulation, provide Type 39 saddles</w:t>
      </w:r>
      <w:r w:rsidR="0015737D">
        <w:t xml:space="preserve"> for roller type supports or </w:t>
      </w:r>
      <w:r>
        <w:t>insulated calcium silicate shields. Provide Typ</w:t>
      </w:r>
      <w:r w:rsidR="0015737D">
        <w:t xml:space="preserve">e 40 insulation shield or </w:t>
      </w:r>
      <w:r>
        <w:t>insulated calcium silicate shield at all other types of supports and</w:t>
      </w:r>
      <w:r w:rsidR="0015737D">
        <w:t xml:space="preserve"> hangers including those for </w:t>
      </w:r>
      <w:r>
        <w:t>insulated piping.</w:t>
      </w:r>
    </w:p>
    <w:p w14:paraId="5009D909" w14:textId="0249A5C5" w:rsidR="0086660F" w:rsidRDefault="004C59B5" w:rsidP="00F247AF">
      <w:pPr>
        <w:pStyle w:val="Level2"/>
        <w:keepNext/>
      </w:pPr>
      <w:r>
        <w:t>General Types (MSS SP</w:t>
      </w:r>
      <w:r>
        <w:noBreakHyphen/>
        <w:t>58):</w:t>
      </w:r>
    </w:p>
    <w:p w14:paraId="24D802F1" w14:textId="0497090B" w:rsidR="0086660F" w:rsidRDefault="0086660F" w:rsidP="00F247AF">
      <w:pPr>
        <w:pStyle w:val="Level3"/>
      </w:pPr>
      <w:r>
        <w:t>Standard clevis h</w:t>
      </w:r>
      <w:r w:rsidR="004C59B5">
        <w:t>anger: Type 1; provide locknut.</w:t>
      </w:r>
    </w:p>
    <w:p w14:paraId="0DF594C5" w14:textId="2D4F5104" w:rsidR="0086660F" w:rsidRDefault="004C59B5" w:rsidP="00F247AF">
      <w:pPr>
        <w:pStyle w:val="Level3"/>
      </w:pPr>
      <w:r>
        <w:lastRenderedPageBreak/>
        <w:t>Riser clamps: Type 8.</w:t>
      </w:r>
    </w:p>
    <w:p w14:paraId="21590C68" w14:textId="1CAF5F41" w:rsidR="0086660F" w:rsidRDefault="0086660F" w:rsidP="00F247AF">
      <w:pPr>
        <w:pStyle w:val="Level3"/>
      </w:pPr>
      <w:r>
        <w:t>Wal</w:t>
      </w:r>
      <w:r w:rsidR="004C59B5">
        <w:t>l brackets: Types 31, 32 or 33.</w:t>
      </w:r>
    </w:p>
    <w:p w14:paraId="703DA627" w14:textId="39CF8D49" w:rsidR="0086660F" w:rsidRDefault="0086660F" w:rsidP="00F247AF">
      <w:pPr>
        <w:pStyle w:val="Level3"/>
      </w:pPr>
      <w:r>
        <w:t>Roller su</w:t>
      </w:r>
      <w:r w:rsidR="004C59B5">
        <w:t>pports: Type 41, 43, 44 and 46.</w:t>
      </w:r>
    </w:p>
    <w:p w14:paraId="081C251A" w14:textId="5ECA4BC9" w:rsidR="0086660F" w:rsidRDefault="0086660F" w:rsidP="00F247AF">
      <w:pPr>
        <w:pStyle w:val="Level3"/>
      </w:pPr>
      <w:r>
        <w:t>Sad</w:t>
      </w:r>
      <w:r w:rsidR="004C59B5">
        <w:t>dle support: Type 36, 37 or 38.</w:t>
      </w:r>
    </w:p>
    <w:p w14:paraId="3AC7FE88" w14:textId="66AEDDEB" w:rsidR="0086660F" w:rsidRDefault="0015737D" w:rsidP="00F247AF">
      <w:pPr>
        <w:pStyle w:val="Level3"/>
      </w:pPr>
      <w:r>
        <w:t>Turnbuckle: Types 13 or 15.</w:t>
      </w:r>
    </w:p>
    <w:p w14:paraId="257C8811" w14:textId="455418CD" w:rsidR="0086660F" w:rsidRDefault="004C59B5" w:rsidP="00F247AF">
      <w:pPr>
        <w:pStyle w:val="Level3"/>
      </w:pPr>
      <w:r>
        <w:t>U</w:t>
      </w:r>
      <w:r>
        <w:noBreakHyphen/>
        <w:t>bolt clamp: Type 24.</w:t>
      </w:r>
    </w:p>
    <w:p w14:paraId="357CB3CA" w14:textId="287AC036" w:rsidR="0086660F" w:rsidRDefault="004C59B5" w:rsidP="00F247AF">
      <w:pPr>
        <w:pStyle w:val="Level3"/>
        <w:keepNext/>
      </w:pPr>
      <w:r>
        <w:t>Copper Tube:</w:t>
      </w:r>
    </w:p>
    <w:p w14:paraId="0C0A2E64" w14:textId="5690E1A9" w:rsidR="0086660F" w:rsidRDefault="0086660F" w:rsidP="00F247AF">
      <w:pPr>
        <w:pStyle w:val="Level4"/>
      </w:pPr>
      <w:r>
        <w:t xml:space="preserve">Hangers, clamps and other support material in contact with tubing </w:t>
      </w:r>
      <w:r w:rsidR="009978E3">
        <w:t>will</w:t>
      </w:r>
      <w:r>
        <w:t xml:space="preserve"> be painted with copper colored epoxy paint, </w:t>
      </w:r>
      <w:r w:rsidR="009F71D9">
        <w:t xml:space="preserve">copper-coated, </w:t>
      </w:r>
      <w:r>
        <w:t>plastic coated or taped with isolation tape to prevent electrolysis.</w:t>
      </w:r>
    </w:p>
    <w:p w14:paraId="7DA27C47" w14:textId="0B441663" w:rsidR="0086660F" w:rsidRDefault="0086660F" w:rsidP="00F247AF">
      <w:pPr>
        <w:pStyle w:val="Level4"/>
      </w:pPr>
      <w:r>
        <w:t>For vertical runs use epoxy painted</w:t>
      </w:r>
      <w:r w:rsidR="009F71D9">
        <w:t>, copper-coated</w:t>
      </w:r>
      <w:r>
        <w:t xml:space="preserve"> or plastic coated riser clamps.</w:t>
      </w:r>
    </w:p>
    <w:p w14:paraId="5D86BAB5" w14:textId="4067FB72" w:rsidR="0086660F" w:rsidRDefault="0086660F" w:rsidP="00F247AF">
      <w:pPr>
        <w:pStyle w:val="Level4"/>
      </w:pPr>
      <w:r>
        <w:t>For supporting tube to strut: Provide epoxy painted pipe straps for copper tube or plastic inserted vibration isolation clamps.</w:t>
      </w:r>
    </w:p>
    <w:p w14:paraId="14B5A8F8" w14:textId="166CB72A" w:rsidR="0086660F" w:rsidRDefault="0086660F" w:rsidP="00F247AF">
      <w:pPr>
        <w:pStyle w:val="Level4"/>
      </w:pPr>
      <w:r>
        <w:t>Insulated Lines: Provide pre-insulated calcium silicate shields sized for copper tube.</w:t>
      </w:r>
    </w:p>
    <w:p w14:paraId="181FE533" w14:textId="76415283" w:rsidR="0086660F" w:rsidRDefault="0086660F" w:rsidP="00F247AF">
      <w:pPr>
        <w:pStyle w:val="Level3"/>
      </w:pPr>
      <w:r>
        <w:t xml:space="preserve">Supports for plastic or glass piping: As recommended by the pipe manufacturer with black rubber tape extending </w:t>
      </w:r>
      <w:r w:rsidR="00B5324D">
        <w:t>1</w:t>
      </w:r>
      <w:r>
        <w:t xml:space="preserve"> inch beyond steel support or clamp. Spring Supports (Expansion and contraction of vertical piping):</w:t>
      </w:r>
    </w:p>
    <w:p w14:paraId="1AA8845C" w14:textId="7440FAC8" w:rsidR="0086660F" w:rsidRDefault="003C654A" w:rsidP="00F247AF">
      <w:pPr>
        <w:pStyle w:val="Level4"/>
      </w:pPr>
      <w:r>
        <w:t xml:space="preserve">Movement up to 20 mm (3/4 </w:t>
      </w:r>
      <w:r w:rsidR="0086660F">
        <w:t xml:space="preserve">inch): Type 51 or 52 variable spring unit with integral </w:t>
      </w:r>
      <w:r w:rsidR="004C59B5">
        <w:t>turn buckle and load indicator.</w:t>
      </w:r>
    </w:p>
    <w:p w14:paraId="4DEA850E" w14:textId="6DE15703" w:rsidR="0086660F" w:rsidRDefault="003C654A" w:rsidP="00F247AF">
      <w:pPr>
        <w:pStyle w:val="Level4"/>
      </w:pPr>
      <w:r>
        <w:t xml:space="preserve">Movement more than 20 mm (3/4 </w:t>
      </w:r>
      <w:r w:rsidR="0086660F">
        <w:t>inch): Type 54 or 55 constant support unit with integral adjusting nut, turn buckle an</w:t>
      </w:r>
      <w:r w:rsidR="004C59B5">
        <w:t>d travel position indicator.</w:t>
      </w:r>
    </w:p>
    <w:p w14:paraId="38FF3670" w14:textId="21CF5185" w:rsidR="007D3C1D" w:rsidRDefault="00151942" w:rsidP="00F247AF">
      <w:pPr>
        <w:pStyle w:val="Level3"/>
      </w:pPr>
      <w:r>
        <w:t>Spring hangers are required on all plumbing system pumps one horsepower and greater.</w:t>
      </w:r>
    </w:p>
    <w:p w14:paraId="31D8440D" w14:textId="2904A400" w:rsidR="0086660F" w:rsidRDefault="0086660F" w:rsidP="00F247AF">
      <w:pPr>
        <w:pStyle w:val="Level2"/>
        <w:keepNext/>
      </w:pPr>
      <w:r>
        <w:t>Plumbing Pip</w:t>
      </w:r>
      <w:r w:rsidR="004C59B5">
        <w:t>ing (Other Than General Types):</w:t>
      </w:r>
    </w:p>
    <w:p w14:paraId="50B766A3" w14:textId="6990A64D" w:rsidR="0086660F" w:rsidRDefault="0086660F" w:rsidP="00F247AF">
      <w:pPr>
        <w:pStyle w:val="Level3"/>
      </w:pPr>
      <w:r>
        <w:t>Horizontal piping: Type 1, 5</w:t>
      </w:r>
      <w:r w:rsidR="004C59B5">
        <w:t>, 7, 9, and 10.</w:t>
      </w:r>
    </w:p>
    <w:p w14:paraId="26E952BC" w14:textId="7D59CF57" w:rsidR="0086660F" w:rsidRDefault="0086660F" w:rsidP="00F247AF">
      <w:pPr>
        <w:pStyle w:val="Level3"/>
      </w:pPr>
      <w:r>
        <w:t xml:space="preserve">Chrome plated </w:t>
      </w:r>
      <w:r w:rsidR="004C59B5">
        <w:t>piping: Chrome plated supports.</w:t>
      </w:r>
    </w:p>
    <w:p w14:paraId="6017AFC4" w14:textId="6E741FA5" w:rsidR="0086660F" w:rsidRDefault="0086660F" w:rsidP="00F247AF">
      <w:pPr>
        <w:pStyle w:val="Level3"/>
      </w:pPr>
      <w:r>
        <w:t>Hangers and supports in pipe chase: Prefabricated system ABS self</w:t>
      </w:r>
      <w:r>
        <w:noBreakHyphen/>
        <w:t>extinguishing material, not subject to electrolytic action, to hold piping, prevent vibration and compensate for all static and operational conditions.</w:t>
      </w:r>
    </w:p>
    <w:p w14:paraId="07BED842" w14:textId="4C524A65" w:rsidR="0086660F" w:rsidRDefault="0086660F" w:rsidP="00F247AF">
      <w:pPr>
        <w:pStyle w:val="Level3"/>
      </w:pPr>
      <w:r>
        <w:t>Blocking, stays and bracing: Angle iron or preformed metal channel shapes, 1.3 mm (18 ga</w:t>
      </w:r>
      <w:r w:rsidR="00FF4696">
        <w:t>u</w:t>
      </w:r>
      <w:r>
        <w:t>ge) minimum.</w:t>
      </w:r>
    </w:p>
    <w:p w14:paraId="3F7B1E97" w14:textId="234CCD1B" w:rsidR="0086660F" w:rsidRDefault="0086660F" w:rsidP="00F247AF">
      <w:pPr>
        <w:pStyle w:val="Level1"/>
        <w:keepNext/>
      </w:pPr>
      <w:r>
        <w:lastRenderedPageBreak/>
        <w:t>Pre-insulated Calcium Silicate Shields:</w:t>
      </w:r>
    </w:p>
    <w:p w14:paraId="71514CB0" w14:textId="292FB36C" w:rsidR="0086660F" w:rsidRDefault="0086660F" w:rsidP="00F247AF">
      <w:pPr>
        <w:pStyle w:val="Level2"/>
      </w:pPr>
      <w:r>
        <w:t>Provide 360</w:t>
      </w:r>
      <w:r w:rsidR="000B68F8">
        <w:t>-</w:t>
      </w:r>
      <w:r>
        <w:t>degree water resistant high density 965 kPa (140 psi</w:t>
      </w:r>
      <w:r w:rsidR="00C26336">
        <w:t>g</w:t>
      </w:r>
      <w:r>
        <w:t>) compressive strength calcium silicate shields encased in galvanized metal.</w:t>
      </w:r>
    </w:p>
    <w:p w14:paraId="56F7E0DD" w14:textId="747B0ED2" w:rsidR="0086660F" w:rsidRDefault="0086660F" w:rsidP="00F247AF">
      <w:pPr>
        <w:pStyle w:val="Level2"/>
      </w:pPr>
      <w:r>
        <w:t>Pre-insulated calcium silicate shields to be installed at the point of support during erection.</w:t>
      </w:r>
    </w:p>
    <w:p w14:paraId="7E7A71E5" w14:textId="6E9F9B8E" w:rsidR="0086660F" w:rsidRDefault="0086660F" w:rsidP="00F247AF">
      <w:pPr>
        <w:pStyle w:val="Level2"/>
      </w:pPr>
      <w:r>
        <w:t xml:space="preserve">Shield thickness </w:t>
      </w:r>
      <w:r w:rsidR="009978E3">
        <w:t>will</w:t>
      </w:r>
      <w:r>
        <w:t xml:space="preserve"> match the pipe insulation.</w:t>
      </w:r>
    </w:p>
    <w:p w14:paraId="3A7068CF" w14:textId="4500B6BA" w:rsidR="0086660F" w:rsidRDefault="0086660F" w:rsidP="00F247AF">
      <w:pPr>
        <w:pStyle w:val="Level2"/>
      </w:pPr>
      <w:r>
        <w:t>The type of shield is selected by the temper</w:t>
      </w:r>
      <w:r w:rsidR="00EF0798">
        <w:t xml:space="preserve">ature of the pipe, the load it </w:t>
      </w:r>
      <w:r>
        <w:t>must carry, and the type of support it will be used with.</w:t>
      </w:r>
    </w:p>
    <w:p w14:paraId="0571A88A" w14:textId="5F453F08" w:rsidR="00EF0798" w:rsidRDefault="0086660F" w:rsidP="00F247AF">
      <w:pPr>
        <w:pStyle w:val="Level3"/>
      </w:pPr>
      <w:r>
        <w:t xml:space="preserve">Shields for supporting cold water </w:t>
      </w:r>
      <w:r w:rsidR="009978E3">
        <w:t>will</w:t>
      </w:r>
      <w:r>
        <w:t xml:space="preserve"> have insula</w:t>
      </w:r>
      <w:r w:rsidR="00EF0798">
        <w:t xml:space="preserve">tion that extends a minimum of </w:t>
      </w:r>
      <w:r w:rsidR="000F095F">
        <w:t>25 mm (1</w:t>
      </w:r>
      <w:r>
        <w:t xml:space="preserve"> inch</w:t>
      </w:r>
      <w:r w:rsidR="000F095F">
        <w:t>)</w:t>
      </w:r>
      <w:r>
        <w:t xml:space="preserve"> past the shee</w:t>
      </w:r>
      <w:r w:rsidR="00EF0798">
        <w:t>t metal.</w:t>
      </w:r>
    </w:p>
    <w:p w14:paraId="745B79B7" w14:textId="29291FB7" w:rsidR="0086660F" w:rsidRDefault="00EF0798" w:rsidP="00F247AF">
      <w:pPr>
        <w:pStyle w:val="Level3"/>
      </w:pPr>
      <w:r>
        <w:t xml:space="preserve">The </w:t>
      </w:r>
      <w:r w:rsidR="0086660F">
        <w:t xml:space="preserve">insulated calcium silicate shield </w:t>
      </w:r>
      <w:r w:rsidR="009978E3">
        <w:t>will</w:t>
      </w:r>
      <w:r w:rsidR="0086660F">
        <w:t xml:space="preserve"> support the maximum allowable water filled span as indicated in MSS</w:t>
      </w:r>
      <w:r w:rsidR="00FF0AA5">
        <w:t xml:space="preserve"> </w:t>
      </w:r>
      <w:r w:rsidR="0086660F">
        <w:t>SP</w:t>
      </w:r>
      <w:r w:rsidR="00FF0AA5">
        <w:t>-</w:t>
      </w:r>
      <w:r w:rsidR="000E421E">
        <w:t>58</w:t>
      </w:r>
      <w:r w:rsidR="0086660F">
        <w:t xml:space="preserve">. To support the load, the shields </w:t>
      </w:r>
      <w:r w:rsidR="009978E3">
        <w:t>will</w:t>
      </w:r>
      <w:r w:rsidR="00F901FD">
        <w:t xml:space="preserve"> </w:t>
      </w:r>
      <w:r w:rsidR="0086660F">
        <w:t>have one or more of the following features: structural inserts 4138 kPa (600 psi</w:t>
      </w:r>
      <w:r w:rsidR="00C26336">
        <w:t>g</w:t>
      </w:r>
      <w:r w:rsidR="0086660F">
        <w:t>) compressive strength, an extra bottom metal shield, or formed structural steel (</w:t>
      </w:r>
      <w:r w:rsidR="0086660F" w:rsidRPr="00FF0AA5">
        <w:t xml:space="preserve">ASTM </w:t>
      </w:r>
      <w:r w:rsidR="00FF0AA5" w:rsidRPr="00FF0AA5">
        <w:t>A36/A36M</w:t>
      </w:r>
      <w:r w:rsidR="0086660F" w:rsidRPr="00FF0AA5">
        <w:t>)</w:t>
      </w:r>
      <w:r w:rsidR="0086660F">
        <w:t xml:space="preserve"> wear plates welded to the bottom sheet metal jacket.</w:t>
      </w:r>
    </w:p>
    <w:p w14:paraId="440DDFC9" w14:textId="250AABA5" w:rsidR="007143E1" w:rsidRDefault="007143E1" w:rsidP="00F247AF">
      <w:pPr>
        <w:pStyle w:val="Level2"/>
      </w:pPr>
      <w:r>
        <w:t>Shields may be used on steel clevis hanger type supports, trapeze hangers, roller supports or flat surfaces.</w:t>
      </w:r>
    </w:p>
    <w:p w14:paraId="27266730" w14:textId="43076B31" w:rsidR="0086660F" w:rsidRDefault="0086660F" w:rsidP="001A6EC2">
      <w:pPr>
        <w:pStyle w:val="ArticleB"/>
        <w:outlineLvl w:val="1"/>
      </w:pPr>
      <w:r>
        <w:t>PIPE PENETRATIONS</w:t>
      </w:r>
    </w:p>
    <w:p w14:paraId="07517528" w14:textId="3F931440" w:rsidR="00784ACF" w:rsidRDefault="00F901FD" w:rsidP="00F247AF">
      <w:pPr>
        <w:pStyle w:val="Level1"/>
      </w:pPr>
      <w:r>
        <w:t xml:space="preserve">Pipe penetration </w:t>
      </w:r>
      <w:r w:rsidR="0086660F">
        <w:t xml:space="preserve">sleeves </w:t>
      </w:r>
      <w:r w:rsidR="009978E3">
        <w:t>will</w:t>
      </w:r>
      <w:r>
        <w:t xml:space="preserve"> be installed </w:t>
      </w:r>
      <w:r w:rsidR="0086660F">
        <w:t xml:space="preserve">for </w:t>
      </w:r>
      <w:r>
        <w:t xml:space="preserve">all pipe </w:t>
      </w:r>
      <w:r w:rsidR="0086660F">
        <w:t xml:space="preserve">other </w:t>
      </w:r>
      <w:r>
        <w:t xml:space="preserve">than rectangular </w:t>
      </w:r>
      <w:r w:rsidR="0086660F">
        <w:t>blocked out floor openings for risers in mechanical bays.</w:t>
      </w:r>
    </w:p>
    <w:p w14:paraId="5B083567" w14:textId="2FEC0B2E" w:rsidR="0086660F" w:rsidRDefault="00784ACF" w:rsidP="00F247AF">
      <w:pPr>
        <w:pStyle w:val="Level1"/>
      </w:pPr>
      <w:r>
        <w:t xml:space="preserve">Pipe penetration sleeve materials </w:t>
      </w:r>
      <w:r w:rsidR="009978E3">
        <w:t>will</w:t>
      </w:r>
      <w:r>
        <w:t xml:space="preserve"> comply with all firestopping requirements for each penetration.</w:t>
      </w:r>
    </w:p>
    <w:p w14:paraId="64F5A142" w14:textId="3F83E439" w:rsidR="0086660F" w:rsidRDefault="0086660F" w:rsidP="00F247AF">
      <w:pPr>
        <w:pStyle w:val="Level1"/>
      </w:pPr>
      <w:r>
        <w:t xml:space="preserve">To prevent accidental liquid spills from passing to a lower level, provide the following: </w:t>
      </w:r>
    </w:p>
    <w:p w14:paraId="3E384FF2" w14:textId="45DF490D" w:rsidR="0086660F" w:rsidRDefault="0086660F" w:rsidP="00F247AF">
      <w:pPr>
        <w:pStyle w:val="Level2"/>
      </w:pPr>
      <w:r>
        <w:t>For sleeves: Extend sleeve 25 mm (</w:t>
      </w:r>
      <w:r w:rsidR="005414FC">
        <w:t>1</w:t>
      </w:r>
      <w:r>
        <w:t xml:space="preserve"> inch) above finished floor and provid</w:t>
      </w:r>
      <w:r w:rsidR="004C59B5">
        <w:t>e sealant for watertight joint.</w:t>
      </w:r>
    </w:p>
    <w:p w14:paraId="115FD122" w14:textId="6C730536" w:rsidR="0086660F" w:rsidRDefault="0086660F" w:rsidP="00F247AF">
      <w:pPr>
        <w:pStyle w:val="Level2"/>
      </w:pPr>
      <w:r>
        <w:t xml:space="preserve">For blocked out floor openings: Provide </w:t>
      </w:r>
      <w:r w:rsidR="00B53127">
        <w:t>40</w:t>
      </w:r>
      <w:r>
        <w:t xml:space="preserve"> mm (1</w:t>
      </w:r>
      <w:r>
        <w:noBreakHyphen/>
        <w:t>1/2 inch) angle set in si</w:t>
      </w:r>
      <w:r w:rsidR="004C59B5">
        <w:t>licone adhesive around opening.</w:t>
      </w:r>
    </w:p>
    <w:p w14:paraId="23E6AD24" w14:textId="77BAA61C" w:rsidR="0086660F" w:rsidRDefault="0086660F" w:rsidP="00F247AF">
      <w:pPr>
        <w:pStyle w:val="Level2"/>
      </w:pPr>
      <w:r>
        <w:t xml:space="preserve">For drilled penetrations: Provide </w:t>
      </w:r>
      <w:r w:rsidR="00B53127">
        <w:t>40</w:t>
      </w:r>
      <w:r>
        <w:t xml:space="preserve"> mm (1</w:t>
      </w:r>
      <w:r>
        <w:noBreakHyphen/>
        <w:t>1/2 inch) angle ring or square set in silico</w:t>
      </w:r>
      <w:r w:rsidR="004C59B5">
        <w:t>ne adhesive around penetration.</w:t>
      </w:r>
    </w:p>
    <w:p w14:paraId="638D02DC" w14:textId="1F480EDD" w:rsidR="0086660F" w:rsidRDefault="0086660F" w:rsidP="00F247AF">
      <w:pPr>
        <w:pStyle w:val="Level1"/>
      </w:pPr>
      <w:r>
        <w:t xml:space="preserve">Penetrations are </w:t>
      </w:r>
      <w:r w:rsidR="00F65657">
        <w:t>prohibited</w:t>
      </w:r>
      <w:r>
        <w:t xml:space="preserve"> through beams or ribs, but may be installed in concrete beam flanges</w:t>
      </w:r>
      <w:r w:rsidR="009F71D9">
        <w:t>, with structural engineer prior approval</w:t>
      </w:r>
      <w:r>
        <w:t xml:space="preserve">. Any deviation from these requirements must receive prior approval of </w:t>
      </w:r>
      <w:r w:rsidR="009F71D9">
        <w:t>COR</w:t>
      </w:r>
      <w:r w:rsidR="004C59B5">
        <w:t>.</w:t>
      </w:r>
    </w:p>
    <w:p w14:paraId="33B3A862" w14:textId="771B513B" w:rsidR="0086660F" w:rsidRDefault="0086660F" w:rsidP="00F247AF">
      <w:pPr>
        <w:pStyle w:val="Level1"/>
      </w:pPr>
      <w:r>
        <w:t>S</w:t>
      </w:r>
      <w:r w:rsidR="00EF0798">
        <w:t>heet metal, plastic, or moisture resistant fiber s</w:t>
      </w:r>
      <w:r>
        <w:t>leeves</w:t>
      </w:r>
      <w:r w:rsidR="00EF0798">
        <w:t xml:space="preserve"> </w:t>
      </w:r>
      <w:r w:rsidR="009978E3">
        <w:t>will</w:t>
      </w:r>
      <w:r w:rsidR="00941CE4">
        <w:t xml:space="preserve"> be provided</w:t>
      </w:r>
      <w:r>
        <w:t xml:space="preserve"> for pipe passing through floors, interior walls, and </w:t>
      </w:r>
      <w:r>
        <w:lastRenderedPageBreak/>
        <w:t>partitions, unless brass or steel pipe sleeves are specifically called for below.</w:t>
      </w:r>
    </w:p>
    <w:p w14:paraId="0E4F981D" w14:textId="47C918DD" w:rsidR="0086660F" w:rsidRDefault="00EF0798" w:rsidP="00F247AF">
      <w:pPr>
        <w:pStyle w:val="Level1"/>
      </w:pPr>
      <w:r>
        <w:t>Cast iron or zinc coated pipe s</w:t>
      </w:r>
      <w:r w:rsidR="0086660F">
        <w:t>leeves</w:t>
      </w:r>
      <w:r>
        <w:t xml:space="preserve"> </w:t>
      </w:r>
      <w:r w:rsidR="009978E3">
        <w:t>will</w:t>
      </w:r>
      <w:r w:rsidR="00941CE4">
        <w:t xml:space="preserve"> be provided</w:t>
      </w:r>
      <w:r w:rsidR="0086660F">
        <w:t xml:space="preserve"> for pipe passing through exterior walls below grade. </w:t>
      </w:r>
      <w:r w:rsidR="00941CE4">
        <w:t xml:space="preserve">The </w:t>
      </w:r>
      <w:r w:rsidR="0086660F">
        <w:t xml:space="preserve">space between </w:t>
      </w:r>
      <w:r w:rsidR="00941CE4">
        <w:t xml:space="preserve">the </w:t>
      </w:r>
      <w:r w:rsidR="0086660F">
        <w:t xml:space="preserve">sleeve and pipe </w:t>
      </w:r>
      <w:r w:rsidR="009978E3">
        <w:t>will</w:t>
      </w:r>
      <w:r w:rsidR="00941CE4">
        <w:t xml:space="preserve"> be made </w:t>
      </w:r>
      <w:r w:rsidR="0086660F">
        <w:t xml:space="preserve">watertight with a modular or link rubber seal. </w:t>
      </w:r>
      <w:r w:rsidR="00941CE4">
        <w:t>The link s</w:t>
      </w:r>
      <w:r w:rsidR="0086660F">
        <w:t xml:space="preserve">eal </w:t>
      </w:r>
      <w:r w:rsidR="009978E3">
        <w:t>will</w:t>
      </w:r>
      <w:r w:rsidR="0086660F">
        <w:t xml:space="preserve"> be applied at both ends of </w:t>
      </w:r>
      <w:r w:rsidR="00941CE4">
        <w:t xml:space="preserve">the </w:t>
      </w:r>
      <w:r w:rsidR="004C59B5">
        <w:t>sleeve.</w:t>
      </w:r>
    </w:p>
    <w:p w14:paraId="1E8B4237" w14:textId="4F1BA669" w:rsidR="00463ADA" w:rsidRDefault="00463ADA" w:rsidP="001A6EC2">
      <w:pPr>
        <w:pStyle w:val="SpecNote"/>
        <w:outlineLvl w:val="9"/>
      </w:pPr>
      <w:r>
        <w:t xml:space="preserve">SPEC WRITER NOTE: See standard detail SD220511-01.DWG available at </w:t>
      </w:r>
      <w:hyperlink r:id="rId10" w:tooltip="VA STANDARD DETAILS" w:history="1">
        <w:r w:rsidR="00BD556A" w:rsidRPr="00634C5D">
          <w:rPr>
            <w:rStyle w:val="Hyperlink"/>
          </w:rPr>
          <w:t>http://www.cfm.va.gov/til/sDetail.asp</w:t>
        </w:r>
      </w:hyperlink>
      <w:r w:rsidR="00BD556A" w:rsidRPr="00465794">
        <w:t>.</w:t>
      </w:r>
    </w:p>
    <w:p w14:paraId="5F77FBDD" w14:textId="77777777" w:rsidR="006E4293" w:rsidRDefault="006E4293" w:rsidP="001A6EC2">
      <w:pPr>
        <w:pStyle w:val="SpecNote"/>
        <w:outlineLvl w:val="9"/>
      </w:pPr>
    </w:p>
    <w:p w14:paraId="19063CDB" w14:textId="7B7202BE" w:rsidR="0086660F" w:rsidRDefault="00EF0798" w:rsidP="00F247AF">
      <w:pPr>
        <w:pStyle w:val="Level1"/>
      </w:pPr>
      <w:r>
        <w:t>Galvanized s</w:t>
      </w:r>
      <w:r w:rsidR="0086660F">
        <w:t>teel or an alterna</w:t>
      </w:r>
      <w:r>
        <w:t>te black iron pipe with asphalt coating s</w:t>
      </w:r>
      <w:r w:rsidR="0086660F">
        <w:t>leeves</w:t>
      </w:r>
      <w:r w:rsidR="00941CE4">
        <w:t xml:space="preserve"> </w:t>
      </w:r>
      <w:r w:rsidR="009978E3">
        <w:t>will</w:t>
      </w:r>
      <w:r w:rsidR="00941CE4">
        <w:t xml:space="preserve"> be</w:t>
      </w:r>
      <w:r w:rsidR="0086660F">
        <w:t xml:space="preserve"> for pipe passing through concrete beam flanges, except where brass pipe sleeves are called for. </w:t>
      </w:r>
      <w:r w:rsidR="00941CE4">
        <w:t xml:space="preserve">A galvanized steel </w:t>
      </w:r>
      <w:r w:rsidR="00C86219">
        <w:t xml:space="preserve">sleeve </w:t>
      </w:r>
      <w:r w:rsidR="009978E3">
        <w:t>will</w:t>
      </w:r>
      <w:r w:rsidR="00941CE4">
        <w:t xml:space="preserve"> be provided</w:t>
      </w:r>
      <w:r w:rsidR="0086660F">
        <w:t xml:space="preserve"> for pipe passing through floor of mechanical rooms, laundry work rooms, and animal rooms above basement. Except in mechanical rooms, sleeve</w:t>
      </w:r>
      <w:r w:rsidR="00941CE4">
        <w:t xml:space="preserve">s </w:t>
      </w:r>
      <w:r w:rsidR="009978E3">
        <w:t>will</w:t>
      </w:r>
      <w:r w:rsidR="00941CE4">
        <w:t xml:space="preserve"> be connected</w:t>
      </w:r>
      <w:r w:rsidR="0086660F">
        <w:t xml:space="preserve"> with </w:t>
      </w:r>
      <w:r w:rsidR="00941CE4">
        <w:t xml:space="preserve">a </w:t>
      </w:r>
      <w:r w:rsidR="004C59B5">
        <w:t>floor plate.</w:t>
      </w:r>
    </w:p>
    <w:p w14:paraId="1F5962CB" w14:textId="78059945" w:rsidR="0086660F" w:rsidRDefault="0086660F" w:rsidP="00F247AF">
      <w:pPr>
        <w:pStyle w:val="Level1"/>
      </w:pPr>
      <w:r>
        <w:t>Brass Pipe Sleeves</w:t>
      </w:r>
      <w:r w:rsidR="00941CE4">
        <w:t xml:space="preserve"> </w:t>
      </w:r>
      <w:r w:rsidR="009978E3">
        <w:t>will</w:t>
      </w:r>
      <w:r w:rsidR="00941CE4">
        <w:t xml:space="preserve"> be provided</w:t>
      </w:r>
      <w:r>
        <w:t xml:space="preserve"> for pipe passing through quarry tile, terrazzo or ceramic tile floors. </w:t>
      </w:r>
      <w:r w:rsidR="00EF0798">
        <w:t>The s</w:t>
      </w:r>
      <w:r>
        <w:t xml:space="preserve">leeve </w:t>
      </w:r>
      <w:r w:rsidR="009978E3">
        <w:t>will</w:t>
      </w:r>
      <w:r w:rsidR="00941CE4">
        <w:t xml:space="preserve"> be connected </w:t>
      </w:r>
      <w:r>
        <w:t xml:space="preserve">with </w:t>
      </w:r>
      <w:r w:rsidR="00941CE4">
        <w:t xml:space="preserve">a </w:t>
      </w:r>
      <w:r w:rsidR="004C59B5">
        <w:t>floor plate.</w:t>
      </w:r>
    </w:p>
    <w:p w14:paraId="432FD94B" w14:textId="2DA270D1" w:rsidR="0086660F" w:rsidRDefault="00EF0798" w:rsidP="00F247AF">
      <w:pPr>
        <w:pStyle w:val="Level1"/>
      </w:pPr>
      <w:r>
        <w:t>Sleeve c</w:t>
      </w:r>
      <w:r w:rsidR="0086660F">
        <w:t>learance</w:t>
      </w:r>
      <w:r>
        <w:t xml:space="preserve"> </w:t>
      </w:r>
      <w:r w:rsidR="0086660F">
        <w:t xml:space="preserve">through floors, walls, partitions, and beam flanges </w:t>
      </w:r>
      <w:r w:rsidR="009978E3">
        <w:t>will</w:t>
      </w:r>
      <w:r w:rsidR="0086660F">
        <w:t xml:space="preserve"> be </w:t>
      </w:r>
      <w:r w:rsidR="00C9693B">
        <w:t>25 mm (</w:t>
      </w:r>
      <w:r w:rsidR="005414FC">
        <w:t>1</w:t>
      </w:r>
      <w:r w:rsidR="0086660F">
        <w:t xml:space="preserve"> inch</w:t>
      </w:r>
      <w:r w:rsidR="00C9693B">
        <w:t>)</w:t>
      </w:r>
      <w:r w:rsidR="0086660F">
        <w:t xml:space="preserve"> greater in diameter than external diameter of pipe. Sleeve for pipe with insulation </w:t>
      </w:r>
      <w:r w:rsidR="009978E3">
        <w:t>will</w:t>
      </w:r>
      <w:r w:rsidR="0086660F">
        <w:t xml:space="preserve"> be large enough to accommodate the insulation</w:t>
      </w:r>
      <w:r>
        <w:t xml:space="preserve"> plus 25 mm (</w:t>
      </w:r>
      <w:r w:rsidR="005414FC">
        <w:t>1</w:t>
      </w:r>
      <w:r>
        <w:t xml:space="preserve"> inch) in diameter</w:t>
      </w:r>
      <w:r w:rsidR="0086660F">
        <w:t xml:space="preserve">. Interior openings </w:t>
      </w:r>
      <w:r w:rsidR="009978E3">
        <w:t>will</w:t>
      </w:r>
      <w:r w:rsidR="0086660F">
        <w:t xml:space="preserve"> be caulked tight with firestopping material and sealant to prevent the spread of fire, smoke, </w:t>
      </w:r>
      <w:r w:rsidR="00C86219">
        <w:t xml:space="preserve">water </w:t>
      </w:r>
      <w:r w:rsidR="004C59B5">
        <w:t>and gases.</w:t>
      </w:r>
    </w:p>
    <w:p w14:paraId="1DAFDA08" w14:textId="7A32122B" w:rsidR="0086660F" w:rsidRDefault="0086660F" w:rsidP="00820039">
      <w:pPr>
        <w:pStyle w:val="Level1"/>
        <w:spacing w:after="120"/>
      </w:pPr>
      <w:r>
        <w:t xml:space="preserve">Sealant and Adhesives: </w:t>
      </w:r>
      <w:r w:rsidR="009978E3">
        <w:t>Will</w:t>
      </w:r>
      <w:r>
        <w:t xml:space="preserve"> be as specified in </w:t>
      </w:r>
      <w:r w:rsidRPr="00D50F7C">
        <w:t>Section 07 92 00, JOINT SEALANTS</w:t>
      </w:r>
      <w:r>
        <w:t xml:space="preserve">. </w:t>
      </w:r>
      <w:r w:rsidR="009F71D9">
        <w:t xml:space="preserve">Bio-based materials </w:t>
      </w:r>
      <w:r w:rsidR="009978E3">
        <w:t>will</w:t>
      </w:r>
      <w:r w:rsidR="009F71D9">
        <w:t xml:space="preserve"> be utilized when possible.</w:t>
      </w:r>
    </w:p>
    <w:p w14:paraId="5E588729" w14:textId="679EBA3B" w:rsidR="00C86219" w:rsidRDefault="00C86219" w:rsidP="00F247AF">
      <w:pPr>
        <w:pStyle w:val="Level1"/>
      </w:pPr>
      <w:r>
        <w:t xml:space="preserve">Pipe passing through roof </w:t>
      </w:r>
      <w:r w:rsidR="009978E3">
        <w:t>will</w:t>
      </w:r>
      <w:r>
        <w:t xml:space="preserve"> be installed through a 4.9 kg per square meter copper flashing with an integral skirt or flange. Skirt or flange </w:t>
      </w:r>
      <w:r w:rsidR="009978E3">
        <w:t>will</w:t>
      </w:r>
      <w:r w:rsidR="003C654A">
        <w:t xml:space="preserve"> extend not less than 200 mm (8 </w:t>
      </w:r>
      <w:r>
        <w:t>inches) from the pipe and set in a solid coating of bituminous cement. Ext</w:t>
      </w:r>
      <w:r w:rsidR="003C654A">
        <w:t xml:space="preserve">end flashing a minimum of </w:t>
      </w:r>
      <w:r w:rsidR="00B53127">
        <w:t>250</w:t>
      </w:r>
      <w:r w:rsidR="003C654A">
        <w:t xml:space="preserve"> mm (10 </w:t>
      </w:r>
      <w:r>
        <w:t xml:space="preserve">inches) up the pipe. Pipe passing through a waterproofing membrane </w:t>
      </w:r>
      <w:r w:rsidR="009978E3">
        <w:t>will</w:t>
      </w:r>
      <w:r>
        <w:t xml:space="preserve"> be provided with a clamping flange. The annular space between the sleeve and pipe </w:t>
      </w:r>
      <w:r w:rsidR="009978E3">
        <w:t>will</w:t>
      </w:r>
      <w:r>
        <w:t xml:space="preserve"> be sealed watertight.</w:t>
      </w:r>
    </w:p>
    <w:p w14:paraId="054626BC" w14:textId="630451EB" w:rsidR="0086660F" w:rsidRDefault="00F81BBB" w:rsidP="001A6EC2">
      <w:pPr>
        <w:pStyle w:val="ArticleB"/>
        <w:outlineLvl w:val="1"/>
      </w:pPr>
      <w:r>
        <w:t xml:space="preserve"> </w:t>
      </w:r>
      <w:r w:rsidR="004C59B5">
        <w:t>TOOLS AND LUBRICANTS</w:t>
      </w:r>
    </w:p>
    <w:p w14:paraId="6F48B0EB" w14:textId="44A700DA" w:rsidR="0086660F" w:rsidRDefault="0086660F" w:rsidP="00F247AF">
      <w:pPr>
        <w:pStyle w:val="Level1"/>
      </w:pPr>
      <w:r>
        <w:t xml:space="preserve">Furnish, and turn over to the </w:t>
      </w:r>
      <w:r w:rsidR="009F71D9">
        <w:t>COR</w:t>
      </w:r>
      <w:r>
        <w:t>, special tools not readily available commercially, that are required for disassembly or adjustment of equipment an</w:t>
      </w:r>
      <w:r w:rsidR="004C59B5">
        <w:t>d machinery furnished.</w:t>
      </w:r>
    </w:p>
    <w:p w14:paraId="52B8112B" w14:textId="29B34697" w:rsidR="0086660F" w:rsidRDefault="0086660F" w:rsidP="00F247AF">
      <w:pPr>
        <w:pStyle w:val="Level1"/>
      </w:pPr>
      <w:r>
        <w:lastRenderedPageBreak/>
        <w:t>Grease Guns with Attachments for Applicable Fittings: One for each type of grease required for</w:t>
      </w:r>
      <w:r w:rsidR="004C59B5">
        <w:t xml:space="preserve"> each motor or other equipment.</w:t>
      </w:r>
    </w:p>
    <w:p w14:paraId="7A778ABD" w14:textId="633DAABD" w:rsidR="0086660F" w:rsidRDefault="0086660F" w:rsidP="00F247AF">
      <w:pPr>
        <w:pStyle w:val="Level1"/>
      </w:pPr>
      <w:r>
        <w:t xml:space="preserve">Tool Containers: metal, permanently identified for intended service and mounted, or located, where directed by the </w:t>
      </w:r>
      <w:r w:rsidR="009F71D9">
        <w:t>COR</w:t>
      </w:r>
      <w:r w:rsidR="004C59B5">
        <w:t>.</w:t>
      </w:r>
    </w:p>
    <w:p w14:paraId="571278FC" w14:textId="7CBD5440" w:rsidR="0086660F" w:rsidRDefault="0086660F" w:rsidP="00F247AF">
      <w:pPr>
        <w:pStyle w:val="Level1"/>
      </w:pPr>
      <w:r>
        <w:t>Lubricants: A minimum of 0.95 L (</w:t>
      </w:r>
      <w:r w:rsidR="005414FC">
        <w:t>1</w:t>
      </w:r>
      <w:r>
        <w:t xml:space="preserve"> quart) of oil, and 0.45 kg (</w:t>
      </w:r>
      <w:r w:rsidR="005414FC">
        <w:t>1</w:t>
      </w:r>
      <w:r>
        <w:t xml:space="preserve"> pound) of grease, of equipment manufacturer's recommended grade and type, in unopened containers and properly identified as to use for each different application. </w:t>
      </w:r>
      <w:r w:rsidR="009B779F">
        <w:t xml:space="preserve">Bio-based materials </w:t>
      </w:r>
      <w:r w:rsidR="009978E3">
        <w:t>will</w:t>
      </w:r>
      <w:r w:rsidR="009B779F">
        <w:t xml:space="preserve"> be utilized when possible.</w:t>
      </w:r>
    </w:p>
    <w:p w14:paraId="7AB82CFE" w14:textId="20A33269" w:rsidR="0086660F" w:rsidRDefault="00F81BBB" w:rsidP="001A6EC2">
      <w:pPr>
        <w:pStyle w:val="ArticleB"/>
        <w:outlineLvl w:val="1"/>
      </w:pPr>
      <w:r>
        <w:t xml:space="preserve"> </w:t>
      </w:r>
      <w:r w:rsidR="004C59B5">
        <w:t>WALL, FLOOR AND CEILING PLATES</w:t>
      </w:r>
    </w:p>
    <w:p w14:paraId="06A2F720" w14:textId="10D086A3" w:rsidR="0086660F" w:rsidRDefault="0086660F" w:rsidP="00F247AF">
      <w:pPr>
        <w:pStyle w:val="Level1"/>
      </w:pPr>
      <w:r>
        <w:t>Material and Type: Chrome plated brass or chrome plated steel, one piece or split type with concealed hinge, with set screw for fastening to pipe, or sleeve. Use plates that fit tight around pipes, cover openings around pipes and cover the entire pipe slee</w:t>
      </w:r>
      <w:r w:rsidR="004C59B5">
        <w:t>ve projection.</w:t>
      </w:r>
    </w:p>
    <w:p w14:paraId="34EF3B00" w14:textId="45ACEA57" w:rsidR="0086660F" w:rsidRDefault="0086660F" w:rsidP="00F247AF">
      <w:pPr>
        <w:pStyle w:val="Level1"/>
      </w:pPr>
      <w:r>
        <w:t>Thickn</w:t>
      </w:r>
      <w:r w:rsidR="003C654A">
        <w:t xml:space="preserve">ess: Not less than 2.4 mm (3/32 </w:t>
      </w:r>
      <w:r>
        <w:t>inch) for floor plates. For wall and ceiling plates, not less than 0.64 mm (0.025</w:t>
      </w:r>
      <w:r w:rsidR="003C654A">
        <w:t xml:space="preserve"> </w:t>
      </w:r>
      <w:r>
        <w:t xml:space="preserve">inch) for up to </w:t>
      </w:r>
      <w:r w:rsidR="00B53127">
        <w:t>75</w:t>
      </w:r>
      <w:r>
        <w:t xml:space="preserve"> mm (3</w:t>
      </w:r>
      <w:r w:rsidR="005414FC">
        <w:t xml:space="preserve"> </w:t>
      </w:r>
      <w:r>
        <w:t>inch</w:t>
      </w:r>
      <w:r w:rsidR="005414FC">
        <w:t>)</w:t>
      </w:r>
      <w:r>
        <w:t xml:space="preserve"> pipe, 0.89 mm (0.035</w:t>
      </w:r>
      <w:r w:rsidR="003C654A">
        <w:t xml:space="preserve"> </w:t>
      </w:r>
      <w:r w:rsidR="004C59B5">
        <w:t>inch) for larger pipe.</w:t>
      </w:r>
    </w:p>
    <w:p w14:paraId="58B74790" w14:textId="4F3B1FCA" w:rsidR="0086660F" w:rsidRDefault="0086660F" w:rsidP="00F247AF">
      <w:pPr>
        <w:pStyle w:val="Level1"/>
      </w:pPr>
      <w:r>
        <w:t xml:space="preserve">Locations: Use where pipe penetrates floors, walls and ceilings in exposed locations, in finished areas only. </w:t>
      </w:r>
      <w:r w:rsidR="00F901FD">
        <w:t xml:space="preserve">Wall plates </w:t>
      </w:r>
      <w:r w:rsidR="009978E3">
        <w:t>will</w:t>
      </w:r>
      <w:r w:rsidR="00F901FD">
        <w:t xml:space="preserve"> be used </w:t>
      </w:r>
      <w:r>
        <w:t xml:space="preserve">where insulation ends on exposed water supply pipe drop from overhead. </w:t>
      </w:r>
      <w:r w:rsidR="007156B2">
        <w:t>A</w:t>
      </w:r>
      <w:r>
        <w:t xml:space="preserve"> watertight </w:t>
      </w:r>
      <w:r w:rsidR="007156B2">
        <w:t xml:space="preserve">joint </w:t>
      </w:r>
      <w:r w:rsidR="009978E3">
        <w:t>will</w:t>
      </w:r>
      <w:r w:rsidR="007156B2">
        <w:t xml:space="preserve"> be provided </w:t>
      </w:r>
      <w:r>
        <w:t>in spaces where brass or steel pipe slee</w:t>
      </w:r>
      <w:r w:rsidR="004C59B5">
        <w:t>ves are specified.</w:t>
      </w:r>
    </w:p>
    <w:p w14:paraId="0A4153FB" w14:textId="4CBAAA0A" w:rsidR="0086660F" w:rsidRDefault="00F81BBB" w:rsidP="001A6EC2">
      <w:pPr>
        <w:pStyle w:val="ArticleB"/>
        <w:outlineLvl w:val="1"/>
      </w:pPr>
      <w:r>
        <w:t xml:space="preserve"> </w:t>
      </w:r>
      <w:r w:rsidR="0086660F">
        <w:t>ASBESTOS</w:t>
      </w:r>
    </w:p>
    <w:p w14:paraId="073F708C" w14:textId="6094DA4F" w:rsidR="0086660F" w:rsidRDefault="0086660F" w:rsidP="00F247AF">
      <w:pPr>
        <w:pStyle w:val="Level1"/>
      </w:pPr>
      <w:r>
        <w:t xml:space="preserve">Materials containing asbestos are </w:t>
      </w:r>
      <w:r w:rsidR="00F65657">
        <w:t>prohibited</w:t>
      </w:r>
      <w:r>
        <w:t>.</w:t>
      </w:r>
    </w:p>
    <w:p w14:paraId="27CD4C5B" w14:textId="06D121E3" w:rsidR="0086660F" w:rsidRDefault="004C59B5" w:rsidP="00820039">
      <w:pPr>
        <w:pStyle w:val="PART"/>
      </w:pPr>
      <w:r>
        <w:t>EXECUTION</w:t>
      </w:r>
    </w:p>
    <w:p w14:paraId="09F6F9F5" w14:textId="195956CB" w:rsidR="0086660F" w:rsidRDefault="0086660F" w:rsidP="001A6EC2">
      <w:pPr>
        <w:pStyle w:val="ArticleB"/>
        <w:outlineLvl w:val="1"/>
      </w:pPr>
      <w:r>
        <w:t xml:space="preserve"> </w:t>
      </w:r>
      <w:bookmarkStart w:id="3" w:name="bm"/>
      <w:bookmarkEnd w:id="3"/>
      <w:r w:rsidRPr="00227C4A">
        <w:t>ARRANGEMENT AND INSTALLATION OF EQUIPMENT AND PIPING</w:t>
      </w:r>
    </w:p>
    <w:p w14:paraId="62DFD6A3" w14:textId="5AD10EA4" w:rsidR="0086660F" w:rsidRDefault="00CF7163" w:rsidP="00F247AF">
      <w:pPr>
        <w:pStyle w:val="Level1"/>
      </w:pPr>
      <w:r>
        <w:t>L</w:t>
      </w:r>
      <w:r w:rsidR="0086660F">
        <w:t xml:space="preserve">ocation of piping, sleeves, inserts, hangers, and equipment, access provisions </w:t>
      </w:r>
      <w:r w:rsidR="009978E3">
        <w:t>will</w:t>
      </w:r>
      <w:r>
        <w:t xml:space="preserve"> be coordinated with the </w:t>
      </w:r>
      <w:r w:rsidR="0086660F">
        <w:t>work of all trades</w:t>
      </w:r>
      <w:r w:rsidR="004C59B5">
        <w:t xml:space="preserve">. </w:t>
      </w:r>
      <w:r>
        <w:t>P</w:t>
      </w:r>
      <w:r w:rsidR="0086660F">
        <w:t>iping, sleeves, inserts, hangers, and equipment</w:t>
      </w:r>
      <w:r>
        <w:t xml:space="preserve"> </w:t>
      </w:r>
      <w:r w:rsidR="009978E3">
        <w:t>will</w:t>
      </w:r>
      <w:r>
        <w:t xml:space="preserve"> be located</w:t>
      </w:r>
      <w:r w:rsidR="0086660F">
        <w:t xml:space="preserve"> clear of windows, doors, openings, light outlets, and other services and utilities. </w:t>
      </w:r>
      <w:r>
        <w:t>E</w:t>
      </w:r>
      <w:r w:rsidR="0086660F">
        <w:t xml:space="preserve">quipment layout drawings </w:t>
      </w:r>
      <w:r w:rsidR="009978E3">
        <w:t>will</w:t>
      </w:r>
      <w:r>
        <w:t xml:space="preserve"> be prepared </w:t>
      </w:r>
      <w:r w:rsidR="0086660F">
        <w:t xml:space="preserve">to coordinate proper location and personnel access of all facilities. </w:t>
      </w:r>
      <w:r>
        <w:t>T</w:t>
      </w:r>
      <w:r w:rsidR="0086660F">
        <w:t xml:space="preserve">he drawings </w:t>
      </w:r>
      <w:r w:rsidR="009978E3">
        <w:t>will</w:t>
      </w:r>
      <w:r>
        <w:t xml:space="preserve"> be submitted </w:t>
      </w:r>
      <w:r w:rsidR="0086660F">
        <w:t>for review</w:t>
      </w:r>
      <w:r>
        <w:t>.</w:t>
      </w:r>
    </w:p>
    <w:p w14:paraId="403A129E" w14:textId="21DB3DD1" w:rsidR="0086660F" w:rsidRDefault="00CF7163" w:rsidP="00F247AF">
      <w:pPr>
        <w:pStyle w:val="Level1"/>
      </w:pPr>
      <w:r>
        <w:t>M</w:t>
      </w:r>
      <w:r w:rsidR="0086660F">
        <w:t>anufacturer's published recommendations</w:t>
      </w:r>
      <w:r>
        <w:t xml:space="preserve"> </w:t>
      </w:r>
      <w:r w:rsidR="009978E3">
        <w:t>will</w:t>
      </w:r>
      <w:r>
        <w:t xml:space="preserve"> be followed</w:t>
      </w:r>
      <w:r w:rsidR="0086660F">
        <w:t xml:space="preserve"> for installation m</w:t>
      </w:r>
      <w:r w:rsidR="004C59B5">
        <w:t>ethods not otherwise specified.</w:t>
      </w:r>
    </w:p>
    <w:p w14:paraId="0EE9045A" w14:textId="0F549552" w:rsidR="0086660F" w:rsidRDefault="0086660F" w:rsidP="00F247AF">
      <w:pPr>
        <w:pStyle w:val="Level1"/>
      </w:pPr>
      <w:r>
        <w:t>Operating Personnel Access and Observation Pr</w:t>
      </w:r>
      <w:r w:rsidR="004C59B5">
        <w:t xml:space="preserve">ovisions: </w:t>
      </w:r>
      <w:r w:rsidR="00CF7163">
        <w:t>A</w:t>
      </w:r>
      <w:r>
        <w:t xml:space="preserve">ll equipment and systems </w:t>
      </w:r>
      <w:r w:rsidR="009978E3">
        <w:t>will</w:t>
      </w:r>
      <w:r w:rsidR="00CF7163">
        <w:t xml:space="preserve"> be arranged </w:t>
      </w:r>
      <w:r>
        <w:t>to provide clear view and easy access, without use of portable ladders, for maintenance</w:t>
      </w:r>
      <w:r w:rsidR="009B779F">
        <w:t>, testing</w:t>
      </w:r>
      <w:r>
        <w:t xml:space="preserve"> and operation </w:t>
      </w:r>
      <w:r>
        <w:lastRenderedPageBreak/>
        <w:t xml:space="preserve">of all devices including, but not limited to: all equipment items, valves, </w:t>
      </w:r>
      <w:r w:rsidR="009B779F">
        <w:t xml:space="preserve">backflow preventers, </w:t>
      </w:r>
      <w:r>
        <w:t xml:space="preserve">filters, strainers, transmitters, sensors, </w:t>
      </w:r>
      <w:r w:rsidR="009B779F">
        <w:t xml:space="preserve">meters and </w:t>
      </w:r>
      <w:r>
        <w:t>control devices. All ga</w:t>
      </w:r>
      <w:r w:rsidR="00FF4696">
        <w:t>u</w:t>
      </w:r>
      <w:r>
        <w:t xml:space="preserve">ges and indicators </w:t>
      </w:r>
      <w:r w:rsidR="009978E3">
        <w:t>will</w:t>
      </w:r>
      <w:r>
        <w:t xml:space="preserve"> be clearly visible by personnel standing on the floor or on permanent platforms. </w:t>
      </w:r>
      <w:r w:rsidR="00F67F7A">
        <w:t>M</w:t>
      </w:r>
      <w:r>
        <w:t xml:space="preserve">aintenance and operating space and access provisions that are shown </w:t>
      </w:r>
      <w:r w:rsidR="00B42B17">
        <w:t>i</w:t>
      </w:r>
      <w:r>
        <w:t>n the drawings</w:t>
      </w:r>
      <w:r w:rsidR="00F67F7A">
        <w:t xml:space="preserve"> </w:t>
      </w:r>
      <w:r w:rsidR="009978E3">
        <w:t>will</w:t>
      </w:r>
      <w:r w:rsidR="00F67F7A">
        <w:t xml:space="preserve"> not be changed nor reduced</w:t>
      </w:r>
      <w:r w:rsidR="004C59B5">
        <w:t>.</w:t>
      </w:r>
    </w:p>
    <w:p w14:paraId="1C58B914" w14:textId="4D4E5D74" w:rsidR="0086660F" w:rsidRDefault="00EF14C5" w:rsidP="00F247AF">
      <w:pPr>
        <w:pStyle w:val="Level1"/>
      </w:pPr>
      <w:r>
        <w:t>S</w:t>
      </w:r>
      <w:r w:rsidR="0086660F">
        <w:t xml:space="preserve">tructural systems necessary for pipe and equipment support </w:t>
      </w:r>
      <w:r w:rsidR="009978E3">
        <w:t>will</w:t>
      </w:r>
      <w:r>
        <w:t xml:space="preserve"> be coordinated </w:t>
      </w:r>
      <w:r w:rsidR="0086660F">
        <w:t>to permit proper installation.</w:t>
      </w:r>
    </w:p>
    <w:p w14:paraId="12C0F994" w14:textId="64FCE1E0" w:rsidR="0086660F" w:rsidRDefault="0086660F" w:rsidP="00F247AF">
      <w:pPr>
        <w:pStyle w:val="Level1"/>
      </w:pPr>
      <w:r>
        <w:t xml:space="preserve">Location of pipe sleeves, trenches and chases </w:t>
      </w:r>
      <w:r w:rsidR="009978E3">
        <w:t>will</w:t>
      </w:r>
      <w:r>
        <w:t xml:space="preserve"> be accurately coordinated with equipment and piping locations.</w:t>
      </w:r>
    </w:p>
    <w:p w14:paraId="103356EB" w14:textId="10A9CA7A" w:rsidR="0086660F" w:rsidRDefault="0086660F" w:rsidP="00F247AF">
      <w:pPr>
        <w:pStyle w:val="Level1"/>
        <w:keepNext/>
      </w:pPr>
      <w:r>
        <w:t>Cutting Holes:</w:t>
      </w:r>
    </w:p>
    <w:p w14:paraId="6906C39E" w14:textId="6ECB4A62" w:rsidR="007033AF" w:rsidRDefault="007033AF" w:rsidP="00F247AF">
      <w:pPr>
        <w:pStyle w:val="Level2"/>
      </w:pPr>
      <w:r>
        <w:t xml:space="preserve">Holes </w:t>
      </w:r>
      <w:r w:rsidR="009978E3">
        <w:t>will</w:t>
      </w:r>
      <w:r>
        <w:t xml:space="preserve"> be located to avoid interference with structural members such as beams or grade beams. Holes </w:t>
      </w:r>
      <w:r w:rsidR="009978E3">
        <w:t>will</w:t>
      </w:r>
      <w:r>
        <w:t xml:space="preserve"> be laid out in advance and drilling done only after approval by COR. If the Contractor considers it necessary to drill through structural members, this matter </w:t>
      </w:r>
      <w:r w:rsidR="009978E3">
        <w:t>will</w:t>
      </w:r>
      <w:r>
        <w:t xml:space="preserve"> be referred to COR for approval.</w:t>
      </w:r>
    </w:p>
    <w:p w14:paraId="64443BD3" w14:textId="69C51050" w:rsidR="007033AF" w:rsidRDefault="007033AF" w:rsidP="00F247AF">
      <w:pPr>
        <w:pStyle w:val="Level2"/>
      </w:pPr>
      <w:r>
        <w:t xml:space="preserve">Waterproof membrane </w:t>
      </w:r>
      <w:r w:rsidR="009978E3">
        <w:t>will</w:t>
      </w:r>
      <w:r>
        <w:t xml:space="preserve"> not be penetrated. Pipe floor penetration block outs </w:t>
      </w:r>
      <w:r w:rsidR="009978E3">
        <w:t>will</w:t>
      </w:r>
      <w:r>
        <w:t xml:space="preserve"> be provided outside the extents of the waterproof membrane.</w:t>
      </w:r>
    </w:p>
    <w:p w14:paraId="1C9A3909" w14:textId="1BED18CF" w:rsidR="0086660F" w:rsidRDefault="00EF14C5" w:rsidP="00F247AF">
      <w:pPr>
        <w:pStyle w:val="Level2"/>
      </w:pPr>
      <w:r>
        <w:t>H</w:t>
      </w:r>
      <w:r w:rsidR="0086660F">
        <w:t xml:space="preserve">oles through concrete and masonry </w:t>
      </w:r>
      <w:r w:rsidR="009978E3">
        <w:t>will</w:t>
      </w:r>
      <w:r>
        <w:t xml:space="preserve"> be cut </w:t>
      </w:r>
      <w:r w:rsidR="0086660F">
        <w:t>by rotary core drill. Pneumatic hammer, impact electric, and hand or manual hammer type drill will not be allowed, except as permitted by COR where working area space is limited.</w:t>
      </w:r>
    </w:p>
    <w:p w14:paraId="74583BA2" w14:textId="15B24F82" w:rsidR="0086660F" w:rsidRDefault="0022295B" w:rsidP="00F247AF">
      <w:pPr>
        <w:pStyle w:val="Level1"/>
      </w:pPr>
      <w:r>
        <w:t>Minor Piping:</w:t>
      </w:r>
      <w:r w:rsidR="0086660F">
        <w:t xml:space="preserve"> Generally, </w:t>
      </w:r>
      <w:r>
        <w:t>small diameter pipe runs from drips and drains, water cooling, and other service</w:t>
      </w:r>
      <w:r w:rsidR="00307EE2">
        <w:t>s</w:t>
      </w:r>
      <w:r w:rsidR="0086660F">
        <w:t xml:space="preserve"> are not shown but must be provided.</w:t>
      </w:r>
    </w:p>
    <w:p w14:paraId="00D995C5" w14:textId="7C1CEE34" w:rsidR="0086660F" w:rsidRDefault="00501A5D" w:rsidP="00F247AF">
      <w:pPr>
        <w:pStyle w:val="Level1"/>
        <w:keepNext/>
      </w:pPr>
      <w:r>
        <w:t>Protection and Cleaning:</w:t>
      </w:r>
    </w:p>
    <w:p w14:paraId="365356BF" w14:textId="2137A845" w:rsidR="0086660F" w:rsidRDefault="0086660F" w:rsidP="00F247AF">
      <w:pPr>
        <w:pStyle w:val="Level2"/>
      </w:pPr>
      <w:r>
        <w:t xml:space="preserve">Equipment and materials </w:t>
      </w:r>
      <w:r w:rsidR="009978E3">
        <w:t>will</w:t>
      </w:r>
      <w:r>
        <w:t xml:space="preserve"> be carefully handled, properly stored, and adequately protected to prevent damage before and during installation, in accordance with the manufacturer's recommendations and as approved by the </w:t>
      </w:r>
      <w:r w:rsidR="009B779F">
        <w:t>COR</w:t>
      </w:r>
      <w:r>
        <w:t xml:space="preserve">. Damaged or defective items in the opinion of the </w:t>
      </w:r>
      <w:r w:rsidR="009B779F">
        <w:t>COR</w:t>
      </w:r>
      <w:r>
        <w:t xml:space="preserve">, </w:t>
      </w:r>
      <w:r w:rsidR="009978E3">
        <w:t>will</w:t>
      </w:r>
      <w:r w:rsidR="00501A5D">
        <w:t xml:space="preserve"> be replaced</w:t>
      </w:r>
      <w:r w:rsidR="007033AF">
        <w:t xml:space="preserve"> at no additional cost or time to the Government</w:t>
      </w:r>
      <w:r w:rsidR="00501A5D">
        <w:t>.</w:t>
      </w:r>
    </w:p>
    <w:p w14:paraId="3633AF5C" w14:textId="66CA75B6" w:rsidR="0086660F" w:rsidRDefault="0086660F" w:rsidP="00F247AF">
      <w:pPr>
        <w:pStyle w:val="Level2"/>
      </w:pPr>
      <w:r>
        <w:t>Protect all finished parts of equipment, such as shafts and bearings where accessible, from rust prior to operation by means of protective grease coating and wrapping. Close pipe openings with caps or plu</w:t>
      </w:r>
      <w:r w:rsidR="004C59B5">
        <w:t xml:space="preserve">gs during installation. </w:t>
      </w:r>
      <w:r w:rsidR="00EF0798">
        <w:t xml:space="preserve">Pipe openings, equipment, and plumbing fixtures </w:t>
      </w:r>
      <w:r w:rsidR="009978E3">
        <w:t>will</w:t>
      </w:r>
      <w:r w:rsidR="00EF0798">
        <w:t xml:space="preserve"> be tightly </w:t>
      </w:r>
      <w:r>
        <w:t>cover</w:t>
      </w:r>
      <w:r w:rsidR="00EF0798">
        <w:t>ed</w:t>
      </w:r>
      <w:r>
        <w:t xml:space="preserve"> </w:t>
      </w:r>
      <w:r w:rsidR="00EF0798">
        <w:t xml:space="preserve">against dirt </w:t>
      </w:r>
      <w:r>
        <w:t xml:space="preserve">or mechanical </w:t>
      </w:r>
      <w:r>
        <w:lastRenderedPageBreak/>
        <w:t>injury. At completion of all work thoroughly clean fixtures, e</w:t>
      </w:r>
      <w:r w:rsidR="00501A5D">
        <w:t>xposed materials and equipment.</w:t>
      </w:r>
    </w:p>
    <w:p w14:paraId="77DB36C8" w14:textId="68398BB4" w:rsidR="009B779F" w:rsidRDefault="0086660F" w:rsidP="00F247AF">
      <w:pPr>
        <w:pStyle w:val="Level1"/>
      </w:pPr>
      <w:r>
        <w:t xml:space="preserve">Concrete and Grout: </w:t>
      </w:r>
      <w:r w:rsidR="00C234D6">
        <w:t>C</w:t>
      </w:r>
      <w:r>
        <w:t>oncrete and shrink compensating grout 25 MPa (3000 psi</w:t>
      </w:r>
      <w:r w:rsidR="00C26336">
        <w:t>g</w:t>
      </w:r>
      <w:r>
        <w:t xml:space="preserve">) minimum, specified in </w:t>
      </w:r>
      <w:r w:rsidRPr="00D50F7C">
        <w:t>Section 03 30 00, CAST-IN-PLACE CONCRETE</w:t>
      </w:r>
      <w:r w:rsidR="008E6DCE">
        <w:t xml:space="preserve">, </w:t>
      </w:r>
      <w:r w:rsidR="009978E3">
        <w:t>will</w:t>
      </w:r>
      <w:r w:rsidR="00C234D6">
        <w:t xml:space="preserve"> be used for all pad or floor mounted equipment</w:t>
      </w:r>
      <w:r>
        <w:t>.</w:t>
      </w:r>
    </w:p>
    <w:p w14:paraId="2FD1991C" w14:textId="75246504" w:rsidR="0086660F" w:rsidRDefault="00C234D6" w:rsidP="00F247AF">
      <w:pPr>
        <w:pStyle w:val="Level1"/>
      </w:pPr>
      <w:r>
        <w:t>G</w:t>
      </w:r>
      <w:r w:rsidR="0086660F">
        <w:t>a</w:t>
      </w:r>
      <w:r w:rsidR="00FF4696">
        <w:t>u</w:t>
      </w:r>
      <w:r w:rsidR="0086660F">
        <w:t xml:space="preserve">ges, thermometers, valves and other devices </w:t>
      </w:r>
      <w:r w:rsidR="009978E3">
        <w:t>will</w:t>
      </w:r>
      <w:r>
        <w:t xml:space="preserve"> be installed </w:t>
      </w:r>
      <w:r w:rsidR="0086660F">
        <w:t xml:space="preserve">with due regard for ease in reading or operating and maintaining said devices. </w:t>
      </w:r>
      <w:r>
        <w:t>T</w:t>
      </w:r>
      <w:r w:rsidR="0086660F">
        <w:t>hermometers and ga</w:t>
      </w:r>
      <w:r w:rsidR="00FF4696">
        <w:t>u</w:t>
      </w:r>
      <w:r w:rsidR="0086660F">
        <w:t xml:space="preserve">ges </w:t>
      </w:r>
      <w:r w:rsidR="009978E3">
        <w:t>will</w:t>
      </w:r>
      <w:r>
        <w:t xml:space="preserve"> be located and positioned </w:t>
      </w:r>
      <w:r w:rsidR="0086660F">
        <w:t xml:space="preserve">to be easily read by operator or staff standing on floor or walkway provided. Servicing </w:t>
      </w:r>
      <w:r w:rsidR="009978E3">
        <w:t>will</w:t>
      </w:r>
      <w:r w:rsidR="0086660F">
        <w:t xml:space="preserve"> not require dismantling adjacent equipment or pipe work.</w:t>
      </w:r>
    </w:p>
    <w:p w14:paraId="16EB83CB" w14:textId="2692051F" w:rsidR="0086660F" w:rsidRDefault="0086660F" w:rsidP="00F247AF">
      <w:pPr>
        <w:pStyle w:val="Level1"/>
      </w:pPr>
      <w:r>
        <w:t xml:space="preserve">Interconnection of Controls and Instruments: </w:t>
      </w:r>
      <w:r w:rsidR="00DE400F">
        <w:t>Electrical interconnection is generally</w:t>
      </w:r>
      <w:r>
        <w:t xml:space="preserve"> not shown but</w:t>
      </w:r>
      <w:r w:rsidR="00DE400F">
        <w:t xml:space="preserve"> </w:t>
      </w:r>
      <w:r w:rsidR="009978E3">
        <w:t>will</w:t>
      </w:r>
      <w:r w:rsidR="00DE400F">
        <w:t xml:space="preserve"> </w:t>
      </w:r>
      <w:r>
        <w:t xml:space="preserve">be provided. This includes interconnections of sensors, transmitters, transducers, control devices, control and instrumentation panels, </w:t>
      </w:r>
      <w:r w:rsidR="009B779F">
        <w:t xml:space="preserve">alarms, </w:t>
      </w:r>
      <w:r>
        <w:t>instruments and computer workstations. Comply with NFPA</w:t>
      </w:r>
      <w:r w:rsidR="00FF0AA5">
        <w:t xml:space="preserve"> </w:t>
      </w:r>
      <w:r>
        <w:t>70.</w:t>
      </w:r>
    </w:p>
    <w:p w14:paraId="642BB432" w14:textId="60F154BB" w:rsidR="007156B2" w:rsidRDefault="00F57B60" w:rsidP="00F247AF">
      <w:pPr>
        <w:pStyle w:val="Level1"/>
      </w:pPr>
      <w:r>
        <w:t xml:space="preserve">Domestic </w:t>
      </w:r>
      <w:r w:rsidR="00E70E73">
        <w:t xml:space="preserve">cold and hot </w:t>
      </w:r>
      <w:r>
        <w:t>water</w:t>
      </w:r>
      <w:r w:rsidR="007156B2">
        <w:t xml:space="preserve"> systems interface with the HVAC control system</w:t>
      </w:r>
      <w:r w:rsidR="00E70E73">
        <w:t xml:space="preserve"> for the temperature, pressure and flow monitoring requirements to mitigate legionella.</w:t>
      </w:r>
      <w:r w:rsidR="007156B2">
        <w:t xml:space="preserve"> See th</w:t>
      </w:r>
      <w:r w:rsidR="00897CB7">
        <w:t>e HVAC control points list and S</w:t>
      </w:r>
      <w:r w:rsidR="007156B2">
        <w:t>ection 23 09 23</w:t>
      </w:r>
      <w:r w:rsidR="00897CB7">
        <w:t>,</w:t>
      </w:r>
      <w:r w:rsidR="007156B2">
        <w:t xml:space="preserve"> DIRECT DIGITAL CONTROL</w:t>
      </w:r>
      <w:r w:rsidR="009B779F">
        <w:t xml:space="preserve"> SYSTEM</w:t>
      </w:r>
      <w:r w:rsidR="007156B2">
        <w:t xml:space="preserve"> FOR HVAC</w:t>
      </w:r>
      <w:r w:rsidR="009B779F">
        <w:t>.</w:t>
      </w:r>
    </w:p>
    <w:p w14:paraId="7BACDDDE" w14:textId="1D9B2E3B" w:rsidR="0086660F" w:rsidRDefault="00501A5D" w:rsidP="00F247AF">
      <w:pPr>
        <w:pStyle w:val="Level1"/>
        <w:keepNext/>
      </w:pPr>
      <w:r>
        <w:t>Work in Existing Building:</w:t>
      </w:r>
    </w:p>
    <w:p w14:paraId="31C88995" w14:textId="6441BE58" w:rsidR="0086660F" w:rsidRDefault="0086660F" w:rsidP="00F247AF">
      <w:pPr>
        <w:pStyle w:val="Level2"/>
      </w:pPr>
      <w:r>
        <w:t xml:space="preserve">Perform as specified in Article, OPERATIONS AND STORAGE AREAS, Article, ALTERATIONS, and Article, RESTORATION of the </w:t>
      </w:r>
      <w:r w:rsidRPr="00D50F7C">
        <w:t>Section 01 00 00</w:t>
      </w:r>
      <w:r w:rsidRPr="003A40A3">
        <w:t>, GENERAL REQUIREMENTS</w:t>
      </w:r>
      <w:r>
        <w:t xml:space="preserve"> for relocation of existing equipment, alterations and resto</w:t>
      </w:r>
      <w:r w:rsidR="00501A5D">
        <w:t>ration of existing building(s).</w:t>
      </w:r>
    </w:p>
    <w:p w14:paraId="7552DD63" w14:textId="3F9E8006" w:rsidR="0086660F" w:rsidRDefault="0086660F" w:rsidP="00F247AF">
      <w:pPr>
        <w:pStyle w:val="Level2"/>
      </w:pPr>
      <w:r>
        <w:t xml:space="preserve">As specified in </w:t>
      </w:r>
      <w:r w:rsidRPr="00D50F7C">
        <w:t>Section 01 00 00</w:t>
      </w:r>
      <w:r w:rsidRPr="003A40A3">
        <w:t>, GENERAL REQUIREMENTS</w:t>
      </w:r>
      <w:r>
        <w:t xml:space="preserve">, Article, OPERATIONS AND STORAGE AREAS, make alterations to existing service piping at times that will </w:t>
      </w:r>
      <w:r w:rsidR="005C387D">
        <w:t xml:space="preserve">cause the </w:t>
      </w:r>
      <w:r>
        <w:t>least interfere with no</w:t>
      </w:r>
      <w:r w:rsidR="00501A5D">
        <w:t>rmal operation of the facility.</w:t>
      </w:r>
    </w:p>
    <w:p w14:paraId="07040B04" w14:textId="62CD9DCA" w:rsidR="00DE400F" w:rsidRDefault="0086660F" w:rsidP="00F247AF">
      <w:pPr>
        <w:pStyle w:val="Level1"/>
      </w:pPr>
      <w:r>
        <w:t>Work in Animal Research Areas: Seal all pipe penetrations with silicone sealant to prevent entrance of insects.</w:t>
      </w:r>
    </w:p>
    <w:p w14:paraId="4127493B" w14:textId="5A046DF8" w:rsidR="0086660F" w:rsidRDefault="00DE400F" w:rsidP="00F247AF">
      <w:pPr>
        <w:pStyle w:val="Level1"/>
      </w:pPr>
      <w:r>
        <w:t xml:space="preserve">Work in bathrooms, restrooms, housekeeping closets: All pipe penetrations behind escutcheons </w:t>
      </w:r>
      <w:r w:rsidR="009978E3">
        <w:t>will</w:t>
      </w:r>
      <w:r w:rsidR="004C59B5">
        <w:t xml:space="preserve"> be sealed with plumbers</w:t>
      </w:r>
      <w:r w:rsidR="000B68F8">
        <w:t>’</w:t>
      </w:r>
      <w:r w:rsidR="004C59B5">
        <w:t xml:space="preserve"> putty.</w:t>
      </w:r>
    </w:p>
    <w:p w14:paraId="1B313FCB" w14:textId="47BB3AE7" w:rsidR="0086660F" w:rsidRDefault="0086660F" w:rsidP="00F247AF">
      <w:pPr>
        <w:pStyle w:val="Level1"/>
      </w:pPr>
      <w:r>
        <w:t xml:space="preserve">Switchgear Drip Protection: Every effort </w:t>
      </w:r>
      <w:r w:rsidR="009978E3">
        <w:t>will</w:t>
      </w:r>
      <w:r>
        <w:t xml:space="preserve"> be made to eliminate the installation of pipe above </w:t>
      </w:r>
      <w:r w:rsidR="009B779F">
        <w:t xml:space="preserve">data equipment, and </w:t>
      </w:r>
      <w:r>
        <w:t>electrical and telephone switchgear. If this is not possible, encase pipe in a second pipe with a minimum of joints.</w:t>
      </w:r>
      <w:r w:rsidR="009B779F">
        <w:t xml:space="preserve"> Drain valve </w:t>
      </w:r>
      <w:r w:rsidR="009978E3">
        <w:t>will</w:t>
      </w:r>
      <w:r w:rsidR="009B779F">
        <w:t xml:space="preserve"> be provided in low point of casement pipe.</w:t>
      </w:r>
    </w:p>
    <w:p w14:paraId="4B68FCAD" w14:textId="2FF3C605" w:rsidR="0086660F" w:rsidRDefault="0086660F" w:rsidP="00F247AF">
      <w:pPr>
        <w:pStyle w:val="Level1"/>
        <w:keepNext/>
      </w:pPr>
      <w:r>
        <w:lastRenderedPageBreak/>
        <w:t>Inaccessible Equipment:</w:t>
      </w:r>
    </w:p>
    <w:p w14:paraId="15B25FF4" w14:textId="5BB348D1" w:rsidR="0086660F" w:rsidRDefault="0086660F" w:rsidP="00F247AF">
      <w:pPr>
        <w:pStyle w:val="Level2"/>
      </w:pPr>
      <w:r>
        <w:t xml:space="preserve">Where the Government determines that the Contractor has installed equipment not conveniently accessible for operation and maintenance, equipment </w:t>
      </w:r>
      <w:r w:rsidR="009978E3">
        <w:t>will</w:t>
      </w:r>
      <w:r>
        <w:t xml:space="preserve"> be removed and reinstalled or remedial action performed as directed at no additional cost </w:t>
      </w:r>
      <w:r w:rsidR="007033AF">
        <w:t xml:space="preserve">or </w:t>
      </w:r>
      <w:r w:rsidR="00E72176">
        <w:t xml:space="preserve">additional </w:t>
      </w:r>
      <w:r w:rsidR="007033AF">
        <w:t xml:space="preserve">time </w:t>
      </w:r>
      <w:r>
        <w:t>to the Government.</w:t>
      </w:r>
    </w:p>
    <w:p w14:paraId="7717C4B7" w14:textId="595F14CF" w:rsidR="0086660F" w:rsidRDefault="0086660F" w:rsidP="00F247AF">
      <w:pPr>
        <w:pStyle w:val="Level2"/>
      </w:pPr>
      <w:r>
        <w:t xml:space="preserve">The term "conveniently accessible" is defined as capable of being reached without the use of ladders, or without climbing or crawling under or over obstacles such as </w:t>
      </w:r>
      <w:r w:rsidR="00784ACF">
        <w:t xml:space="preserve">electrical conduit, </w:t>
      </w:r>
      <w:r>
        <w:t>motors, fans, pumps, belt guards, transformers, high voltage lines, piping, and ductwork.</w:t>
      </w:r>
    </w:p>
    <w:p w14:paraId="65E29FB5" w14:textId="3D7CEABA" w:rsidR="0086660F" w:rsidRDefault="0086660F" w:rsidP="001A6EC2">
      <w:pPr>
        <w:pStyle w:val="ArticleB"/>
        <w:outlineLvl w:val="1"/>
      </w:pPr>
      <w:r>
        <w:t xml:space="preserve"> TEMPORARY PIPING AND EQUIPMENT</w:t>
      </w:r>
    </w:p>
    <w:p w14:paraId="4215CD14" w14:textId="1D46CF15" w:rsidR="0086660F" w:rsidRDefault="0086660F" w:rsidP="00F247AF">
      <w:pPr>
        <w:pStyle w:val="Level1"/>
      </w:pPr>
      <w:r>
        <w:t xml:space="preserve">Continuity of operation of existing facilities </w:t>
      </w:r>
      <w:r w:rsidR="00264DA7">
        <w:t>may</w:t>
      </w:r>
      <w:r w:rsidR="00DE400F">
        <w:t xml:space="preserve"> </w:t>
      </w:r>
      <w:r>
        <w:t>require temporary installation or relocation of equipment and piping.</w:t>
      </w:r>
      <w:r w:rsidR="00264DA7">
        <w:t xml:space="preserve"> Temporary equipment or pipe installation or relocation </w:t>
      </w:r>
      <w:r w:rsidR="009978E3">
        <w:t>will</w:t>
      </w:r>
      <w:r w:rsidR="00264DA7">
        <w:t xml:space="preserve"> be provided to maintain continui</w:t>
      </w:r>
      <w:r w:rsidR="005C387D">
        <w:t>ty of operation of existing fac</w:t>
      </w:r>
      <w:r w:rsidR="00264DA7">
        <w:t>ilities.</w:t>
      </w:r>
    </w:p>
    <w:p w14:paraId="59694870" w14:textId="09DF19F6" w:rsidR="0086660F" w:rsidRDefault="0086660F" w:rsidP="00F247AF">
      <w:pPr>
        <w:pStyle w:val="Level1"/>
      </w:pPr>
      <w:r>
        <w:t xml:space="preserve">The Contractor </w:t>
      </w:r>
      <w:r w:rsidR="009978E3">
        <w:t>will</w:t>
      </w:r>
      <w:r>
        <w:t xml:space="preserve"> provide all required facilities in accordance with the requirements of phased construction and maintenance of service. All piping and equipment </w:t>
      </w:r>
      <w:r w:rsidR="009978E3">
        <w:t>will</w:t>
      </w:r>
      <w:r>
        <w:t xml:space="preserve"> be properly supported, sloped to drain, operate without excessive stress, and </w:t>
      </w:r>
      <w:r w:rsidR="009978E3">
        <w:t>will</w:t>
      </w:r>
      <w:r>
        <w:t xml:space="preserve"> be insulated where injury can occur to personnel by contact with operating f</w:t>
      </w:r>
      <w:r w:rsidR="00450A56">
        <w:t>acilities. The requirements of p</w:t>
      </w:r>
      <w:r>
        <w:t>ara</w:t>
      </w:r>
      <w:r w:rsidR="00450A56">
        <w:t>graph</w:t>
      </w:r>
      <w:r>
        <w:t xml:space="preserve"> 3.1 </w:t>
      </w:r>
      <w:r w:rsidR="009978E3">
        <w:t>will</w:t>
      </w:r>
      <w:r w:rsidR="00DE400F">
        <w:t xml:space="preserve"> </w:t>
      </w:r>
      <w:r>
        <w:t>apply.</w:t>
      </w:r>
    </w:p>
    <w:p w14:paraId="370CD82A" w14:textId="030EF0D8" w:rsidR="0086660F" w:rsidRDefault="0086660F" w:rsidP="00F247AF">
      <w:pPr>
        <w:pStyle w:val="Level1"/>
      </w:pPr>
      <w:r>
        <w:t xml:space="preserve">Temporary facilities and piping </w:t>
      </w:r>
      <w:r w:rsidR="009978E3">
        <w:t>will</w:t>
      </w:r>
      <w:r>
        <w:t xml:space="preserve"> be completely removed </w:t>
      </w:r>
      <w:r w:rsidR="00BD556A">
        <w:t xml:space="preserve">back to the nearest active distribution branch or main pipe line </w:t>
      </w:r>
      <w:r>
        <w:t xml:space="preserve">and any </w:t>
      </w:r>
      <w:r w:rsidR="005C387D">
        <w:t xml:space="preserve">openings in structures sealed. </w:t>
      </w:r>
      <w:r w:rsidR="00BD556A">
        <w:t xml:space="preserve">Dead legs are </w:t>
      </w:r>
      <w:r w:rsidR="00F65657">
        <w:t>prohibited</w:t>
      </w:r>
      <w:r w:rsidR="00BD556A">
        <w:t xml:space="preserve"> in potable water systems. </w:t>
      </w:r>
      <w:r w:rsidR="005C387D">
        <w:t>N</w:t>
      </w:r>
      <w:r>
        <w:t xml:space="preserve">ecessary blind flanges and caps </w:t>
      </w:r>
      <w:r w:rsidR="009978E3">
        <w:t>will</w:t>
      </w:r>
      <w:r w:rsidR="00264DA7">
        <w:t xml:space="preserve"> be provided </w:t>
      </w:r>
      <w:r>
        <w:t>to seal open piping remaining in service.</w:t>
      </w:r>
    </w:p>
    <w:p w14:paraId="02CD972E" w14:textId="6A6D9A59" w:rsidR="0086660F" w:rsidRDefault="0086660F" w:rsidP="001A6EC2">
      <w:pPr>
        <w:pStyle w:val="ArticleB"/>
        <w:outlineLvl w:val="1"/>
      </w:pPr>
      <w:r>
        <w:t xml:space="preserve"> RIGGING</w:t>
      </w:r>
    </w:p>
    <w:p w14:paraId="242D83F9" w14:textId="288AD7E4" w:rsidR="0086660F" w:rsidRDefault="0086660F" w:rsidP="00F247AF">
      <w:pPr>
        <w:pStyle w:val="Level1"/>
      </w:pPr>
      <w:r>
        <w:t>Ope</w:t>
      </w:r>
      <w:r w:rsidR="005C387D">
        <w:t xml:space="preserve">nings in building structures </w:t>
      </w:r>
      <w:r w:rsidR="009978E3">
        <w:t>will</w:t>
      </w:r>
      <w:r w:rsidR="005C387D">
        <w:t xml:space="preserve"> be</w:t>
      </w:r>
      <w:r>
        <w:t xml:space="preserve"> planned to accommodate design scheme.</w:t>
      </w:r>
    </w:p>
    <w:p w14:paraId="012CAD26" w14:textId="14AA9AE4" w:rsidR="0086660F" w:rsidRDefault="0086660F" w:rsidP="00F247AF">
      <w:pPr>
        <w:pStyle w:val="Level1"/>
      </w:pPr>
      <w:r>
        <w:t xml:space="preserve">Alternative methods of equipment delivery may be offered and will be considered by Government under specified restrictions of phasing and </w:t>
      </w:r>
      <w:r w:rsidR="005C387D">
        <w:t>service requirements</w:t>
      </w:r>
      <w:r>
        <w:t xml:space="preserve"> as well as structural integrity of the building.</w:t>
      </w:r>
    </w:p>
    <w:p w14:paraId="29FB2C13" w14:textId="34853550" w:rsidR="0086660F" w:rsidRDefault="00DE400F" w:rsidP="00F247AF">
      <w:pPr>
        <w:pStyle w:val="Level1"/>
      </w:pPr>
      <w:r>
        <w:t>A</w:t>
      </w:r>
      <w:r w:rsidR="0086660F">
        <w:t xml:space="preserve">ll openings in the building </w:t>
      </w:r>
      <w:r w:rsidR="009978E3">
        <w:t>will</w:t>
      </w:r>
      <w:r>
        <w:t xml:space="preserve"> be closed </w:t>
      </w:r>
      <w:r w:rsidR="0086660F">
        <w:t>when not required for rigging operations to maintain proper environment in the facility for Government operati</w:t>
      </w:r>
      <w:r w:rsidR="004C59B5">
        <w:t>on and maintenance of service.</w:t>
      </w:r>
    </w:p>
    <w:p w14:paraId="23D6A142" w14:textId="02CF2ED7" w:rsidR="005C387D" w:rsidRDefault="0086660F" w:rsidP="00F247AF">
      <w:pPr>
        <w:pStyle w:val="Level1"/>
      </w:pPr>
      <w:r>
        <w:t xml:space="preserve">Contractor </w:t>
      </w:r>
      <w:r w:rsidR="009978E3">
        <w:t>will</w:t>
      </w:r>
      <w:r>
        <w:t xml:space="preserve"> provide all facilities required to deliver specified equipment and place on foundations. Attachments to structures for </w:t>
      </w:r>
      <w:r>
        <w:lastRenderedPageBreak/>
        <w:t xml:space="preserve">rigging purposes and support of equipment on structures </w:t>
      </w:r>
      <w:r w:rsidR="009978E3">
        <w:t>will</w:t>
      </w:r>
      <w:r>
        <w:t xml:space="preserve"> be Contractor's full responsibility.</w:t>
      </w:r>
    </w:p>
    <w:p w14:paraId="7BF52379" w14:textId="097643D9" w:rsidR="0086660F" w:rsidRDefault="0086660F" w:rsidP="00F247AF">
      <w:pPr>
        <w:pStyle w:val="Level1"/>
      </w:pPr>
      <w:r>
        <w:t xml:space="preserve">Contractor </w:t>
      </w:r>
      <w:r w:rsidR="009978E3">
        <w:t>will</w:t>
      </w:r>
      <w:r>
        <w:t xml:space="preserve"> check all clearances, we</w:t>
      </w:r>
      <w:r w:rsidR="005C387D">
        <w:t xml:space="preserve">ight limitations and </w:t>
      </w:r>
      <w:r w:rsidR="009978E3">
        <w:t>will</w:t>
      </w:r>
      <w:r w:rsidR="005C387D">
        <w:t xml:space="preserve"> provide</w:t>
      </w:r>
      <w:r>
        <w:t xml:space="preserve"> a rigging plan designed by a Registered Professional Engineer. All modifications to structures, including reinforcement thereof, </w:t>
      </w:r>
      <w:r w:rsidR="009978E3">
        <w:t>will</w:t>
      </w:r>
      <w:r>
        <w:t xml:space="preserve"> be at Contractor's cost, time and responsibility.</w:t>
      </w:r>
    </w:p>
    <w:p w14:paraId="065ECDE3" w14:textId="69B4CC0D" w:rsidR="0086660F" w:rsidRDefault="0086660F" w:rsidP="00F247AF">
      <w:pPr>
        <w:pStyle w:val="Level1"/>
      </w:pPr>
      <w:r>
        <w:t xml:space="preserve">Rigging plan and methods </w:t>
      </w:r>
      <w:r w:rsidR="009978E3">
        <w:t>will</w:t>
      </w:r>
      <w:r>
        <w:t xml:space="preserve"> be referred to COR for evaluation prior to actual work.</w:t>
      </w:r>
    </w:p>
    <w:p w14:paraId="7E0D2F24" w14:textId="140EDC0D" w:rsidR="0086660F" w:rsidRDefault="00501A5D" w:rsidP="001A6EC2">
      <w:pPr>
        <w:pStyle w:val="ArticleB"/>
        <w:outlineLvl w:val="1"/>
      </w:pPr>
      <w:r>
        <w:t xml:space="preserve"> PIPE AND EQUIPMENT SUPPORTS</w:t>
      </w:r>
    </w:p>
    <w:p w14:paraId="5AD66253" w14:textId="543755FC" w:rsidR="0086660F" w:rsidRDefault="0086660F" w:rsidP="00F247AF">
      <w:pPr>
        <w:pStyle w:val="Level1"/>
      </w:pPr>
      <w:r>
        <w:t xml:space="preserve">Where hanger spacing does not correspond with joist or rib spacing, use structural steel channels secured directly to joist and rib structure that will correspond to the required hanger spacing, and then suspend the equipment and piping from the channels. </w:t>
      </w:r>
      <w:r w:rsidR="005C387D">
        <w:t>H</w:t>
      </w:r>
      <w:r>
        <w:t>oles</w:t>
      </w:r>
      <w:r w:rsidR="007156B2">
        <w:t xml:space="preserve"> </w:t>
      </w:r>
      <w:r w:rsidR="009978E3">
        <w:t>will</w:t>
      </w:r>
      <w:r w:rsidR="007156B2">
        <w:t xml:space="preserve"> be drilled or burned </w:t>
      </w:r>
      <w:r>
        <w:t xml:space="preserve">in structural steel </w:t>
      </w:r>
      <w:r w:rsidR="007156B2">
        <w:t xml:space="preserve">ONLY </w:t>
      </w:r>
      <w:r>
        <w:t>with the prior</w:t>
      </w:r>
      <w:r w:rsidR="007156B2">
        <w:t xml:space="preserve"> written</w:t>
      </w:r>
      <w:r>
        <w:t xml:space="preserve"> approval of the </w:t>
      </w:r>
      <w:r w:rsidR="009B779F">
        <w:t>COR</w:t>
      </w:r>
      <w:r w:rsidR="00501A5D">
        <w:t>.</w:t>
      </w:r>
    </w:p>
    <w:p w14:paraId="6D86F9DE" w14:textId="0B882CCF" w:rsidR="0086660F" w:rsidRDefault="005C387D" w:rsidP="00F247AF">
      <w:pPr>
        <w:pStyle w:val="Level1"/>
      </w:pPr>
      <w:r>
        <w:t>The u</w:t>
      </w:r>
      <w:r w:rsidR="0086660F">
        <w:t>se of chain</w:t>
      </w:r>
      <w:r>
        <w:t xml:space="preserve"> pipe supports</w:t>
      </w:r>
      <w:r w:rsidR="0086660F">
        <w:t xml:space="preserve">, wire or strap hangers; wood </w:t>
      </w:r>
      <w:r>
        <w:t>for blocking, stays and bracing, or</w:t>
      </w:r>
      <w:r w:rsidR="0086660F">
        <w:t xml:space="preserve"> hangers </w:t>
      </w:r>
      <w:r>
        <w:t xml:space="preserve">suspended from piping above </w:t>
      </w:r>
      <w:r w:rsidR="009978E3">
        <w:t>will</w:t>
      </w:r>
      <w:r w:rsidR="0086660F">
        <w:t xml:space="preserve"> not be permitted. </w:t>
      </w:r>
      <w:r>
        <w:t>R</w:t>
      </w:r>
      <w:r w:rsidR="0086660F">
        <w:t xml:space="preserve">usty products </w:t>
      </w:r>
      <w:r w:rsidR="009978E3">
        <w:t>will</w:t>
      </w:r>
      <w:r>
        <w:t xml:space="preserve"> be replaced.</w:t>
      </w:r>
    </w:p>
    <w:p w14:paraId="6E2CB32E" w14:textId="338E53D8" w:rsidR="0086660F" w:rsidRDefault="00904E07" w:rsidP="00F247AF">
      <w:pPr>
        <w:pStyle w:val="Level1"/>
      </w:pPr>
      <w:r>
        <w:t>H</w:t>
      </w:r>
      <w:r w:rsidR="0086660F">
        <w:t xml:space="preserve">anger rods </w:t>
      </w:r>
      <w:r w:rsidR="009978E3">
        <w:t>will</w:t>
      </w:r>
      <w:r>
        <w:t xml:space="preserve"> be used </w:t>
      </w:r>
      <w:r w:rsidR="0086660F">
        <w:t xml:space="preserve">that are straight and vertical. Turnbuckles for vertical adjustments may be omitted where limited space prevents use. </w:t>
      </w:r>
      <w:r>
        <w:t>A</w:t>
      </w:r>
      <w:r w:rsidR="0086660F">
        <w:t xml:space="preserve"> minimum of </w:t>
      </w:r>
      <w:r w:rsidR="00B53127">
        <w:t>15</w:t>
      </w:r>
      <w:r w:rsidR="003C654A">
        <w:t xml:space="preserve"> mm (1/2 </w:t>
      </w:r>
      <w:r w:rsidR="0086660F">
        <w:t>inch) clearance between pipe or piping covering and adjacent work</w:t>
      </w:r>
      <w:r>
        <w:t xml:space="preserve"> </w:t>
      </w:r>
      <w:r w:rsidR="009978E3">
        <w:t>will</w:t>
      </w:r>
      <w:r>
        <w:t xml:space="preserve"> be provided</w:t>
      </w:r>
      <w:r w:rsidR="00501A5D">
        <w:t>.</w:t>
      </w:r>
    </w:p>
    <w:p w14:paraId="43E2DD87" w14:textId="6BDA4CF5" w:rsidR="0086660F" w:rsidRDefault="005C387D" w:rsidP="00F247AF">
      <w:pPr>
        <w:pStyle w:val="Level1"/>
      </w:pPr>
      <w:r>
        <w:t>For</w:t>
      </w:r>
      <w:r w:rsidR="0086660F">
        <w:t xml:space="preserve"> horizontal and vertical </w:t>
      </w:r>
      <w:r>
        <w:t xml:space="preserve">plumbing </w:t>
      </w:r>
      <w:r w:rsidR="0086660F">
        <w:t xml:space="preserve">pipe supports, refer to the </w:t>
      </w:r>
      <w:r w:rsidR="00904E07">
        <w:t>International Plumbing Code</w:t>
      </w:r>
      <w:r w:rsidR="00FF0AA5">
        <w:t xml:space="preserve"> (IPC)</w:t>
      </w:r>
      <w:r>
        <w:t xml:space="preserve"> and these specifications.</w:t>
      </w:r>
    </w:p>
    <w:p w14:paraId="71595A95" w14:textId="13F85080" w:rsidR="0086660F" w:rsidRDefault="0086660F" w:rsidP="00F247AF">
      <w:pPr>
        <w:pStyle w:val="Level1"/>
        <w:keepNext/>
      </w:pPr>
      <w:r>
        <w:t>Overhead Supports:</w:t>
      </w:r>
    </w:p>
    <w:p w14:paraId="52F2D450" w14:textId="28EB1532" w:rsidR="00501A5D" w:rsidRPr="00501A5D" w:rsidRDefault="00501A5D" w:rsidP="00F247AF">
      <w:pPr>
        <w:pStyle w:val="Level2"/>
      </w:pPr>
      <w:r w:rsidRPr="00501A5D">
        <w:t>The basic structural system of the building is designed to sustain the loads imposed by equipment and piping to be supported overhead.</w:t>
      </w:r>
    </w:p>
    <w:p w14:paraId="7E43268F" w14:textId="379F8BC1" w:rsidR="00501A5D" w:rsidRPr="00501A5D" w:rsidRDefault="00501A5D" w:rsidP="00F247AF">
      <w:pPr>
        <w:pStyle w:val="Level2"/>
      </w:pPr>
      <w:r w:rsidRPr="00501A5D">
        <w:t>Provide steel structural members, in addition to those shown, of adequate capability to support the imposed loads, located in accordance with the final approved layout of equipment and piping.</w:t>
      </w:r>
    </w:p>
    <w:p w14:paraId="0C3E2CA2" w14:textId="2C43A6B8" w:rsidR="00501A5D" w:rsidRPr="00501A5D" w:rsidRDefault="00501A5D" w:rsidP="00F247AF">
      <w:pPr>
        <w:pStyle w:val="Level2"/>
      </w:pPr>
      <w:r w:rsidRPr="00501A5D">
        <w:t xml:space="preserve">Tubing and capillary systems </w:t>
      </w:r>
      <w:r w:rsidR="009978E3">
        <w:t>will</w:t>
      </w:r>
      <w:r w:rsidRPr="00501A5D">
        <w:t xml:space="preserve"> be supported in channel troughs.</w:t>
      </w:r>
    </w:p>
    <w:p w14:paraId="3537B1C1" w14:textId="69FB9DE3" w:rsidR="0086660F" w:rsidRDefault="0086660F" w:rsidP="00F247AF">
      <w:pPr>
        <w:pStyle w:val="Level1"/>
        <w:keepNext/>
      </w:pPr>
      <w:r>
        <w:t>Floor Supports:</w:t>
      </w:r>
    </w:p>
    <w:p w14:paraId="34AAF7C1" w14:textId="0081D730" w:rsidR="0086660F" w:rsidRDefault="0086660F" w:rsidP="00F247AF">
      <w:pPr>
        <w:pStyle w:val="Level2"/>
      </w:pPr>
      <w:r>
        <w:t xml:space="preserve">Provide concrete bases, concrete anchor blocks and pedestals, and structural steel systems for support of equipment and piping. </w:t>
      </w:r>
      <w:r w:rsidR="00904E07">
        <w:t>C</w:t>
      </w:r>
      <w:r>
        <w:t xml:space="preserve">oncrete bases and structural systems </w:t>
      </w:r>
      <w:r w:rsidR="009978E3">
        <w:t>will</w:t>
      </w:r>
      <w:r w:rsidR="00904E07">
        <w:t xml:space="preserve"> be anchored and doweled </w:t>
      </w:r>
      <w:r>
        <w:t>to resist forces under operating and seismic conditions (if applicable) without excessive displacement or structural failure.</w:t>
      </w:r>
    </w:p>
    <w:p w14:paraId="1DEF7B43" w14:textId="3E9E92DE" w:rsidR="0086660F" w:rsidRDefault="00904E07" w:rsidP="00F247AF">
      <w:pPr>
        <w:pStyle w:val="Level2"/>
      </w:pPr>
      <w:r>
        <w:lastRenderedPageBreak/>
        <w:t>B</w:t>
      </w:r>
      <w:r w:rsidR="0086660F">
        <w:t xml:space="preserve">ases and supports </w:t>
      </w:r>
      <w:r w:rsidR="009978E3">
        <w:t>will</w:t>
      </w:r>
      <w:r>
        <w:t xml:space="preserve"> not be located and installed </w:t>
      </w:r>
      <w:r w:rsidR="0086660F">
        <w:t>until equipment mounted thereon has been approved.</w:t>
      </w:r>
      <w:r w:rsidR="004C59B5">
        <w:t xml:space="preserve"> </w:t>
      </w:r>
      <w:r>
        <w:t>B</w:t>
      </w:r>
      <w:r w:rsidR="0086660F">
        <w:t xml:space="preserve">ases </w:t>
      </w:r>
      <w:r w:rsidR="009978E3">
        <w:t>will</w:t>
      </w:r>
      <w:r>
        <w:t xml:space="preserve"> be sized </w:t>
      </w:r>
      <w:r w:rsidR="0086660F">
        <w:t>to match equipment mounted thereon plus 50 mm (2 inch) excess on all edges.</w:t>
      </w:r>
      <w:r w:rsidR="004C59B5">
        <w:t xml:space="preserve"> </w:t>
      </w:r>
      <w:r w:rsidR="005C387D">
        <w:t>S</w:t>
      </w:r>
      <w:r w:rsidR="0086660F">
        <w:t>tructural drawings</w:t>
      </w:r>
      <w:r>
        <w:t xml:space="preserve"> </w:t>
      </w:r>
      <w:r w:rsidR="009978E3">
        <w:t>will</w:t>
      </w:r>
      <w:r>
        <w:t xml:space="preserve"> be reviewed for additional requirements</w:t>
      </w:r>
      <w:r w:rsidR="0086660F">
        <w:t xml:space="preserve">. Bases </w:t>
      </w:r>
      <w:r w:rsidR="009978E3">
        <w:t>will</w:t>
      </w:r>
      <w:r w:rsidR="0086660F">
        <w:t xml:space="preserve"> be neatly finished and smoothed, </w:t>
      </w:r>
      <w:r w:rsidR="009978E3">
        <w:t>will</w:t>
      </w:r>
      <w:r w:rsidR="0086660F">
        <w:t xml:space="preserve"> have chamfered edges at the top, and </w:t>
      </w:r>
      <w:r w:rsidR="009978E3">
        <w:t>will</w:t>
      </w:r>
      <w:r w:rsidR="0086660F">
        <w:t xml:space="preserve"> be suitable for painting.</w:t>
      </w:r>
    </w:p>
    <w:p w14:paraId="07586C25" w14:textId="27764F6E" w:rsidR="0086660F" w:rsidRDefault="0086660F" w:rsidP="00F247AF">
      <w:pPr>
        <w:pStyle w:val="Level2"/>
      </w:pPr>
      <w:r>
        <w:t xml:space="preserve">All equipment </w:t>
      </w:r>
      <w:r w:rsidR="009978E3">
        <w:t>will</w:t>
      </w:r>
      <w:r>
        <w:t xml:space="preserve"> be shimmed, leveled, firmly anchored, and grouted with epoxy grout. Anchor bolts </w:t>
      </w:r>
      <w:r w:rsidR="009978E3">
        <w:t>will</w:t>
      </w:r>
      <w:r>
        <w:t xml:space="preserve"> be placed in sleeves, anchored to the bases. Fill the annular space between sleeves and bolts with a </w:t>
      </w:r>
      <w:r w:rsidR="005C387D">
        <w:t>grout</w:t>
      </w:r>
      <w:r>
        <w:t xml:space="preserve"> material to permit alignment and realignment.</w:t>
      </w:r>
    </w:p>
    <w:p w14:paraId="4767CB09" w14:textId="7D2C37E0" w:rsidR="007143E1" w:rsidRDefault="007143E1" w:rsidP="00F247AF">
      <w:pPr>
        <w:pStyle w:val="Level2"/>
      </w:pPr>
      <w:r>
        <w:t xml:space="preserve">For seismic anchoring, refer to </w:t>
      </w:r>
      <w:r w:rsidRPr="00C41F0C">
        <w:t>Section 13 05 41</w:t>
      </w:r>
      <w:r>
        <w:t xml:space="preserve">, </w:t>
      </w:r>
      <w:r w:rsidRPr="00A75A3E">
        <w:t>SEISMIC RESTRAINT REQUIREMENTS FOR NON-STRUCTURAL COMPONENTS</w:t>
      </w:r>
      <w:r>
        <w:t>.</w:t>
      </w:r>
    </w:p>
    <w:p w14:paraId="470D90F5" w14:textId="58A09CA1" w:rsidR="0086660F" w:rsidRDefault="00501A5D" w:rsidP="001A6EC2">
      <w:pPr>
        <w:pStyle w:val="ArticleB"/>
        <w:outlineLvl w:val="1"/>
      </w:pPr>
      <w:r>
        <w:t xml:space="preserve"> LUBRICATION</w:t>
      </w:r>
    </w:p>
    <w:p w14:paraId="6E7ED1DB" w14:textId="7F4D8790" w:rsidR="0086660F" w:rsidRDefault="00904E07" w:rsidP="00F247AF">
      <w:pPr>
        <w:pStyle w:val="Level1"/>
      </w:pPr>
      <w:r>
        <w:t>A</w:t>
      </w:r>
      <w:r w:rsidR="0086660F">
        <w:t xml:space="preserve">ll </w:t>
      </w:r>
      <w:r>
        <w:t xml:space="preserve">equipment and </w:t>
      </w:r>
      <w:r w:rsidR="0086660F">
        <w:t xml:space="preserve">devices requiring lubrication </w:t>
      </w:r>
      <w:r w:rsidR="009978E3">
        <w:t>will</w:t>
      </w:r>
      <w:r>
        <w:t xml:space="preserve"> be lubricated </w:t>
      </w:r>
      <w:r w:rsidR="0086660F">
        <w:t xml:space="preserve">prior to initial operation. </w:t>
      </w:r>
      <w:r>
        <w:t>A</w:t>
      </w:r>
      <w:r w:rsidR="0086660F">
        <w:t xml:space="preserve">ll devices </w:t>
      </w:r>
      <w:r>
        <w:t xml:space="preserve">and equipment </w:t>
      </w:r>
      <w:r w:rsidR="009978E3">
        <w:t>will</w:t>
      </w:r>
      <w:r>
        <w:t xml:space="preserve"> be field checked </w:t>
      </w:r>
      <w:r w:rsidR="0086660F">
        <w:t>for proper lubrication.</w:t>
      </w:r>
    </w:p>
    <w:p w14:paraId="1245AA02" w14:textId="0C584BA0" w:rsidR="0086660F" w:rsidRDefault="00904E07" w:rsidP="00F247AF">
      <w:pPr>
        <w:pStyle w:val="Level1"/>
      </w:pPr>
      <w:r>
        <w:t>A</w:t>
      </w:r>
      <w:r w:rsidR="0086660F">
        <w:t xml:space="preserve">ll devices </w:t>
      </w:r>
      <w:r>
        <w:t xml:space="preserve">and equipment </w:t>
      </w:r>
      <w:r w:rsidR="009978E3">
        <w:t>will</w:t>
      </w:r>
      <w:r>
        <w:t xml:space="preserve"> be equipped </w:t>
      </w:r>
      <w:r w:rsidR="0086660F">
        <w:t>with required lubrication fittings</w:t>
      </w:r>
      <w:r w:rsidR="004C59B5">
        <w:t xml:space="preserve">. </w:t>
      </w:r>
      <w:r>
        <w:t>A</w:t>
      </w:r>
      <w:r w:rsidR="0086660F">
        <w:t xml:space="preserve"> minimum of </w:t>
      </w:r>
      <w:r w:rsidR="00B133C4">
        <w:t>1</w:t>
      </w:r>
      <w:r w:rsidR="0086660F">
        <w:t xml:space="preserve"> liter (</w:t>
      </w:r>
      <w:r w:rsidR="00B133C4">
        <w:t>1</w:t>
      </w:r>
      <w:r w:rsidR="0086660F">
        <w:t xml:space="preserve"> quart) of oil and 0.</w:t>
      </w:r>
      <w:r w:rsidR="003C654A">
        <w:t>4</w:t>
      </w:r>
      <w:r w:rsidR="0086660F">
        <w:t>5 kg (</w:t>
      </w:r>
      <w:r w:rsidR="00B53127">
        <w:t>1</w:t>
      </w:r>
      <w:r w:rsidR="0086660F">
        <w:t xml:space="preserve"> pound) of grease of manufacturer's recommended grade and type for each different application</w:t>
      </w:r>
      <w:r w:rsidR="004C59B5">
        <w:t xml:space="preserve"> </w:t>
      </w:r>
      <w:r w:rsidR="009978E3">
        <w:t>will</w:t>
      </w:r>
      <w:r w:rsidR="004C59B5">
        <w:t xml:space="preserve"> be provided. </w:t>
      </w:r>
      <w:r>
        <w:t>A</w:t>
      </w:r>
      <w:r w:rsidR="0086660F">
        <w:t xml:space="preserve">ll materials </w:t>
      </w:r>
      <w:r w:rsidR="009978E3">
        <w:t>will</w:t>
      </w:r>
      <w:r>
        <w:t xml:space="preserve"> be delivered </w:t>
      </w:r>
      <w:r w:rsidR="0086660F">
        <w:t>to COR in unopened containers that are properly identified as to application.</w:t>
      </w:r>
    </w:p>
    <w:p w14:paraId="1597D47D" w14:textId="3F6C1AE4" w:rsidR="0086660F" w:rsidRDefault="00904E07" w:rsidP="00F247AF">
      <w:pPr>
        <w:pStyle w:val="Level1"/>
      </w:pPr>
      <w:r>
        <w:t>A</w:t>
      </w:r>
      <w:r w:rsidR="0086660F">
        <w:t xml:space="preserve"> separate grease gun with attachments for applicable fittings </w:t>
      </w:r>
      <w:r w:rsidR="009978E3">
        <w:t>will</w:t>
      </w:r>
      <w:r>
        <w:t xml:space="preserve"> be provided </w:t>
      </w:r>
      <w:r w:rsidR="0086660F">
        <w:t>for each type of grease applied.</w:t>
      </w:r>
    </w:p>
    <w:p w14:paraId="7CBF7701" w14:textId="79357526" w:rsidR="00904E07" w:rsidRDefault="0086660F" w:rsidP="00F247AF">
      <w:pPr>
        <w:pStyle w:val="Level1"/>
      </w:pPr>
      <w:r>
        <w:t xml:space="preserve">All lubrication points </w:t>
      </w:r>
      <w:r w:rsidR="009978E3">
        <w:t>will</w:t>
      </w:r>
      <w:r>
        <w:t xml:space="preserve"> be accessible without disassembling equipment, except to remove access plates.</w:t>
      </w:r>
    </w:p>
    <w:p w14:paraId="58455906" w14:textId="23CEAEC9" w:rsidR="0086660F" w:rsidRDefault="00904E07" w:rsidP="00F247AF">
      <w:pPr>
        <w:pStyle w:val="Level1"/>
      </w:pPr>
      <w:r>
        <w:t xml:space="preserve">All lubrication points </w:t>
      </w:r>
      <w:r w:rsidR="009978E3">
        <w:t>will</w:t>
      </w:r>
      <w:r>
        <w:t xml:space="preserve"> be extended to one side of the equipment.</w:t>
      </w:r>
    </w:p>
    <w:p w14:paraId="7775182A" w14:textId="16B5D3D2" w:rsidR="0086660F" w:rsidRDefault="0086660F" w:rsidP="001A6EC2">
      <w:pPr>
        <w:pStyle w:val="ArticleB"/>
        <w:outlineLvl w:val="1"/>
      </w:pPr>
      <w:r>
        <w:t xml:space="preserve"> </w:t>
      </w:r>
      <w:r w:rsidR="00445635">
        <w:t>PLUMBING SYSTEMS DEMOLITION</w:t>
      </w:r>
    </w:p>
    <w:p w14:paraId="622CED0E" w14:textId="0B6A1844" w:rsidR="0086660F" w:rsidRDefault="0086660F" w:rsidP="00F247AF">
      <w:pPr>
        <w:pStyle w:val="Level1"/>
      </w:pPr>
      <w:r>
        <w:t xml:space="preserve">Rigging access, other than indicated </w:t>
      </w:r>
      <w:r w:rsidR="00B42B17">
        <w:t>i</w:t>
      </w:r>
      <w:r>
        <w:t xml:space="preserve">n the drawings, </w:t>
      </w:r>
      <w:r w:rsidR="009978E3">
        <w:t>will</w:t>
      </w:r>
      <w:r>
        <w:t xml:space="preserve"> be provided after approval for structural integrity by the COR. Such access </w:t>
      </w:r>
      <w:r w:rsidR="009978E3">
        <w:t>will</w:t>
      </w:r>
      <w:r>
        <w:t xml:space="preserve"> be provided </w:t>
      </w:r>
      <w:r w:rsidR="001E132E">
        <w:t>a</w:t>
      </w:r>
      <w:r>
        <w:t>t</w:t>
      </w:r>
      <w:r w:rsidR="001E132E">
        <w:t xml:space="preserve"> no</w:t>
      </w:r>
      <w:r>
        <w:t xml:space="preserve"> additional cost or time to the Government. Where work is in an operating plant, approved protection from dust and debris</w:t>
      </w:r>
      <w:r w:rsidR="00904E07">
        <w:t xml:space="preserve"> </w:t>
      </w:r>
      <w:r w:rsidR="009978E3">
        <w:t>will</w:t>
      </w:r>
      <w:r w:rsidR="00904E07">
        <w:t xml:space="preserve"> be provided</w:t>
      </w:r>
      <w:r>
        <w:t xml:space="preserve"> at all times for the safety of plant personnel and maintenance of plant operation and environment of the plant.</w:t>
      </w:r>
    </w:p>
    <w:p w14:paraId="708F1E34" w14:textId="1A96A919" w:rsidR="0086660F" w:rsidRDefault="0086660F" w:rsidP="00F247AF">
      <w:pPr>
        <w:pStyle w:val="Level1"/>
      </w:pPr>
      <w:r>
        <w:t>In an operating plant, cleanliness and safety</w:t>
      </w:r>
      <w:r w:rsidR="00E50CDD">
        <w:t xml:space="preserve"> </w:t>
      </w:r>
      <w:r w:rsidR="009978E3">
        <w:t>will</w:t>
      </w:r>
      <w:r w:rsidR="00E50CDD">
        <w:t xml:space="preserve"> be maintained</w:t>
      </w:r>
      <w:r>
        <w:t xml:space="preserve">. </w:t>
      </w:r>
      <w:r w:rsidR="00E50CDD">
        <w:t xml:space="preserve">The plant </w:t>
      </w:r>
      <w:r w:rsidR="009978E3">
        <w:t>will</w:t>
      </w:r>
      <w:r w:rsidR="00E50CDD">
        <w:t xml:space="preserve"> be </w:t>
      </w:r>
      <w:r w:rsidR="004C59B5">
        <w:t>kept in an operating condition.</w:t>
      </w:r>
      <w:r w:rsidR="00E50CDD">
        <w:t xml:space="preserve"> </w:t>
      </w:r>
      <w:r>
        <w:t xml:space="preserve">Government personnel will be carrying on their normal duties of operating, cleaning and maintaining equipment and plant operation. </w:t>
      </w:r>
      <w:r w:rsidR="00E50CDD">
        <w:t>W</w:t>
      </w:r>
      <w:r>
        <w:t>ork</w:t>
      </w:r>
      <w:r w:rsidR="00E50CDD">
        <w:t xml:space="preserve"> </w:t>
      </w:r>
      <w:r w:rsidR="009978E3">
        <w:t>will</w:t>
      </w:r>
      <w:r w:rsidR="00E50CDD">
        <w:t xml:space="preserve"> be confined</w:t>
      </w:r>
      <w:r>
        <w:t xml:space="preserve"> to the </w:t>
      </w:r>
      <w:r>
        <w:lastRenderedPageBreak/>
        <w:t xml:space="preserve">immediate area concerned; maintain cleanliness and wet down demolished materials to eliminate dust. </w:t>
      </w:r>
      <w:r w:rsidR="00784ACF">
        <w:t xml:space="preserve">Dust and debris </w:t>
      </w:r>
      <w:r w:rsidR="009978E3">
        <w:t>will</w:t>
      </w:r>
      <w:r w:rsidR="00E50CDD">
        <w:t xml:space="preserve"> not be permitted </w:t>
      </w:r>
      <w:r>
        <w:t xml:space="preserve">to accumulate in the area to the detriment of plant operation. </w:t>
      </w:r>
      <w:r w:rsidR="00E50CDD">
        <w:t>A</w:t>
      </w:r>
      <w:r>
        <w:t xml:space="preserve">ll flame cutting </w:t>
      </w:r>
      <w:r w:rsidR="009978E3">
        <w:t>will</w:t>
      </w:r>
      <w:r w:rsidR="00E50CDD">
        <w:t xml:space="preserve"> be performed </w:t>
      </w:r>
      <w:r>
        <w:t xml:space="preserve">to maintain the fire safety integrity of this plant. Adequate fire extinguishing facilities </w:t>
      </w:r>
      <w:r w:rsidR="009978E3">
        <w:t>will</w:t>
      </w:r>
      <w:r>
        <w:t xml:space="preserve"> be available at all times. </w:t>
      </w:r>
      <w:r w:rsidR="00E50CDD">
        <w:t>A</w:t>
      </w:r>
      <w:r>
        <w:t>ll work</w:t>
      </w:r>
      <w:r w:rsidR="00E50CDD">
        <w:t xml:space="preserve"> </w:t>
      </w:r>
      <w:r w:rsidR="009978E3">
        <w:t>will</w:t>
      </w:r>
      <w:r w:rsidR="00E50CDD">
        <w:t xml:space="preserve"> be performed</w:t>
      </w:r>
      <w:r>
        <w:t xml:space="preserve"> in accordance with recognized fire protection standards</w:t>
      </w:r>
      <w:r w:rsidR="009B779F">
        <w:t xml:space="preserve"> including NFPA 51B</w:t>
      </w:r>
      <w:r>
        <w:t>. Inspection</w:t>
      </w:r>
      <w:r w:rsidR="00E50CDD">
        <w:t>s</w:t>
      </w:r>
      <w:r>
        <w:t xml:space="preserve"> will be made by personnel of the VAMC, and </w:t>
      </w:r>
      <w:r w:rsidR="00E50CDD">
        <w:t xml:space="preserve">the </w:t>
      </w:r>
      <w:r>
        <w:t xml:space="preserve">Contractor </w:t>
      </w:r>
      <w:r w:rsidR="009978E3">
        <w:t>will</w:t>
      </w:r>
      <w:r>
        <w:t xml:space="preserve"> follow all directives of the COR with regard to rigging, safety, fire safety, and maintenance of operations.</w:t>
      </w:r>
    </w:p>
    <w:p w14:paraId="3D86B537" w14:textId="1AE5503A" w:rsidR="0086660F" w:rsidRDefault="005C387D" w:rsidP="00F247AF">
      <w:pPr>
        <w:pStyle w:val="Level1"/>
      </w:pPr>
      <w:r>
        <w:t>Unless specified otherwise, a</w:t>
      </w:r>
      <w:r w:rsidR="0086660F">
        <w:t xml:space="preserve">ll piping, wiring, conduit, and other devices associated with the equipment </w:t>
      </w:r>
      <w:r w:rsidR="0066568A">
        <w:t>not r</w:t>
      </w:r>
      <w:r w:rsidR="0086660F">
        <w:t>e-used in the new work</w:t>
      </w:r>
      <w:r w:rsidR="00E50CDD">
        <w:t xml:space="preserve"> </w:t>
      </w:r>
      <w:r w:rsidR="009978E3">
        <w:t>will</w:t>
      </w:r>
      <w:r w:rsidR="00E50CDD">
        <w:t xml:space="preserve"> be completely removed from </w:t>
      </w:r>
      <w:r w:rsidR="00784ACF">
        <w:t>Government prop</w:t>
      </w:r>
      <w:r w:rsidR="00E50CDD">
        <w:t>erty</w:t>
      </w:r>
      <w:r w:rsidR="00820724">
        <w:t xml:space="preserve"> per Section 01 74 19, CONSTRUCTION WASTE MANAG</w:t>
      </w:r>
      <w:r w:rsidR="00E72176">
        <w:t>E</w:t>
      </w:r>
      <w:r w:rsidR="00820724">
        <w:t>MENT</w:t>
      </w:r>
      <w:r w:rsidR="0086660F">
        <w:t xml:space="preserve">. This includes all </w:t>
      </w:r>
      <w:r w:rsidR="00784ACF">
        <w:t xml:space="preserve">concrete equipment pads, </w:t>
      </w:r>
      <w:r w:rsidR="0086660F">
        <w:t xml:space="preserve">pipe, valves, fittings, insulation, and all hangers including the top connection and any fastenings to building structural systems. </w:t>
      </w:r>
      <w:r w:rsidR="00E50CDD">
        <w:t>A</w:t>
      </w:r>
      <w:r w:rsidR="0086660F">
        <w:t>ll openings</w:t>
      </w:r>
      <w:r w:rsidR="00E50CDD">
        <w:t xml:space="preserve"> </w:t>
      </w:r>
      <w:r w:rsidR="009978E3">
        <w:t>will</w:t>
      </w:r>
      <w:r w:rsidR="00E50CDD">
        <w:t xml:space="preserve"> be sealed</w:t>
      </w:r>
      <w:r w:rsidR="0086660F">
        <w:t xml:space="preserve"> after removal of equipment, pipes, ducts, and other penetrations in roof, walls, floors, in an approved manner and in accordance with plans and specifications where specifically covered. Structural integrity of the building system </w:t>
      </w:r>
      <w:r w:rsidR="009978E3">
        <w:t>will</w:t>
      </w:r>
      <w:r w:rsidR="0086660F">
        <w:t xml:space="preserve"> be maintained. Reference </w:t>
      </w:r>
      <w:r w:rsidR="009978E3">
        <w:t>will</w:t>
      </w:r>
      <w:r w:rsidR="0086660F">
        <w:t xml:space="preserve"> also be made to the drawings and specifications of the other disciplines in the project for additional facilities to be demolished or handled.</w:t>
      </w:r>
    </w:p>
    <w:p w14:paraId="73E2D06D" w14:textId="5D87929F" w:rsidR="0086660F" w:rsidRDefault="0086660F" w:rsidP="00F247AF">
      <w:pPr>
        <w:pStyle w:val="Level1"/>
      </w:pPr>
      <w:r>
        <w:t>All valves including gate, globe, ball, butterfly and check, all pressure ga</w:t>
      </w:r>
      <w:r w:rsidR="00FF4696">
        <w:t>u</w:t>
      </w:r>
      <w:r>
        <w:t xml:space="preserve">ges and thermometers with wells </w:t>
      </w:r>
      <w:r w:rsidR="009978E3">
        <w:t>will</w:t>
      </w:r>
      <w:r>
        <w:t xml:space="preserve"> remain Government property and </w:t>
      </w:r>
      <w:r w:rsidR="009978E3">
        <w:t>will</w:t>
      </w:r>
      <w:r>
        <w:t xml:space="preserve"> be removed and delivered to COR and stored as directed. The Contractor </w:t>
      </w:r>
      <w:r w:rsidR="009978E3">
        <w:t>will</w:t>
      </w:r>
      <w:r>
        <w:t xml:space="preserve"> remove all other material and equipment, devices and demolition debris under these plans and specifications. Such material </w:t>
      </w:r>
      <w:r w:rsidR="009978E3">
        <w:t>will</w:t>
      </w:r>
      <w:r>
        <w:t xml:space="preserve"> be removed from Government property expeditiously and </w:t>
      </w:r>
      <w:r w:rsidR="009978E3">
        <w:t>will</w:t>
      </w:r>
      <w:r>
        <w:t xml:space="preserve"> not be allowed to accumulate.</w:t>
      </w:r>
      <w:r w:rsidR="00BD556A">
        <w:t xml:space="preserve"> Coordinate with the COR and Infection Control.</w:t>
      </w:r>
    </w:p>
    <w:p w14:paraId="2B326AC0" w14:textId="53C5B471" w:rsidR="0086660F" w:rsidRDefault="0086660F" w:rsidP="001A6EC2">
      <w:pPr>
        <w:pStyle w:val="ArticleB"/>
        <w:outlineLvl w:val="1"/>
      </w:pPr>
      <w:r>
        <w:t>CLEANING AND PAINTING</w:t>
      </w:r>
    </w:p>
    <w:p w14:paraId="4836021E" w14:textId="60825C89" w:rsidR="0086660F" w:rsidRDefault="0086660F" w:rsidP="00F247AF">
      <w:pPr>
        <w:pStyle w:val="Level1"/>
      </w:pPr>
      <w:r>
        <w:t xml:space="preserve">Prior to final inspection and acceptance of the plant and facilities for beneficial use by the Government, the plant facilities, equipment and systems </w:t>
      </w:r>
      <w:r w:rsidR="009978E3">
        <w:t>will</w:t>
      </w:r>
      <w:r>
        <w:t xml:space="preserve"> be thoroughly cleaned and painted. Refer to </w:t>
      </w:r>
      <w:r w:rsidRPr="00C41F0C">
        <w:t>Section 09 91 00, PAINTING</w:t>
      </w:r>
      <w:r>
        <w:t>.</w:t>
      </w:r>
    </w:p>
    <w:p w14:paraId="5AFC25D8" w14:textId="506BD784" w:rsidR="0086660F" w:rsidRDefault="0086660F" w:rsidP="00F247AF">
      <w:pPr>
        <w:pStyle w:val="Level1"/>
        <w:keepNext/>
      </w:pPr>
      <w:r>
        <w:lastRenderedPageBreak/>
        <w:t>In addition, the following special conditions apply:</w:t>
      </w:r>
    </w:p>
    <w:p w14:paraId="351B58E1" w14:textId="79F54382" w:rsidR="007143E1" w:rsidRDefault="007143E1" w:rsidP="00F247AF">
      <w:pPr>
        <w:pStyle w:val="Level2"/>
      </w:pPr>
      <w:r>
        <w:t xml:space="preserve">Cleaning </w:t>
      </w:r>
      <w:r w:rsidR="009978E3">
        <w:t>will</w:t>
      </w:r>
      <w:r>
        <w:t xml:space="preserve"> be thorough. Solvents, cleaning materials and methods recommended by the manufacturers </w:t>
      </w:r>
      <w:r w:rsidR="009978E3">
        <w:t>will</w:t>
      </w:r>
      <w:r>
        <w:t xml:space="preserve"> be used for the specific tasks. All rust </w:t>
      </w:r>
      <w:r w:rsidR="009978E3">
        <w:t>will</w:t>
      </w:r>
      <w:r>
        <w:t xml:space="preserve"> be removed prior to painting and from surfaces to remain unpainted. Scratches, scuffs, and abrasions </w:t>
      </w:r>
      <w:r w:rsidR="009978E3">
        <w:t>will</w:t>
      </w:r>
      <w:r>
        <w:t xml:space="preserve"> be repaired prior to applying prime and finish coats.</w:t>
      </w:r>
    </w:p>
    <w:p w14:paraId="63BB4663" w14:textId="179C6A13" w:rsidR="0086660F" w:rsidRDefault="00E50CDD" w:rsidP="00F247AF">
      <w:pPr>
        <w:pStyle w:val="Level2"/>
        <w:keepNext/>
      </w:pPr>
      <w:r>
        <w:t xml:space="preserve">The </w:t>
      </w:r>
      <w:r w:rsidRPr="007143E1">
        <w:t>following</w:t>
      </w:r>
      <w:r>
        <w:t xml:space="preserve"> </w:t>
      </w:r>
      <w:r w:rsidR="0086660F">
        <w:t xml:space="preserve">Material </w:t>
      </w:r>
      <w:r w:rsidR="009B779F">
        <w:t xml:space="preserve">and </w:t>
      </w:r>
      <w:r w:rsidR="0086660F">
        <w:t xml:space="preserve">Equipment </w:t>
      </w:r>
      <w:r w:rsidR="009978E3">
        <w:t>will</w:t>
      </w:r>
      <w:r>
        <w:t xml:space="preserve"> NOT be painted:</w:t>
      </w:r>
    </w:p>
    <w:p w14:paraId="22882500" w14:textId="008D4C19" w:rsidR="0086660F" w:rsidRDefault="0086660F" w:rsidP="00F247AF">
      <w:pPr>
        <w:pStyle w:val="Level3"/>
      </w:pPr>
      <w:r>
        <w:t>Motors, controllers, control switches, and safety switches.</w:t>
      </w:r>
    </w:p>
    <w:p w14:paraId="5C002D17" w14:textId="3B0E208F" w:rsidR="0086660F" w:rsidRDefault="0086660F" w:rsidP="00F247AF">
      <w:pPr>
        <w:pStyle w:val="Level3"/>
      </w:pPr>
      <w:r>
        <w:t>Control and interlock devices.</w:t>
      </w:r>
    </w:p>
    <w:p w14:paraId="0DCEBF20" w14:textId="06F74BE7" w:rsidR="0086660F" w:rsidRDefault="0086660F" w:rsidP="00F247AF">
      <w:pPr>
        <w:pStyle w:val="Level3"/>
      </w:pPr>
      <w:r>
        <w:t>Regulators.</w:t>
      </w:r>
    </w:p>
    <w:p w14:paraId="4F86D417" w14:textId="27FB3D2A" w:rsidR="0086660F" w:rsidRDefault="0086660F" w:rsidP="00F247AF">
      <w:pPr>
        <w:pStyle w:val="Level3"/>
      </w:pPr>
      <w:r>
        <w:t>Pressure reducing valves.</w:t>
      </w:r>
    </w:p>
    <w:p w14:paraId="0283494E" w14:textId="615E6A8C" w:rsidR="0086660F" w:rsidRDefault="0086660F" w:rsidP="00F247AF">
      <w:pPr>
        <w:pStyle w:val="Level3"/>
      </w:pPr>
      <w:r>
        <w:t>Control valves and thermostatic elements.</w:t>
      </w:r>
    </w:p>
    <w:p w14:paraId="019FEBBD" w14:textId="25EB7625" w:rsidR="0086660F" w:rsidRDefault="0086660F" w:rsidP="00F247AF">
      <w:pPr>
        <w:pStyle w:val="Level3"/>
      </w:pPr>
      <w:r>
        <w:t>Lubrication devices and grease fittings.</w:t>
      </w:r>
    </w:p>
    <w:p w14:paraId="6F236031" w14:textId="4E74F960" w:rsidR="0086660F" w:rsidRDefault="0086660F" w:rsidP="00F247AF">
      <w:pPr>
        <w:pStyle w:val="Level3"/>
      </w:pPr>
      <w:r>
        <w:t>Copper, brass, aluminum, stainless steel and bronze surfaces.</w:t>
      </w:r>
    </w:p>
    <w:p w14:paraId="3B2E20EC" w14:textId="3B96686E" w:rsidR="0086660F" w:rsidRDefault="0086660F" w:rsidP="00F247AF">
      <w:pPr>
        <w:pStyle w:val="Level3"/>
      </w:pPr>
      <w:r>
        <w:t>Valve stems and rotating shafts.</w:t>
      </w:r>
    </w:p>
    <w:p w14:paraId="73B1BE65" w14:textId="65850E28" w:rsidR="0086660F" w:rsidRDefault="0066568A" w:rsidP="00F247AF">
      <w:pPr>
        <w:pStyle w:val="Level3"/>
      </w:pPr>
      <w:r>
        <w:t>Pressure ga</w:t>
      </w:r>
      <w:r w:rsidR="00FF4696">
        <w:t>u</w:t>
      </w:r>
      <w:r w:rsidR="0086660F">
        <w:t>ges and thermometers.</w:t>
      </w:r>
    </w:p>
    <w:p w14:paraId="04E21F88" w14:textId="15DA4F13" w:rsidR="0086660F" w:rsidRDefault="0086660F" w:rsidP="00F247AF">
      <w:pPr>
        <w:pStyle w:val="Level3"/>
      </w:pPr>
      <w:r>
        <w:t>Glass.</w:t>
      </w:r>
    </w:p>
    <w:p w14:paraId="71E05B2D" w14:textId="7841C907" w:rsidR="0086660F" w:rsidRDefault="0086660F" w:rsidP="00F247AF">
      <w:pPr>
        <w:pStyle w:val="Level3"/>
      </w:pPr>
      <w:r>
        <w:t>Name plates.</w:t>
      </w:r>
    </w:p>
    <w:p w14:paraId="4716C515" w14:textId="04224780" w:rsidR="0086660F" w:rsidRDefault="0086660F" w:rsidP="00F247AF">
      <w:pPr>
        <w:pStyle w:val="Level2"/>
      </w:pPr>
      <w:r>
        <w:t xml:space="preserve">Control and instrument panels </w:t>
      </w:r>
      <w:r w:rsidR="009978E3">
        <w:t>will</w:t>
      </w:r>
      <w:r>
        <w:t xml:space="preserve"> be cleaned</w:t>
      </w:r>
      <w:r w:rsidR="00E50CDD">
        <w:t xml:space="preserve"> and </w:t>
      </w:r>
      <w:r>
        <w:t>damaged surfaces repaired</w:t>
      </w:r>
      <w:r w:rsidR="004C59B5">
        <w:t xml:space="preserve">. </w:t>
      </w:r>
      <w:r w:rsidR="00E50CDD">
        <w:t>T</w:t>
      </w:r>
      <w:r w:rsidR="0066568A">
        <w:t>ouch</w:t>
      </w:r>
      <w:r>
        <w:t xml:space="preserve">-up </w:t>
      </w:r>
      <w:r w:rsidR="0066568A">
        <w:t xml:space="preserve">painting </w:t>
      </w:r>
      <w:r w:rsidR="009978E3">
        <w:t>will</w:t>
      </w:r>
      <w:r w:rsidR="00E50CDD">
        <w:t xml:space="preserve"> be made </w:t>
      </w:r>
      <w:r>
        <w:t xml:space="preserve">with matching paint </w:t>
      </w:r>
      <w:r w:rsidR="009B779F">
        <w:t xml:space="preserve">type and color </w:t>
      </w:r>
      <w:r>
        <w:t>obtained from manufacturer</w:t>
      </w:r>
      <w:r w:rsidR="00E50CDD">
        <w:t xml:space="preserve"> or computer matched</w:t>
      </w:r>
      <w:r>
        <w:t>.</w:t>
      </w:r>
    </w:p>
    <w:p w14:paraId="4F939AA8" w14:textId="6520DEAD" w:rsidR="00BD556A" w:rsidRDefault="0086660F" w:rsidP="00F247AF">
      <w:pPr>
        <w:pStyle w:val="Level2"/>
      </w:pPr>
      <w:r>
        <w:t>Pumps, motors, steel and cast</w:t>
      </w:r>
      <w:r w:rsidR="00C81535">
        <w:t>-</w:t>
      </w:r>
      <w:r>
        <w:t xml:space="preserve">iron bases, and coupling guards </w:t>
      </w:r>
      <w:r w:rsidR="009978E3">
        <w:t>will</w:t>
      </w:r>
      <w:r>
        <w:t xml:space="preserve"> be cleaned, and </w:t>
      </w:r>
      <w:r w:rsidR="009978E3">
        <w:t>will</w:t>
      </w:r>
      <w:r>
        <w:t xml:space="preserve"> be touched-up with the same </w:t>
      </w:r>
      <w:r w:rsidR="009B779F">
        <w:t xml:space="preserve">paint type and </w:t>
      </w:r>
      <w:r>
        <w:t>color as utilized by the pump manufacturer</w:t>
      </w:r>
      <w:r w:rsidR="00BD556A">
        <w:t>.</w:t>
      </w:r>
    </w:p>
    <w:p w14:paraId="205F6999" w14:textId="14A7F39C" w:rsidR="006E4293" w:rsidRDefault="0086660F" w:rsidP="00E66F69">
      <w:pPr>
        <w:pStyle w:val="Level2"/>
      </w:pPr>
      <w:r>
        <w:t xml:space="preserve">Temporary </w:t>
      </w:r>
      <w:r w:rsidRPr="00C40367">
        <w:t>Facilities</w:t>
      </w:r>
      <w:r>
        <w:t>: Apply paint to surfaces that do not have existing finish coats</w:t>
      </w:r>
      <w:r w:rsidR="00AE5843">
        <w:t xml:space="preserve"> per Section 09 91 00, Painting</w:t>
      </w:r>
      <w:r>
        <w:t>.</w:t>
      </w:r>
    </w:p>
    <w:p w14:paraId="0762D2CD" w14:textId="0257D0DD" w:rsidR="0086660F" w:rsidRDefault="00E50CDD" w:rsidP="00F247AF">
      <w:pPr>
        <w:pStyle w:val="Level2"/>
      </w:pPr>
      <w:proofErr w:type="gramStart"/>
      <w:r>
        <w:t>The f</w:t>
      </w:r>
      <w:r w:rsidR="0086660F">
        <w:t>inal result</w:t>
      </w:r>
      <w:proofErr w:type="gramEnd"/>
      <w:r w:rsidR="0086660F">
        <w:t xml:space="preserve"> </w:t>
      </w:r>
      <w:r w:rsidR="009978E3">
        <w:t>will</w:t>
      </w:r>
      <w:r w:rsidR="0086660F">
        <w:t xml:space="preserve"> be </w:t>
      </w:r>
      <w:r>
        <w:t xml:space="preserve">a </w:t>
      </w:r>
      <w:r w:rsidR="0086660F">
        <w:t>smooth, even-colored, even-texture</w:t>
      </w:r>
      <w:r w:rsidR="004C59B5">
        <w:t xml:space="preserve">d factory finish on all items. </w:t>
      </w:r>
      <w:r>
        <w:t>T</w:t>
      </w:r>
      <w:r w:rsidR="0086660F">
        <w:t xml:space="preserve">he entire piece of equipment </w:t>
      </w:r>
      <w:r w:rsidR="009978E3">
        <w:t>will</w:t>
      </w:r>
      <w:r>
        <w:t xml:space="preserve"> be repainted, </w:t>
      </w:r>
      <w:r w:rsidR="0086660F">
        <w:t xml:space="preserve">if </w:t>
      </w:r>
      <w:r>
        <w:t xml:space="preserve">necessary, </w:t>
      </w:r>
      <w:r w:rsidR="0086660F">
        <w:t>to achieve this.</w:t>
      </w:r>
      <w:r w:rsidR="00C40367">
        <w:t xml:space="preserve"> Lead based paints </w:t>
      </w:r>
      <w:r w:rsidR="009978E3">
        <w:t>will</w:t>
      </w:r>
      <w:r w:rsidR="00C40367">
        <w:t xml:space="preserve"> not be used.</w:t>
      </w:r>
    </w:p>
    <w:p w14:paraId="753DA922" w14:textId="7D7A46A3" w:rsidR="0086660F" w:rsidRDefault="0086660F" w:rsidP="001A6EC2">
      <w:pPr>
        <w:pStyle w:val="ArticleB"/>
        <w:outlineLvl w:val="1"/>
      </w:pPr>
      <w:r>
        <w:t xml:space="preserve"> IDENTIFICATION SIGNS</w:t>
      </w:r>
    </w:p>
    <w:p w14:paraId="598E7310" w14:textId="4F0C49D0" w:rsidR="0086660F" w:rsidRDefault="00E50CDD" w:rsidP="00F247AF">
      <w:pPr>
        <w:pStyle w:val="Level1"/>
      </w:pPr>
      <w:r>
        <w:t>L</w:t>
      </w:r>
      <w:r w:rsidR="0086660F">
        <w:t xml:space="preserve">aminated plastic signs, with engraved lettering not less than </w:t>
      </w:r>
      <w:r w:rsidR="00C27F6D">
        <w:t>7</w:t>
      </w:r>
      <w:r w:rsidR="00367CF7">
        <w:t xml:space="preserve"> </w:t>
      </w:r>
      <w:r w:rsidR="0086660F">
        <w:t>mm (3/16</w:t>
      </w:r>
      <w:r w:rsidR="003C654A">
        <w:t xml:space="preserve"> </w:t>
      </w:r>
      <w:r w:rsidR="0086660F">
        <w:t xml:space="preserve">inch) high, </w:t>
      </w:r>
      <w:r w:rsidR="009978E3">
        <w:t>will</w:t>
      </w:r>
      <w:r>
        <w:t xml:space="preserve"> be provided that </w:t>
      </w:r>
      <w:r w:rsidR="0086660F">
        <w:t>designat</w:t>
      </w:r>
      <w:r>
        <w:t>es equipment</w:t>
      </w:r>
      <w:r w:rsidR="0066568A">
        <w:t xml:space="preserve"> </w:t>
      </w:r>
      <w:r w:rsidR="0086660F">
        <w:t xml:space="preserve">function, for all equipment, switches, motor controllers, relays, meters, control devices, including automatic control valves. Nomenclature and identification symbols </w:t>
      </w:r>
      <w:r w:rsidR="009978E3">
        <w:t>will</w:t>
      </w:r>
      <w:r w:rsidR="0086660F">
        <w:t xml:space="preserve"> correspond to that used in maintenance manual, and in diagrams specified elsewhere. Attach by chain, adhesive, or screws.</w:t>
      </w:r>
    </w:p>
    <w:p w14:paraId="48E11470" w14:textId="1B8DACAA" w:rsidR="0086660F" w:rsidRDefault="0086660F" w:rsidP="00F247AF">
      <w:pPr>
        <w:pStyle w:val="Level1"/>
      </w:pPr>
      <w:r>
        <w:lastRenderedPageBreak/>
        <w:t xml:space="preserve">Factory Built Equipment: Metal plate, securely attached, with name and address of manufacturer, serial number, model number, size, </w:t>
      </w:r>
      <w:r w:rsidR="009B779F">
        <w:t xml:space="preserve">and </w:t>
      </w:r>
      <w:r>
        <w:t>performance</w:t>
      </w:r>
      <w:r w:rsidR="00E50CDD">
        <w:t xml:space="preserve"> </w:t>
      </w:r>
      <w:r w:rsidR="009B779F">
        <w:t xml:space="preserve">data </w:t>
      </w:r>
      <w:r w:rsidR="009978E3">
        <w:t>will</w:t>
      </w:r>
      <w:r w:rsidR="00E50CDD">
        <w:t xml:space="preserve"> be placed on factory</w:t>
      </w:r>
      <w:r w:rsidR="00C81535">
        <w:t>-</w:t>
      </w:r>
      <w:r w:rsidR="00E50CDD">
        <w:t>built equipment</w:t>
      </w:r>
      <w:r>
        <w:t>.</w:t>
      </w:r>
    </w:p>
    <w:p w14:paraId="7DD9EE8A" w14:textId="33CA570C" w:rsidR="0086660F" w:rsidRDefault="0086660F" w:rsidP="00F247AF">
      <w:pPr>
        <w:pStyle w:val="Level1"/>
      </w:pPr>
      <w:r>
        <w:t xml:space="preserve">Pipe Identification: Refer to </w:t>
      </w:r>
      <w:r w:rsidRPr="00C41F0C">
        <w:t>Section 09 91 00, PAINTING</w:t>
      </w:r>
      <w:r>
        <w:t>.</w:t>
      </w:r>
    </w:p>
    <w:p w14:paraId="2CA12CE1" w14:textId="3FF33412" w:rsidR="0086660F" w:rsidRDefault="0086660F" w:rsidP="001A6EC2">
      <w:pPr>
        <w:pStyle w:val="ArticleB"/>
        <w:outlineLvl w:val="1"/>
      </w:pPr>
      <w:r>
        <w:t xml:space="preserve"> </w:t>
      </w:r>
      <w:r w:rsidR="00501A5D">
        <w:t>STARTUP AND TEMPORARY OPERATION</w:t>
      </w:r>
    </w:p>
    <w:p w14:paraId="3E437A3F" w14:textId="5F0A6348" w:rsidR="0086660F" w:rsidRDefault="0086660F" w:rsidP="00F247AF">
      <w:pPr>
        <w:pStyle w:val="Level1"/>
      </w:pPr>
      <w:r>
        <w:t xml:space="preserve">Startup </w:t>
      </w:r>
      <w:r w:rsidR="00E50CDD">
        <w:t xml:space="preserve">of </w:t>
      </w:r>
      <w:r>
        <w:t xml:space="preserve">equipment </w:t>
      </w:r>
      <w:r w:rsidR="009978E3">
        <w:t>will</w:t>
      </w:r>
      <w:r w:rsidR="00E50CDD">
        <w:t xml:space="preserve"> be performed </w:t>
      </w:r>
      <w:r>
        <w:t>as described in</w:t>
      </w:r>
      <w:r w:rsidR="00E50CDD">
        <w:t xml:space="preserve"> the</w:t>
      </w:r>
      <w:r>
        <w:t xml:space="preserve"> equipment specifications. </w:t>
      </w:r>
      <w:r w:rsidR="0004482B">
        <w:t>V</w:t>
      </w:r>
      <w:r>
        <w:t xml:space="preserve">ibration </w:t>
      </w:r>
      <w:r w:rsidR="0004482B">
        <w:t xml:space="preserve">within specified tolerance </w:t>
      </w:r>
      <w:r w:rsidR="009978E3">
        <w:t>will</w:t>
      </w:r>
      <w:r w:rsidR="0004482B">
        <w:t xml:space="preserve"> be verified </w:t>
      </w:r>
      <w:r>
        <w:t xml:space="preserve">prior to extended operation. Temporary use of equipment is specified in </w:t>
      </w:r>
      <w:r w:rsidRPr="00D50F7C">
        <w:t>Section 01 00 00</w:t>
      </w:r>
      <w:r w:rsidRPr="003A40A3">
        <w:t>, GENERAL REQUIREMENTS</w:t>
      </w:r>
      <w:r>
        <w:t>, Article, TEMPORARY USE OF MECHA</w:t>
      </w:r>
      <w:r w:rsidR="00501A5D">
        <w:t>NICAL AND ELECTRICAL EQUIPMENT.</w:t>
      </w:r>
    </w:p>
    <w:p w14:paraId="7ADA4248" w14:textId="5A0FD96B" w:rsidR="0086660F" w:rsidRDefault="00501A5D" w:rsidP="001A6EC2">
      <w:pPr>
        <w:pStyle w:val="ArticleB"/>
        <w:outlineLvl w:val="1"/>
      </w:pPr>
      <w:r>
        <w:t>OPERATING AND PERFORMANCE TESTS</w:t>
      </w:r>
    </w:p>
    <w:p w14:paraId="222DCB2E" w14:textId="1F81548C" w:rsidR="0086660F" w:rsidRDefault="0086660F" w:rsidP="00F247AF">
      <w:pPr>
        <w:pStyle w:val="Level1"/>
      </w:pPr>
      <w:r>
        <w:t>Prior to the final inspection,</w:t>
      </w:r>
      <w:r w:rsidR="0066568A">
        <w:t xml:space="preserve"> </w:t>
      </w:r>
      <w:r w:rsidR="000F342A">
        <w:t>a</w:t>
      </w:r>
      <w:r w:rsidR="0004482B">
        <w:t xml:space="preserve">ll </w:t>
      </w:r>
      <w:r>
        <w:t xml:space="preserve">required tests </w:t>
      </w:r>
      <w:r w:rsidR="009978E3">
        <w:t>will</w:t>
      </w:r>
      <w:r w:rsidR="0004482B">
        <w:t xml:space="preserve"> be performed </w:t>
      </w:r>
      <w:r>
        <w:t xml:space="preserve">as specified in </w:t>
      </w:r>
      <w:r w:rsidRPr="00D50F7C">
        <w:t>Section 01 00 00</w:t>
      </w:r>
      <w:r w:rsidRPr="003A40A3">
        <w:t>, GENERAL REQUIREMENTS</w:t>
      </w:r>
      <w:r>
        <w:t xml:space="preserve">, Article, TESTS and submit the test reports and records to the </w:t>
      </w:r>
      <w:r w:rsidR="009B779F">
        <w:t>COR</w:t>
      </w:r>
      <w:r w:rsidR="00501A5D">
        <w:t>.</w:t>
      </w:r>
    </w:p>
    <w:p w14:paraId="51D86379" w14:textId="28C42231" w:rsidR="0086660F" w:rsidRDefault="0086660F" w:rsidP="00F247AF">
      <w:pPr>
        <w:pStyle w:val="Level1"/>
      </w:pPr>
      <w:r>
        <w:t>Should evidence of malfunction in any tested system, or piece of equipment or component part thereof, occur during or as a result of tests, make proper corrections, repairs or replacements, and repeat tests at no add</w:t>
      </w:r>
      <w:r w:rsidR="00501A5D">
        <w:t>itional cost to the Government.</w:t>
      </w:r>
    </w:p>
    <w:p w14:paraId="756D08E6" w14:textId="5D4AF5C9" w:rsidR="0086660F" w:rsidRDefault="0086660F" w:rsidP="00F247AF">
      <w:pPr>
        <w:pStyle w:val="Level1"/>
      </w:pPr>
      <w:r>
        <w:t>When completion of certain work or system</w:t>
      </w:r>
      <w:r w:rsidR="00307EE2">
        <w:t>s</w:t>
      </w:r>
      <w:r>
        <w:t xml:space="preserve"> occurs at a time when final control settings and adjustments cannot be properly made to make performance tests, then </w:t>
      </w:r>
      <w:r w:rsidR="0022295B">
        <w:t>conduct such</w:t>
      </w:r>
      <w:r>
        <w:t xml:space="preserve"> performance tests </w:t>
      </w:r>
      <w:r w:rsidR="0022295B">
        <w:t>and finalize control settings</w:t>
      </w:r>
      <w:r>
        <w:t xml:space="preserve"> during </w:t>
      </w:r>
      <w:r w:rsidR="0022295B">
        <w:t xml:space="preserve">the </w:t>
      </w:r>
      <w:r>
        <w:t xml:space="preserve">first actual seasonal use of </w:t>
      </w:r>
      <w:r w:rsidR="0022295B">
        <w:t xml:space="preserve">the </w:t>
      </w:r>
      <w:r>
        <w:t>respective system</w:t>
      </w:r>
      <w:r w:rsidR="00501A5D">
        <w:t>s following completion of work.</w:t>
      </w:r>
      <w:r w:rsidR="0022295B">
        <w:t xml:space="preserve"> Reschedul</w:t>
      </w:r>
      <w:r w:rsidR="002F02F6">
        <w:t>ing</w:t>
      </w:r>
      <w:r w:rsidR="0022295B">
        <w:t xml:space="preserve"> </w:t>
      </w:r>
      <w:r w:rsidR="002F02F6">
        <w:t xml:space="preserve">of these tests </w:t>
      </w:r>
      <w:r w:rsidR="009978E3">
        <w:t>will</w:t>
      </w:r>
      <w:r w:rsidR="002F02F6">
        <w:t xml:space="preserve"> be requested in writing to COR for approval.</w:t>
      </w:r>
    </w:p>
    <w:p w14:paraId="2CF7D0DE" w14:textId="2D14C19A" w:rsidR="0086660F" w:rsidRDefault="0086660F" w:rsidP="001A6EC2">
      <w:pPr>
        <w:pStyle w:val="ArticleB"/>
        <w:outlineLvl w:val="1"/>
      </w:pPr>
      <w:r>
        <w:t>OPERATION AND MAINTENANCE MANUALS</w:t>
      </w:r>
    </w:p>
    <w:p w14:paraId="451812DC" w14:textId="411807C3" w:rsidR="0086660F" w:rsidRDefault="00353EAF" w:rsidP="00F247AF">
      <w:pPr>
        <w:pStyle w:val="Level1"/>
      </w:pPr>
      <w:r>
        <w:t>A</w:t>
      </w:r>
      <w:r w:rsidR="0086660F">
        <w:t>ll new and temporary equipment and all elements of each assembly</w:t>
      </w:r>
      <w:r>
        <w:t xml:space="preserve"> </w:t>
      </w:r>
      <w:r w:rsidR="009978E3">
        <w:t>will</w:t>
      </w:r>
      <w:r>
        <w:t xml:space="preserve"> be included</w:t>
      </w:r>
      <w:r w:rsidR="0086660F">
        <w:t>.</w:t>
      </w:r>
    </w:p>
    <w:p w14:paraId="47985F5B" w14:textId="46EDD2DF" w:rsidR="0086660F" w:rsidRDefault="0086660F" w:rsidP="00F247AF">
      <w:pPr>
        <w:pStyle w:val="Level1"/>
      </w:pPr>
      <w:r>
        <w:t xml:space="preserve">Data sheet on each device listing model, size, capacity, pressure, speed, horsepower, impeller size, </w:t>
      </w:r>
      <w:r w:rsidR="00BE2F4E">
        <w:t xml:space="preserve">and other information </w:t>
      </w:r>
      <w:r w:rsidR="009978E3">
        <w:t>will</w:t>
      </w:r>
      <w:r w:rsidR="00BE2F4E">
        <w:t xml:space="preserve"> be included</w:t>
      </w:r>
      <w:r>
        <w:t>.</w:t>
      </w:r>
    </w:p>
    <w:p w14:paraId="3B8F134E" w14:textId="0EA89EC0" w:rsidR="0086660F" w:rsidRDefault="0086660F" w:rsidP="00F247AF">
      <w:pPr>
        <w:pStyle w:val="Level1"/>
      </w:pPr>
      <w:r>
        <w:t>Manufacturer’s installation, maintenance, repair, and operation instructions for each device</w:t>
      </w:r>
      <w:r w:rsidR="00BE2F4E">
        <w:t xml:space="preserve"> </w:t>
      </w:r>
      <w:r w:rsidR="009978E3">
        <w:t>will</w:t>
      </w:r>
      <w:r w:rsidR="00BE2F4E">
        <w:t xml:space="preserve"> be included</w:t>
      </w:r>
      <w:r>
        <w:t xml:space="preserve">. </w:t>
      </w:r>
      <w:r w:rsidR="00BE2F4E">
        <w:t>A</w:t>
      </w:r>
      <w:r>
        <w:t>ssembly drawings and parts lists</w:t>
      </w:r>
      <w:r w:rsidR="00BE2F4E">
        <w:t xml:space="preserve"> </w:t>
      </w:r>
      <w:r w:rsidR="009978E3">
        <w:t>will</w:t>
      </w:r>
      <w:r w:rsidR="00BE2F4E">
        <w:t xml:space="preserve"> also be included</w:t>
      </w:r>
      <w:r>
        <w:t xml:space="preserve">. </w:t>
      </w:r>
      <w:r w:rsidR="00BE2F4E">
        <w:t xml:space="preserve">A summary of </w:t>
      </w:r>
      <w:r>
        <w:t>operating precautions and reasons for precautions</w:t>
      </w:r>
      <w:r w:rsidR="00BE2F4E">
        <w:t xml:space="preserve"> </w:t>
      </w:r>
      <w:r w:rsidR="009978E3">
        <w:t>will</w:t>
      </w:r>
      <w:r w:rsidR="00BE2F4E">
        <w:t xml:space="preserve"> be included in the Operations and Maintenance Manual</w:t>
      </w:r>
      <w:r>
        <w:t>.</w:t>
      </w:r>
    </w:p>
    <w:p w14:paraId="7AE46ABA" w14:textId="02F29C90" w:rsidR="0086660F" w:rsidRDefault="0086660F" w:rsidP="00F247AF">
      <w:pPr>
        <w:pStyle w:val="Level1"/>
      </w:pPr>
      <w:r>
        <w:t>Lubrication instructions</w:t>
      </w:r>
      <w:r w:rsidR="00BE2F4E">
        <w:t>,</w:t>
      </w:r>
      <w:r>
        <w:t xml:space="preserve"> type and quantity of lubricant</w:t>
      </w:r>
      <w:r w:rsidR="00BE2F4E">
        <w:t xml:space="preserve"> </w:t>
      </w:r>
      <w:r w:rsidR="009978E3">
        <w:t>will</w:t>
      </w:r>
      <w:r w:rsidR="00BE2F4E">
        <w:t xml:space="preserve"> be included</w:t>
      </w:r>
      <w:r>
        <w:t>.</w:t>
      </w:r>
    </w:p>
    <w:p w14:paraId="27DF6825" w14:textId="60E80600" w:rsidR="0086660F" w:rsidRDefault="0086660F" w:rsidP="00F247AF">
      <w:pPr>
        <w:pStyle w:val="Level1"/>
      </w:pPr>
      <w:r>
        <w:lastRenderedPageBreak/>
        <w:t>Schematic diagrams and wiring diagrams of all control systems corrected to include all field modifications</w:t>
      </w:r>
      <w:r w:rsidR="00BE2F4E">
        <w:t xml:space="preserve"> </w:t>
      </w:r>
      <w:r w:rsidR="009978E3">
        <w:t>will</w:t>
      </w:r>
      <w:r w:rsidR="00BE2F4E">
        <w:t xml:space="preserve"> be included</w:t>
      </w:r>
      <w:r>
        <w:t>.</w:t>
      </w:r>
    </w:p>
    <w:p w14:paraId="40AB0F9C" w14:textId="37268C8F" w:rsidR="0086660F" w:rsidRDefault="0086660F" w:rsidP="00F247AF">
      <w:pPr>
        <w:pStyle w:val="Level1"/>
      </w:pPr>
      <w:r>
        <w:t xml:space="preserve">Set points </w:t>
      </w:r>
      <w:r w:rsidRPr="00F93813">
        <w:t>of</w:t>
      </w:r>
      <w:r>
        <w:t xml:space="preserve"> all interlock devices</w:t>
      </w:r>
      <w:r w:rsidR="00BE2F4E">
        <w:t xml:space="preserve"> </w:t>
      </w:r>
      <w:r w:rsidR="009978E3">
        <w:t>will</w:t>
      </w:r>
      <w:r w:rsidR="00BE2F4E">
        <w:t xml:space="preserve"> be listed</w:t>
      </w:r>
      <w:r>
        <w:t>.</w:t>
      </w:r>
    </w:p>
    <w:p w14:paraId="7D82A80A" w14:textId="415EC9DC" w:rsidR="0086660F" w:rsidRDefault="0086660F" w:rsidP="00F247AF">
      <w:pPr>
        <w:pStyle w:val="Level1"/>
      </w:pPr>
      <w:r>
        <w:t xml:space="preserve">Trouble-shooting guide for </w:t>
      </w:r>
      <w:r w:rsidR="00367CF7">
        <w:t>t</w:t>
      </w:r>
      <w:r w:rsidR="00BE2F4E">
        <w:t xml:space="preserve">he </w:t>
      </w:r>
      <w:r>
        <w:t>control system</w:t>
      </w:r>
      <w:r w:rsidR="00BE2F4E">
        <w:t xml:space="preserve"> troubleshooting </w:t>
      </w:r>
      <w:r w:rsidR="009978E3">
        <w:t>will</w:t>
      </w:r>
      <w:r w:rsidR="00BE2F4E">
        <w:t xml:space="preserve"> be inserted into the Operations and Maintenance Manual</w:t>
      </w:r>
      <w:r>
        <w:t>.</w:t>
      </w:r>
    </w:p>
    <w:p w14:paraId="187575B5" w14:textId="0D2162F4" w:rsidR="0086660F" w:rsidRDefault="00BE2F4E" w:rsidP="00F247AF">
      <w:pPr>
        <w:pStyle w:val="Level1"/>
      </w:pPr>
      <w:r>
        <w:t xml:space="preserve">The </w:t>
      </w:r>
      <w:r w:rsidR="0086660F">
        <w:t>control system</w:t>
      </w:r>
      <w:r>
        <w:t xml:space="preserve"> sequence of operation corrected</w:t>
      </w:r>
      <w:r w:rsidR="0066568A">
        <w:t xml:space="preserve"> with submittal review comments</w:t>
      </w:r>
      <w:r>
        <w:t xml:space="preserve"> </w:t>
      </w:r>
      <w:r w:rsidR="009978E3">
        <w:t>will</w:t>
      </w:r>
      <w:r>
        <w:t xml:space="preserve"> be inserted into the Op</w:t>
      </w:r>
      <w:r w:rsidR="0066568A">
        <w:t>erations and Maintenance Manual</w:t>
      </w:r>
      <w:r w:rsidR="0086660F">
        <w:t>.</w:t>
      </w:r>
    </w:p>
    <w:p w14:paraId="6D314DC9" w14:textId="0B58E522" w:rsidR="0086660F" w:rsidRDefault="0086660F" w:rsidP="00F247AF">
      <w:pPr>
        <w:pStyle w:val="Level1"/>
      </w:pPr>
      <w:r>
        <w:t>Emergency procedures</w:t>
      </w:r>
      <w:r w:rsidR="00C40367">
        <w:t xml:space="preserve"> for shutdown and startup of equipment and sy</w:t>
      </w:r>
      <w:r w:rsidR="005B4764">
        <w:t>s</w:t>
      </w:r>
      <w:r w:rsidR="00C40367">
        <w:t>tems.</w:t>
      </w:r>
    </w:p>
    <w:p w14:paraId="22D5006A" w14:textId="105401B9" w:rsidR="00BE24AB" w:rsidRPr="00F945C4" w:rsidRDefault="00445635" w:rsidP="001A6EC2">
      <w:pPr>
        <w:pStyle w:val="ArticleB"/>
        <w:outlineLvl w:val="1"/>
        <w:rPr>
          <w:bCs/>
        </w:rPr>
      </w:pPr>
      <w:r>
        <w:rPr>
          <w:bCs/>
        </w:rPr>
        <w:t>DEMONSTRATION AND TRAINING</w:t>
      </w:r>
    </w:p>
    <w:p w14:paraId="4FE973F2" w14:textId="3B5E282F" w:rsidR="00BE24AB" w:rsidRDefault="00BE24AB" w:rsidP="00F247AF">
      <w:pPr>
        <w:pStyle w:val="Level1"/>
      </w:pPr>
      <w:r w:rsidRPr="00F945C4">
        <w:t xml:space="preserve">Provide services of manufacturer’s technical representative for </w:t>
      </w:r>
      <w:r w:rsidR="00E66F69">
        <w:t>four (</w:t>
      </w:r>
      <w:r w:rsidR="00B5324D">
        <w:t>4</w:t>
      </w:r>
      <w:r w:rsidR="00E66F69">
        <w:t>)</w:t>
      </w:r>
      <w:r w:rsidRPr="00F945C4">
        <w:t xml:space="preserve"> hours to instruct</w:t>
      </w:r>
      <w:r w:rsidR="00C94929">
        <w:t xml:space="preserve"> each</w:t>
      </w:r>
      <w:r w:rsidRPr="00F945C4">
        <w:t xml:space="preserve"> VA </w:t>
      </w:r>
      <w:r w:rsidR="00C55619">
        <w:t>p</w:t>
      </w:r>
      <w:r w:rsidRPr="00F945C4">
        <w:t>ersonnel</w:t>
      </w:r>
      <w:r w:rsidR="00C94929">
        <w:t xml:space="preserve"> responsible</w:t>
      </w:r>
      <w:r w:rsidRPr="00F945C4">
        <w:t xml:space="preserve"> in operation and maintenance of the system.</w:t>
      </w:r>
    </w:p>
    <w:p w14:paraId="11557649" w14:textId="77777777" w:rsidR="0086660F" w:rsidRDefault="0086660F" w:rsidP="00F247AF">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6660F" w:rsidSect="00BB1D2B">
      <w:headerReference w:type="default" r:id="rId11"/>
      <w:footerReference w:type="default" r:id="rId12"/>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48EA" w14:textId="77777777" w:rsidR="00A7385E" w:rsidRDefault="00A7385E">
      <w:pPr>
        <w:spacing w:line="20" w:lineRule="exact"/>
      </w:pPr>
    </w:p>
  </w:endnote>
  <w:endnote w:type="continuationSeparator" w:id="0">
    <w:p w14:paraId="3829AA89" w14:textId="77777777" w:rsidR="00A7385E" w:rsidRDefault="00A7385E">
      <w:r>
        <w:t xml:space="preserve"> </w:t>
      </w:r>
    </w:p>
  </w:endnote>
  <w:endnote w:type="continuationNotice" w:id="1">
    <w:p w14:paraId="1B504FF1" w14:textId="77777777" w:rsidR="00A7385E" w:rsidRDefault="00A738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D443" w14:textId="77777777" w:rsidR="00F53E4E" w:rsidRPr="00D50F7C" w:rsidRDefault="00F53E4E">
    <w:pPr>
      <w:pStyle w:val="Footer"/>
    </w:pPr>
    <w:r w:rsidRPr="00D50F7C">
      <w:t>22 05 11</w:t>
    </w:r>
    <w:r>
      <w:t xml:space="preserve"> - </w:t>
    </w:r>
    <w:r>
      <w:fldChar w:fldCharType="begin"/>
    </w:r>
    <w:r>
      <w:instrText xml:space="preserve"> PAGE  \* MERGEFORMAT </w:instrText>
    </w:r>
    <w:r>
      <w:fldChar w:fldCharType="separate"/>
    </w:r>
    <w:r w:rsidR="00BA027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6354" w14:textId="77777777" w:rsidR="00A7385E" w:rsidRDefault="00A7385E">
      <w:r>
        <w:separator/>
      </w:r>
    </w:p>
  </w:footnote>
  <w:footnote w:type="continuationSeparator" w:id="0">
    <w:p w14:paraId="46AB2836" w14:textId="77777777" w:rsidR="00A7385E" w:rsidRDefault="00A7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53B2" w14:textId="77777777" w:rsidR="00F64891" w:rsidRPr="00F64891" w:rsidRDefault="00F64891" w:rsidP="00F64891">
    <w:pPr>
      <w:tabs>
        <w:tab w:val="center" w:pos="4680"/>
        <w:tab w:val="right" w:pos="9360"/>
      </w:tabs>
      <w:spacing w:line="240" w:lineRule="auto"/>
      <w:rPr>
        <w:rFonts w:asciiTheme="minorHAnsi" w:eastAsiaTheme="minorHAnsi" w:hAnsiTheme="minorHAnsi" w:cstheme="minorBidi"/>
        <w:sz w:val="22"/>
        <w:szCs w:val="22"/>
      </w:rPr>
    </w:pPr>
    <w:r w:rsidRPr="00F64891">
      <w:rPr>
        <w:rFonts w:asciiTheme="minorHAnsi" w:eastAsiaTheme="minorHAnsi" w:hAnsiTheme="minorHAnsi" w:cstheme="minorBidi"/>
        <w:sz w:val="22"/>
        <w:szCs w:val="22"/>
      </w:rPr>
      <w:t>VAMC, LEBANON, PA</w:t>
    </w:r>
    <w:r w:rsidRPr="00F64891">
      <w:rPr>
        <w:rFonts w:asciiTheme="minorHAnsi" w:eastAsiaTheme="minorHAnsi" w:hAnsiTheme="minorHAnsi" w:cstheme="minorBidi"/>
        <w:sz w:val="22"/>
        <w:szCs w:val="22"/>
      </w:rPr>
      <w:tab/>
    </w:r>
    <w:r w:rsidRPr="00F64891">
      <w:rPr>
        <w:rFonts w:asciiTheme="minorHAnsi" w:eastAsiaTheme="minorHAnsi" w:hAnsiTheme="minorHAnsi" w:cstheme="minorBidi"/>
        <w:sz w:val="22"/>
        <w:szCs w:val="22"/>
      </w:rPr>
      <w:tab/>
      <w:t>PROJECT 595-25-101</w:t>
    </w:r>
  </w:p>
  <w:p w14:paraId="5BC99C6B" w14:textId="77777777" w:rsidR="00F64891" w:rsidRPr="00F64891" w:rsidRDefault="00F64891" w:rsidP="00F64891">
    <w:pPr>
      <w:tabs>
        <w:tab w:val="center" w:pos="4680"/>
        <w:tab w:val="right" w:pos="9360"/>
      </w:tabs>
      <w:spacing w:line="240" w:lineRule="auto"/>
      <w:rPr>
        <w:rFonts w:asciiTheme="minorHAnsi" w:eastAsiaTheme="minorHAnsi" w:hAnsiTheme="minorHAnsi" w:cstheme="minorBidi"/>
        <w:sz w:val="22"/>
        <w:szCs w:val="22"/>
      </w:rPr>
    </w:pPr>
    <w:r w:rsidRPr="00F64891">
      <w:rPr>
        <w:rFonts w:asciiTheme="minorHAnsi" w:eastAsiaTheme="minorHAnsi" w:hAnsiTheme="minorHAnsi" w:cstheme="minorBidi"/>
        <w:sz w:val="22"/>
        <w:szCs w:val="22"/>
      </w:rPr>
      <w:t>REPLACE MEDICAL VACUUM PUMP BLDG.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FDD"/>
    <w:multiLevelType w:val="singleLevel"/>
    <w:tmpl w:val="F9D03AAE"/>
    <w:lvl w:ilvl="0">
      <w:start w:val="18"/>
      <w:numFmt w:val="upperLetter"/>
      <w:lvlText w:val="%1."/>
      <w:legacy w:legacy="1" w:legacySpace="120" w:legacyIndent="360"/>
      <w:lvlJc w:val="left"/>
      <w:pPr>
        <w:ind w:left="720" w:hanging="360"/>
      </w:pPr>
    </w:lvl>
  </w:abstractNum>
  <w:abstractNum w:abstractNumId="1" w15:restartNumberingAfterBreak="0">
    <w:nsid w:val="11757022"/>
    <w:multiLevelType w:val="hybridMultilevel"/>
    <w:tmpl w:val="15BACB18"/>
    <w:lvl w:ilvl="0" w:tplc="8E1C31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2526F6"/>
    <w:multiLevelType w:val="hybridMultilevel"/>
    <w:tmpl w:val="DD5A4ED4"/>
    <w:lvl w:ilvl="0" w:tplc="F51E2856">
      <w:start w:val="1"/>
      <w:numFmt w:val="decimal"/>
      <w:lvlText w:val="%1."/>
      <w:lvlJc w:val="left"/>
      <w:pPr>
        <w:ind w:left="32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C209E5"/>
    <w:multiLevelType w:val="singleLevel"/>
    <w:tmpl w:val="8E06E3BE"/>
    <w:lvl w:ilvl="0">
      <w:start w:val="7"/>
      <w:numFmt w:val="upperLetter"/>
      <w:lvlText w:val="%1."/>
      <w:legacy w:legacy="1" w:legacySpace="120" w:legacyIndent="360"/>
      <w:lvlJc w:val="left"/>
      <w:pPr>
        <w:ind w:left="720" w:hanging="360"/>
      </w:pPr>
    </w:lvl>
  </w:abstractNum>
  <w:abstractNum w:abstractNumId="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421F7386"/>
    <w:multiLevelType w:val="hybridMultilevel"/>
    <w:tmpl w:val="3A36A946"/>
    <w:lvl w:ilvl="0" w:tplc="8E1C31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7" w15:restartNumberingAfterBreak="0">
    <w:nsid w:val="4DC41D83"/>
    <w:multiLevelType w:val="singleLevel"/>
    <w:tmpl w:val="DA4C49C0"/>
    <w:lvl w:ilvl="0">
      <w:start w:val="5"/>
      <w:numFmt w:val="decimal"/>
      <w:lvlText w:val="%1."/>
      <w:legacy w:legacy="1" w:legacySpace="120" w:legacyIndent="360"/>
      <w:lvlJc w:val="left"/>
      <w:pPr>
        <w:ind w:left="1080" w:hanging="360"/>
      </w:pPr>
    </w:lvl>
  </w:abstractNum>
  <w:abstractNum w:abstractNumId="8" w15:restartNumberingAfterBreak="0">
    <w:nsid w:val="55A14AEC"/>
    <w:multiLevelType w:val="singleLevel"/>
    <w:tmpl w:val="EF367E86"/>
    <w:lvl w:ilvl="0">
      <w:start w:val="1"/>
      <w:numFmt w:val="decimal"/>
      <w:lvlText w:val="%1."/>
      <w:legacy w:legacy="1" w:legacySpace="120" w:legacyIndent="360"/>
      <w:lvlJc w:val="left"/>
      <w:pPr>
        <w:ind w:left="1080" w:hanging="360"/>
      </w:pPr>
    </w:lvl>
  </w:abstractNum>
  <w:abstractNum w:abstractNumId="9" w15:restartNumberingAfterBreak="0">
    <w:nsid w:val="57011BD9"/>
    <w:multiLevelType w:val="hybridMultilevel"/>
    <w:tmpl w:val="EFF89C10"/>
    <w:lvl w:ilvl="0" w:tplc="8B82A0D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5AEA101C"/>
    <w:multiLevelType w:val="singleLevel"/>
    <w:tmpl w:val="8AAA1564"/>
    <w:lvl w:ilvl="0">
      <w:start w:val="4"/>
      <w:numFmt w:val="upperLetter"/>
      <w:lvlText w:val="%1."/>
      <w:legacy w:legacy="1" w:legacySpace="120" w:legacyIndent="360"/>
      <w:lvlJc w:val="left"/>
      <w:pPr>
        <w:ind w:left="720" w:hanging="360"/>
      </w:pPr>
    </w:lvl>
  </w:abstractNum>
  <w:abstractNum w:abstractNumId="11" w15:restartNumberingAfterBreak="0">
    <w:nsid w:val="5C5D2E8E"/>
    <w:multiLevelType w:val="hybridMultilevel"/>
    <w:tmpl w:val="6BF4EE46"/>
    <w:lvl w:ilvl="0" w:tplc="2998176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07313D"/>
    <w:multiLevelType w:val="hybridMultilevel"/>
    <w:tmpl w:val="0DDCFD70"/>
    <w:lvl w:ilvl="0" w:tplc="B306863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6D703EDE"/>
    <w:multiLevelType w:val="singleLevel"/>
    <w:tmpl w:val="2D069EE2"/>
    <w:lvl w:ilvl="0">
      <w:start w:val="4"/>
      <w:numFmt w:val="decimal"/>
      <w:lvlText w:val="%1."/>
      <w:legacy w:legacy="1" w:legacySpace="120" w:legacyIndent="360"/>
      <w:lvlJc w:val="left"/>
      <w:pPr>
        <w:ind w:left="1080" w:hanging="360"/>
      </w:pPr>
    </w:lvl>
  </w:abstractNum>
  <w:abstractNum w:abstractNumId="14" w15:restartNumberingAfterBreak="0">
    <w:nsid w:val="74F65BB7"/>
    <w:multiLevelType w:val="multilevel"/>
    <w:tmpl w:val="B73890C2"/>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7AED245A"/>
    <w:multiLevelType w:val="singleLevel"/>
    <w:tmpl w:val="4CB08FA0"/>
    <w:lvl w:ilvl="0">
      <w:start w:val="1"/>
      <w:numFmt w:val="upperLetter"/>
      <w:lvlText w:val="%1."/>
      <w:legacy w:legacy="1" w:legacySpace="120" w:legacyIndent="360"/>
      <w:lvlJc w:val="left"/>
      <w:pPr>
        <w:ind w:left="720" w:hanging="360"/>
      </w:pPr>
    </w:lvl>
  </w:abstractNum>
  <w:abstractNum w:abstractNumId="16" w15:restartNumberingAfterBreak="0">
    <w:nsid w:val="7C940AA7"/>
    <w:multiLevelType w:val="singleLevel"/>
    <w:tmpl w:val="9D347014"/>
    <w:lvl w:ilvl="0">
      <w:start w:val="15"/>
      <w:numFmt w:val="upperLetter"/>
      <w:lvlText w:val="%1."/>
      <w:legacy w:legacy="1" w:legacySpace="120" w:legacyIndent="360"/>
      <w:lvlJc w:val="left"/>
      <w:pPr>
        <w:ind w:left="720" w:hanging="360"/>
      </w:pPr>
    </w:lvl>
  </w:abstractNum>
  <w:abstractNum w:abstractNumId="17" w15:restartNumberingAfterBreak="0">
    <w:nsid w:val="7CE003B4"/>
    <w:multiLevelType w:val="singleLevel"/>
    <w:tmpl w:val="6FF21E98"/>
    <w:lvl w:ilvl="0">
      <w:start w:val="11"/>
      <w:numFmt w:val="upperLetter"/>
      <w:lvlText w:val="%1."/>
      <w:legacy w:legacy="1" w:legacySpace="120" w:legacyIndent="360"/>
      <w:lvlJc w:val="left"/>
      <w:pPr>
        <w:ind w:left="720" w:hanging="360"/>
      </w:pPr>
    </w:lvl>
  </w:abstractNum>
  <w:num w:numId="1" w16cid:durableId="1320384614">
    <w:abstractNumId w:val="6"/>
  </w:num>
  <w:num w:numId="2" w16cid:durableId="675809524">
    <w:abstractNumId w:val="17"/>
  </w:num>
  <w:num w:numId="3" w16cid:durableId="1108236378">
    <w:abstractNumId w:val="16"/>
  </w:num>
  <w:num w:numId="4" w16cid:durableId="1401513712">
    <w:abstractNumId w:val="0"/>
  </w:num>
  <w:num w:numId="5" w16cid:durableId="705719316">
    <w:abstractNumId w:val="7"/>
  </w:num>
  <w:num w:numId="6" w16cid:durableId="1052271181">
    <w:abstractNumId w:val="10"/>
  </w:num>
  <w:num w:numId="7" w16cid:durableId="1359238095">
    <w:abstractNumId w:val="15"/>
  </w:num>
  <w:num w:numId="8" w16cid:durableId="373192213">
    <w:abstractNumId w:val="13"/>
  </w:num>
  <w:num w:numId="9" w16cid:durableId="1355032288">
    <w:abstractNumId w:val="8"/>
  </w:num>
  <w:num w:numId="10" w16cid:durableId="1366172244">
    <w:abstractNumId w:val="3"/>
  </w:num>
  <w:num w:numId="11" w16cid:durableId="1334382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048973">
    <w:abstractNumId w:val="12"/>
  </w:num>
  <w:num w:numId="13" w16cid:durableId="1191845468">
    <w:abstractNumId w:val="11"/>
  </w:num>
  <w:num w:numId="14" w16cid:durableId="1807969966">
    <w:abstractNumId w:val="14"/>
  </w:num>
  <w:num w:numId="15" w16cid:durableId="1615940699">
    <w:abstractNumId w:val="9"/>
  </w:num>
  <w:num w:numId="16" w16cid:durableId="1123425017">
    <w:abstractNumId w:val="5"/>
  </w:num>
  <w:num w:numId="17" w16cid:durableId="1399405866">
    <w:abstractNumId w:val="1"/>
  </w:num>
  <w:num w:numId="18" w16cid:durableId="210843990">
    <w:abstractNumId w:val="2"/>
  </w:num>
  <w:num w:numId="19" w16cid:durableId="782186656">
    <w:abstractNumId w:val="14"/>
  </w:num>
  <w:num w:numId="20" w16cid:durableId="1165702026">
    <w:abstractNumId w:val="4"/>
  </w:num>
  <w:num w:numId="21" w16cid:durableId="817958160">
    <w:abstractNumId w:val="4"/>
  </w:num>
  <w:num w:numId="22" w16cid:durableId="748504140">
    <w:abstractNumId w:val="4"/>
  </w:num>
  <w:num w:numId="23" w16cid:durableId="221672082">
    <w:abstractNumId w:val="14"/>
  </w:num>
  <w:num w:numId="24" w16cid:durableId="1665890475">
    <w:abstractNumId w:val="14"/>
  </w:num>
  <w:num w:numId="25" w16cid:durableId="1615014410">
    <w:abstractNumId w:val="14"/>
  </w:num>
  <w:num w:numId="26" w16cid:durableId="13042058">
    <w:abstractNumId w:val="14"/>
  </w:num>
  <w:num w:numId="27" w16cid:durableId="1470518118">
    <w:abstractNumId w:val="14"/>
  </w:num>
  <w:num w:numId="28" w16cid:durableId="1669476601">
    <w:abstractNumId w:val="14"/>
  </w:num>
  <w:num w:numId="29" w16cid:durableId="158346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2F"/>
    <w:rsid w:val="00004F3F"/>
    <w:rsid w:val="00016208"/>
    <w:rsid w:val="00020231"/>
    <w:rsid w:val="00043450"/>
    <w:rsid w:val="0004482B"/>
    <w:rsid w:val="0006473E"/>
    <w:rsid w:val="0006669E"/>
    <w:rsid w:val="00071D45"/>
    <w:rsid w:val="000738CA"/>
    <w:rsid w:val="000842DB"/>
    <w:rsid w:val="000A08C3"/>
    <w:rsid w:val="000A7A83"/>
    <w:rsid w:val="000B248A"/>
    <w:rsid w:val="000B4C3D"/>
    <w:rsid w:val="000B5284"/>
    <w:rsid w:val="000B68F8"/>
    <w:rsid w:val="000E0FA2"/>
    <w:rsid w:val="000E421E"/>
    <w:rsid w:val="000F095F"/>
    <w:rsid w:val="000F30B3"/>
    <w:rsid w:val="000F342A"/>
    <w:rsid w:val="001010AC"/>
    <w:rsid w:val="001132D2"/>
    <w:rsid w:val="00127A4D"/>
    <w:rsid w:val="00134C53"/>
    <w:rsid w:val="00143116"/>
    <w:rsid w:val="001461BB"/>
    <w:rsid w:val="00151942"/>
    <w:rsid w:val="0015737D"/>
    <w:rsid w:val="00162347"/>
    <w:rsid w:val="00172BCF"/>
    <w:rsid w:val="00190071"/>
    <w:rsid w:val="00193F1D"/>
    <w:rsid w:val="001971BF"/>
    <w:rsid w:val="001A181A"/>
    <w:rsid w:val="001A4CF9"/>
    <w:rsid w:val="001A6EC2"/>
    <w:rsid w:val="001B208E"/>
    <w:rsid w:val="001B3E2C"/>
    <w:rsid w:val="001C2AA8"/>
    <w:rsid w:val="001C4637"/>
    <w:rsid w:val="001C5D44"/>
    <w:rsid w:val="001D2565"/>
    <w:rsid w:val="001E132E"/>
    <w:rsid w:val="001E2B21"/>
    <w:rsid w:val="001E5D2F"/>
    <w:rsid w:val="001F08D0"/>
    <w:rsid w:val="001F6DCC"/>
    <w:rsid w:val="002021C4"/>
    <w:rsid w:val="0022295B"/>
    <w:rsid w:val="002428C3"/>
    <w:rsid w:val="002515E1"/>
    <w:rsid w:val="002551FB"/>
    <w:rsid w:val="002564D7"/>
    <w:rsid w:val="00264DA7"/>
    <w:rsid w:val="00265040"/>
    <w:rsid w:val="002675C7"/>
    <w:rsid w:val="00275746"/>
    <w:rsid w:val="00282888"/>
    <w:rsid w:val="002837B2"/>
    <w:rsid w:val="002A5D5C"/>
    <w:rsid w:val="002A679A"/>
    <w:rsid w:val="002A7913"/>
    <w:rsid w:val="002B009A"/>
    <w:rsid w:val="002C3153"/>
    <w:rsid w:val="002C347D"/>
    <w:rsid w:val="002C5973"/>
    <w:rsid w:val="002E21A7"/>
    <w:rsid w:val="002E4831"/>
    <w:rsid w:val="002F02F6"/>
    <w:rsid w:val="002F07C2"/>
    <w:rsid w:val="002F3A1F"/>
    <w:rsid w:val="00306975"/>
    <w:rsid w:val="00307EE2"/>
    <w:rsid w:val="00311CCE"/>
    <w:rsid w:val="00313676"/>
    <w:rsid w:val="003228F8"/>
    <w:rsid w:val="0032797B"/>
    <w:rsid w:val="00336048"/>
    <w:rsid w:val="00340329"/>
    <w:rsid w:val="00341D49"/>
    <w:rsid w:val="0034245C"/>
    <w:rsid w:val="00350B38"/>
    <w:rsid w:val="003521B5"/>
    <w:rsid w:val="00353EAF"/>
    <w:rsid w:val="003568DD"/>
    <w:rsid w:val="00357E49"/>
    <w:rsid w:val="003627F0"/>
    <w:rsid w:val="00365CE1"/>
    <w:rsid w:val="00367CF7"/>
    <w:rsid w:val="00372305"/>
    <w:rsid w:val="0037362C"/>
    <w:rsid w:val="00385075"/>
    <w:rsid w:val="00390E30"/>
    <w:rsid w:val="003A2C51"/>
    <w:rsid w:val="003A2C9F"/>
    <w:rsid w:val="003A3078"/>
    <w:rsid w:val="003A688A"/>
    <w:rsid w:val="003B4A02"/>
    <w:rsid w:val="003C654A"/>
    <w:rsid w:val="003C77CE"/>
    <w:rsid w:val="003E7EDA"/>
    <w:rsid w:val="003F051C"/>
    <w:rsid w:val="003F2CAE"/>
    <w:rsid w:val="00406122"/>
    <w:rsid w:val="0040779C"/>
    <w:rsid w:val="00410A7E"/>
    <w:rsid w:val="00420BAE"/>
    <w:rsid w:val="004215AF"/>
    <w:rsid w:val="004263F6"/>
    <w:rsid w:val="00441EAC"/>
    <w:rsid w:val="00445635"/>
    <w:rsid w:val="00445BC7"/>
    <w:rsid w:val="00450A56"/>
    <w:rsid w:val="00457B62"/>
    <w:rsid w:val="00463ADA"/>
    <w:rsid w:val="00465794"/>
    <w:rsid w:val="00476AD3"/>
    <w:rsid w:val="00476C6D"/>
    <w:rsid w:val="004A5CA1"/>
    <w:rsid w:val="004B558C"/>
    <w:rsid w:val="004B6076"/>
    <w:rsid w:val="004B6E9A"/>
    <w:rsid w:val="004C1685"/>
    <w:rsid w:val="004C59B5"/>
    <w:rsid w:val="004C7934"/>
    <w:rsid w:val="004D4627"/>
    <w:rsid w:val="004D53CC"/>
    <w:rsid w:val="004E003F"/>
    <w:rsid w:val="004F21AA"/>
    <w:rsid w:val="004F2788"/>
    <w:rsid w:val="00501A5D"/>
    <w:rsid w:val="00507407"/>
    <w:rsid w:val="00512121"/>
    <w:rsid w:val="00513315"/>
    <w:rsid w:val="00520C8F"/>
    <w:rsid w:val="00520ED2"/>
    <w:rsid w:val="005302C5"/>
    <w:rsid w:val="00537AB7"/>
    <w:rsid w:val="005414FC"/>
    <w:rsid w:val="00541692"/>
    <w:rsid w:val="00541933"/>
    <w:rsid w:val="00542645"/>
    <w:rsid w:val="00545E45"/>
    <w:rsid w:val="005677A4"/>
    <w:rsid w:val="00586120"/>
    <w:rsid w:val="005B4764"/>
    <w:rsid w:val="005C22EC"/>
    <w:rsid w:val="005C300D"/>
    <w:rsid w:val="005C387D"/>
    <w:rsid w:val="005C40B8"/>
    <w:rsid w:val="005F2346"/>
    <w:rsid w:val="005F376C"/>
    <w:rsid w:val="005F488C"/>
    <w:rsid w:val="005F4C7E"/>
    <w:rsid w:val="00601611"/>
    <w:rsid w:val="0060337D"/>
    <w:rsid w:val="00604743"/>
    <w:rsid w:val="00606945"/>
    <w:rsid w:val="00611098"/>
    <w:rsid w:val="00611D19"/>
    <w:rsid w:val="00625931"/>
    <w:rsid w:val="00647EAE"/>
    <w:rsid w:val="0066568A"/>
    <w:rsid w:val="00666811"/>
    <w:rsid w:val="00672D9F"/>
    <w:rsid w:val="00674AEC"/>
    <w:rsid w:val="006770BB"/>
    <w:rsid w:val="006A07DA"/>
    <w:rsid w:val="006B1FEB"/>
    <w:rsid w:val="006B43DF"/>
    <w:rsid w:val="006C0700"/>
    <w:rsid w:val="006C1858"/>
    <w:rsid w:val="006D1926"/>
    <w:rsid w:val="006E039F"/>
    <w:rsid w:val="006E161E"/>
    <w:rsid w:val="006E4293"/>
    <w:rsid w:val="006F002E"/>
    <w:rsid w:val="007033AF"/>
    <w:rsid w:val="007143E1"/>
    <w:rsid w:val="007156A3"/>
    <w:rsid w:val="007156B2"/>
    <w:rsid w:val="0071655F"/>
    <w:rsid w:val="00716BF2"/>
    <w:rsid w:val="00720ADA"/>
    <w:rsid w:val="007213FD"/>
    <w:rsid w:val="00725645"/>
    <w:rsid w:val="00735832"/>
    <w:rsid w:val="007362E0"/>
    <w:rsid w:val="00755D60"/>
    <w:rsid w:val="007568FB"/>
    <w:rsid w:val="007733A5"/>
    <w:rsid w:val="00776461"/>
    <w:rsid w:val="007816C9"/>
    <w:rsid w:val="00783B28"/>
    <w:rsid w:val="00784ACF"/>
    <w:rsid w:val="00786E48"/>
    <w:rsid w:val="007A052F"/>
    <w:rsid w:val="007B1667"/>
    <w:rsid w:val="007C7634"/>
    <w:rsid w:val="007D0C9C"/>
    <w:rsid w:val="007D3C1D"/>
    <w:rsid w:val="007E4749"/>
    <w:rsid w:val="007F021C"/>
    <w:rsid w:val="007F4B21"/>
    <w:rsid w:val="007F7B95"/>
    <w:rsid w:val="00805BA2"/>
    <w:rsid w:val="008152E2"/>
    <w:rsid w:val="00820039"/>
    <w:rsid w:val="00820724"/>
    <w:rsid w:val="008224AC"/>
    <w:rsid w:val="008251D4"/>
    <w:rsid w:val="00832D78"/>
    <w:rsid w:val="008336C1"/>
    <w:rsid w:val="008465E9"/>
    <w:rsid w:val="00846DE1"/>
    <w:rsid w:val="00847643"/>
    <w:rsid w:val="00855194"/>
    <w:rsid w:val="0085599D"/>
    <w:rsid w:val="00862025"/>
    <w:rsid w:val="0086660F"/>
    <w:rsid w:val="00876BB3"/>
    <w:rsid w:val="0088732E"/>
    <w:rsid w:val="00897CB7"/>
    <w:rsid w:val="008B0E34"/>
    <w:rsid w:val="008C00B7"/>
    <w:rsid w:val="008C1593"/>
    <w:rsid w:val="008C42E1"/>
    <w:rsid w:val="008D080B"/>
    <w:rsid w:val="008D5F57"/>
    <w:rsid w:val="008E0283"/>
    <w:rsid w:val="008E30F9"/>
    <w:rsid w:val="008E4A57"/>
    <w:rsid w:val="008E6657"/>
    <w:rsid w:val="008E6B65"/>
    <w:rsid w:val="008E6DCE"/>
    <w:rsid w:val="008E7A90"/>
    <w:rsid w:val="00902FDB"/>
    <w:rsid w:val="00904E07"/>
    <w:rsid w:val="0091238C"/>
    <w:rsid w:val="00922699"/>
    <w:rsid w:val="009237A1"/>
    <w:rsid w:val="00924B95"/>
    <w:rsid w:val="00941CE4"/>
    <w:rsid w:val="00943A95"/>
    <w:rsid w:val="0094591B"/>
    <w:rsid w:val="0095312B"/>
    <w:rsid w:val="00967B6C"/>
    <w:rsid w:val="009752C3"/>
    <w:rsid w:val="0098023B"/>
    <w:rsid w:val="009809B3"/>
    <w:rsid w:val="009978E3"/>
    <w:rsid w:val="00997CEC"/>
    <w:rsid w:val="009A2D1C"/>
    <w:rsid w:val="009A6611"/>
    <w:rsid w:val="009A7497"/>
    <w:rsid w:val="009B779F"/>
    <w:rsid w:val="009C2912"/>
    <w:rsid w:val="009C6873"/>
    <w:rsid w:val="009D14E1"/>
    <w:rsid w:val="009D53E7"/>
    <w:rsid w:val="009E22A7"/>
    <w:rsid w:val="009E64B7"/>
    <w:rsid w:val="009F1877"/>
    <w:rsid w:val="009F71D9"/>
    <w:rsid w:val="00A058F2"/>
    <w:rsid w:val="00A06F11"/>
    <w:rsid w:val="00A10D17"/>
    <w:rsid w:val="00A11140"/>
    <w:rsid w:val="00A15323"/>
    <w:rsid w:val="00A21DBB"/>
    <w:rsid w:val="00A26F5C"/>
    <w:rsid w:val="00A2792B"/>
    <w:rsid w:val="00A321E5"/>
    <w:rsid w:val="00A42DBB"/>
    <w:rsid w:val="00A46603"/>
    <w:rsid w:val="00A47FAA"/>
    <w:rsid w:val="00A5270A"/>
    <w:rsid w:val="00A562C7"/>
    <w:rsid w:val="00A6134E"/>
    <w:rsid w:val="00A65EE7"/>
    <w:rsid w:val="00A6687F"/>
    <w:rsid w:val="00A66D4C"/>
    <w:rsid w:val="00A7385E"/>
    <w:rsid w:val="00A80DDE"/>
    <w:rsid w:val="00A85775"/>
    <w:rsid w:val="00A90A15"/>
    <w:rsid w:val="00A916AD"/>
    <w:rsid w:val="00AA20BE"/>
    <w:rsid w:val="00AA6B80"/>
    <w:rsid w:val="00AC058F"/>
    <w:rsid w:val="00AC23EF"/>
    <w:rsid w:val="00AC6F5E"/>
    <w:rsid w:val="00AD33C0"/>
    <w:rsid w:val="00AD3ED2"/>
    <w:rsid w:val="00AD656D"/>
    <w:rsid w:val="00AE2E5A"/>
    <w:rsid w:val="00AE3B70"/>
    <w:rsid w:val="00AE3E40"/>
    <w:rsid w:val="00AE5843"/>
    <w:rsid w:val="00AE78DC"/>
    <w:rsid w:val="00AF2670"/>
    <w:rsid w:val="00B03CAA"/>
    <w:rsid w:val="00B11A6B"/>
    <w:rsid w:val="00B133C4"/>
    <w:rsid w:val="00B14446"/>
    <w:rsid w:val="00B22BF0"/>
    <w:rsid w:val="00B33152"/>
    <w:rsid w:val="00B35704"/>
    <w:rsid w:val="00B362D5"/>
    <w:rsid w:val="00B4194F"/>
    <w:rsid w:val="00B42B17"/>
    <w:rsid w:val="00B46F2D"/>
    <w:rsid w:val="00B53127"/>
    <w:rsid w:val="00B5324D"/>
    <w:rsid w:val="00B666D7"/>
    <w:rsid w:val="00B70F19"/>
    <w:rsid w:val="00B710AC"/>
    <w:rsid w:val="00B84AA7"/>
    <w:rsid w:val="00B90669"/>
    <w:rsid w:val="00B9203B"/>
    <w:rsid w:val="00B932AF"/>
    <w:rsid w:val="00B9557E"/>
    <w:rsid w:val="00B961C0"/>
    <w:rsid w:val="00BA027A"/>
    <w:rsid w:val="00BB13E8"/>
    <w:rsid w:val="00BB1D2B"/>
    <w:rsid w:val="00BB39F0"/>
    <w:rsid w:val="00BB40C2"/>
    <w:rsid w:val="00BC19CF"/>
    <w:rsid w:val="00BD0AE7"/>
    <w:rsid w:val="00BD2C61"/>
    <w:rsid w:val="00BD556A"/>
    <w:rsid w:val="00BE24AB"/>
    <w:rsid w:val="00BE2751"/>
    <w:rsid w:val="00BE2F4E"/>
    <w:rsid w:val="00C234D6"/>
    <w:rsid w:val="00C26336"/>
    <w:rsid w:val="00C27F6D"/>
    <w:rsid w:val="00C355E3"/>
    <w:rsid w:val="00C40367"/>
    <w:rsid w:val="00C40C5A"/>
    <w:rsid w:val="00C459AB"/>
    <w:rsid w:val="00C469CB"/>
    <w:rsid w:val="00C53020"/>
    <w:rsid w:val="00C5323B"/>
    <w:rsid w:val="00C536BF"/>
    <w:rsid w:val="00C53968"/>
    <w:rsid w:val="00C54149"/>
    <w:rsid w:val="00C55619"/>
    <w:rsid w:val="00C71634"/>
    <w:rsid w:val="00C75A0E"/>
    <w:rsid w:val="00C80FDD"/>
    <w:rsid w:val="00C81535"/>
    <w:rsid w:val="00C85E46"/>
    <w:rsid w:val="00C86219"/>
    <w:rsid w:val="00C92D79"/>
    <w:rsid w:val="00C94929"/>
    <w:rsid w:val="00C94D75"/>
    <w:rsid w:val="00C9693B"/>
    <w:rsid w:val="00CB7C4A"/>
    <w:rsid w:val="00CD183F"/>
    <w:rsid w:val="00CD1FEC"/>
    <w:rsid w:val="00CE0546"/>
    <w:rsid w:val="00CE12E6"/>
    <w:rsid w:val="00CE1D2C"/>
    <w:rsid w:val="00CE2FCB"/>
    <w:rsid w:val="00CF18BC"/>
    <w:rsid w:val="00CF7163"/>
    <w:rsid w:val="00D077CF"/>
    <w:rsid w:val="00D21C89"/>
    <w:rsid w:val="00D250F8"/>
    <w:rsid w:val="00D356DA"/>
    <w:rsid w:val="00D42B58"/>
    <w:rsid w:val="00D47713"/>
    <w:rsid w:val="00D54313"/>
    <w:rsid w:val="00D54F3B"/>
    <w:rsid w:val="00D61121"/>
    <w:rsid w:val="00D621B9"/>
    <w:rsid w:val="00D626D5"/>
    <w:rsid w:val="00D90918"/>
    <w:rsid w:val="00D95EBE"/>
    <w:rsid w:val="00D97AE7"/>
    <w:rsid w:val="00DB4DEB"/>
    <w:rsid w:val="00DB671B"/>
    <w:rsid w:val="00DC7D35"/>
    <w:rsid w:val="00DE400F"/>
    <w:rsid w:val="00DF3F97"/>
    <w:rsid w:val="00E01B41"/>
    <w:rsid w:val="00E0735D"/>
    <w:rsid w:val="00E07C51"/>
    <w:rsid w:val="00E23A94"/>
    <w:rsid w:val="00E50CDD"/>
    <w:rsid w:val="00E553F8"/>
    <w:rsid w:val="00E55B75"/>
    <w:rsid w:val="00E64304"/>
    <w:rsid w:val="00E66DB6"/>
    <w:rsid w:val="00E66F69"/>
    <w:rsid w:val="00E70E73"/>
    <w:rsid w:val="00E72176"/>
    <w:rsid w:val="00E80088"/>
    <w:rsid w:val="00EA6343"/>
    <w:rsid w:val="00EA7DDB"/>
    <w:rsid w:val="00EC0D75"/>
    <w:rsid w:val="00EC65D2"/>
    <w:rsid w:val="00ED3E11"/>
    <w:rsid w:val="00EE5730"/>
    <w:rsid w:val="00EF05C8"/>
    <w:rsid w:val="00EF0798"/>
    <w:rsid w:val="00EF14C5"/>
    <w:rsid w:val="00F03257"/>
    <w:rsid w:val="00F03D07"/>
    <w:rsid w:val="00F20D14"/>
    <w:rsid w:val="00F222FA"/>
    <w:rsid w:val="00F247AF"/>
    <w:rsid w:val="00F4197C"/>
    <w:rsid w:val="00F41C88"/>
    <w:rsid w:val="00F4302F"/>
    <w:rsid w:val="00F44161"/>
    <w:rsid w:val="00F53E4E"/>
    <w:rsid w:val="00F57B60"/>
    <w:rsid w:val="00F61E2B"/>
    <w:rsid w:val="00F63125"/>
    <w:rsid w:val="00F64891"/>
    <w:rsid w:val="00F65657"/>
    <w:rsid w:val="00F67F7A"/>
    <w:rsid w:val="00F712AF"/>
    <w:rsid w:val="00F71459"/>
    <w:rsid w:val="00F727C3"/>
    <w:rsid w:val="00F81BBB"/>
    <w:rsid w:val="00F865BB"/>
    <w:rsid w:val="00F901FD"/>
    <w:rsid w:val="00F90C47"/>
    <w:rsid w:val="00F93813"/>
    <w:rsid w:val="00FA64CA"/>
    <w:rsid w:val="00FA686F"/>
    <w:rsid w:val="00FC1DCA"/>
    <w:rsid w:val="00FE30D3"/>
    <w:rsid w:val="00FE32EA"/>
    <w:rsid w:val="00FE4A59"/>
    <w:rsid w:val="00FE65AC"/>
    <w:rsid w:val="00FF0AA5"/>
    <w:rsid w:val="00FF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BF9EF"/>
  <w15:docId w15:val="{7038A1B4-CD35-4EA2-A367-A27D2E08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0BE"/>
    <w:pPr>
      <w:spacing w:line="360" w:lineRule="auto"/>
    </w:pPr>
    <w:rPr>
      <w:rFonts w:ascii="Courier New" w:hAnsi="Courier New"/>
    </w:rPr>
  </w:style>
  <w:style w:type="paragraph" w:styleId="Heading1">
    <w:name w:val="heading 1"/>
    <w:basedOn w:val="Normal"/>
    <w:next w:val="Normal"/>
    <w:qFormat/>
    <w:rsid w:val="00AA20BE"/>
    <w:pPr>
      <w:keepNext/>
      <w:numPr>
        <w:numId w:val="22"/>
      </w:numPr>
      <w:spacing w:before="240" w:after="60"/>
      <w:outlineLvl w:val="0"/>
    </w:pPr>
    <w:rPr>
      <w:rFonts w:ascii="Arial" w:hAnsi="Arial"/>
      <w:b/>
      <w:kern w:val="28"/>
      <w:sz w:val="28"/>
    </w:rPr>
  </w:style>
  <w:style w:type="paragraph" w:styleId="Heading2">
    <w:name w:val="heading 2"/>
    <w:basedOn w:val="Normal"/>
    <w:next w:val="Normal"/>
    <w:link w:val="Heading2Char"/>
    <w:qFormat/>
    <w:rsid w:val="00AA20BE"/>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A20BE"/>
    <w:pPr>
      <w:keepNext/>
      <w:numPr>
        <w:ilvl w:val="2"/>
        <w:numId w:val="2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AA20BE"/>
    <w:pPr>
      <w:spacing w:line="240" w:lineRule="auto"/>
      <w:jc w:val="right"/>
    </w:pPr>
  </w:style>
  <w:style w:type="paragraph" w:customStyle="1" w:styleId="SpecNormal">
    <w:name w:val="SpecNormal"/>
    <w:basedOn w:val="Normal"/>
    <w:link w:val="SpecNormalChar1"/>
    <w:rsid w:val="00AA20BE"/>
    <w:pPr>
      <w:suppressAutoHyphens/>
    </w:pPr>
  </w:style>
  <w:style w:type="character" w:customStyle="1" w:styleId="SpecNormalChar">
    <w:name w:val="SpecNormal Char"/>
    <w:rsid w:val="00862025"/>
    <w:rPr>
      <w:rFonts w:ascii="Courier New" w:hAnsi="Courier New"/>
      <w:lang w:val="en-US" w:eastAsia="en-US" w:bidi="ar-SA"/>
    </w:rPr>
  </w:style>
  <w:style w:type="paragraph" w:styleId="Footer">
    <w:name w:val="footer"/>
    <w:basedOn w:val="Header"/>
    <w:rsid w:val="00AA20BE"/>
    <w:pPr>
      <w:jc w:val="center"/>
    </w:pPr>
  </w:style>
  <w:style w:type="paragraph" w:customStyle="1" w:styleId="Level1">
    <w:name w:val="Level1"/>
    <w:basedOn w:val="SpecNormal"/>
    <w:link w:val="Level1Char1"/>
    <w:rsid w:val="00AA20BE"/>
    <w:pPr>
      <w:numPr>
        <w:ilvl w:val="2"/>
        <w:numId w:val="29"/>
      </w:numPr>
      <w:tabs>
        <w:tab w:val="left" w:pos="720"/>
      </w:tabs>
    </w:pPr>
  </w:style>
  <w:style w:type="character" w:customStyle="1" w:styleId="Level1Char">
    <w:name w:val="Level1 Char"/>
    <w:basedOn w:val="SpecNormalChar"/>
    <w:rsid w:val="001D2565"/>
    <w:rPr>
      <w:rFonts w:ascii="Courier New" w:hAnsi="Courier New"/>
      <w:lang w:val="en-US" w:eastAsia="en-US" w:bidi="ar-SA"/>
    </w:rPr>
  </w:style>
  <w:style w:type="paragraph" w:customStyle="1" w:styleId="SpecNote">
    <w:name w:val="SpecNote"/>
    <w:basedOn w:val="SpecNormal"/>
    <w:link w:val="SpecNoteChar1"/>
    <w:rsid w:val="00AA20BE"/>
    <w:pPr>
      <w:spacing w:line="240" w:lineRule="auto"/>
      <w:ind w:left="4320"/>
      <w:outlineLvl w:val="0"/>
    </w:pPr>
  </w:style>
  <w:style w:type="paragraph" w:customStyle="1" w:styleId="Pubs">
    <w:name w:val="Pubs"/>
    <w:basedOn w:val="Level1"/>
    <w:rsid w:val="00AA20BE"/>
    <w:pPr>
      <w:numPr>
        <w:ilvl w:val="0"/>
        <w:numId w:val="0"/>
      </w:numPr>
      <w:tabs>
        <w:tab w:val="clear" w:pos="720"/>
        <w:tab w:val="left" w:leader="dot" w:pos="3600"/>
      </w:tabs>
      <w:ind w:left="3600" w:hanging="2880"/>
    </w:pPr>
  </w:style>
  <w:style w:type="paragraph" w:customStyle="1" w:styleId="Level3">
    <w:name w:val="Level3"/>
    <w:basedOn w:val="Level2"/>
    <w:link w:val="Level3Char"/>
    <w:rsid w:val="00AA20BE"/>
    <w:pPr>
      <w:numPr>
        <w:ilvl w:val="4"/>
      </w:numPr>
      <w:tabs>
        <w:tab w:val="clear" w:pos="1080"/>
        <w:tab w:val="left" w:pos="1440"/>
      </w:tabs>
    </w:pPr>
  </w:style>
  <w:style w:type="paragraph" w:customStyle="1" w:styleId="Level2">
    <w:name w:val="Level2"/>
    <w:basedOn w:val="Level1"/>
    <w:link w:val="Level2Char1"/>
    <w:rsid w:val="00AA20BE"/>
    <w:pPr>
      <w:numPr>
        <w:ilvl w:val="3"/>
      </w:numPr>
      <w:tabs>
        <w:tab w:val="clear" w:pos="720"/>
        <w:tab w:val="left" w:pos="1080"/>
      </w:tabs>
    </w:pPr>
  </w:style>
  <w:style w:type="paragraph" w:customStyle="1" w:styleId="Level4">
    <w:name w:val="Level4"/>
    <w:basedOn w:val="Level3"/>
    <w:rsid w:val="00AA20BE"/>
    <w:pPr>
      <w:numPr>
        <w:ilvl w:val="5"/>
      </w:numPr>
      <w:tabs>
        <w:tab w:val="left" w:pos="1800"/>
      </w:tabs>
    </w:pPr>
  </w:style>
  <w:style w:type="paragraph" w:customStyle="1" w:styleId="SpecTable">
    <w:name w:val="SpecTable"/>
    <w:basedOn w:val="SpecNormal"/>
    <w:rsid w:val="00AA20BE"/>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Article"/>
    <w:next w:val="Level1"/>
    <w:rsid w:val="00AA20BE"/>
    <w:pPr>
      <w:numPr>
        <w:ilvl w:val="1"/>
        <w:numId w:val="29"/>
      </w:numPr>
    </w:pPr>
    <w:rPr>
      <w:b/>
    </w:rPr>
  </w:style>
  <w:style w:type="paragraph" w:customStyle="1" w:styleId="Article">
    <w:name w:val="Article"/>
    <w:basedOn w:val="Normal"/>
    <w:next w:val="Level1"/>
    <w:rsid w:val="00AA20BE"/>
    <w:pPr>
      <w:keepNext/>
      <w:keepLines/>
      <w:suppressAutoHyphens/>
    </w:pPr>
    <w:rPr>
      <w:caps/>
    </w:rPr>
  </w:style>
  <w:style w:type="paragraph" w:customStyle="1" w:styleId="SpecTitle">
    <w:name w:val="SpecTitle"/>
    <w:basedOn w:val="SpecNormal"/>
    <w:next w:val="SpecNormal"/>
    <w:qFormat/>
    <w:rsid w:val="00AA20BE"/>
    <w:pPr>
      <w:spacing w:line="240" w:lineRule="auto"/>
      <w:jc w:val="center"/>
    </w:pPr>
    <w:rPr>
      <w:b/>
      <w:caps/>
    </w:rPr>
  </w:style>
  <w:style w:type="paragraph" w:customStyle="1" w:styleId="Level5">
    <w:name w:val="Level5"/>
    <w:basedOn w:val="Level4"/>
    <w:rsid w:val="00AA20BE"/>
    <w:pPr>
      <w:numPr>
        <w:ilvl w:val="6"/>
      </w:numPr>
      <w:tabs>
        <w:tab w:val="left" w:pos="2160"/>
      </w:tabs>
    </w:pPr>
  </w:style>
  <w:style w:type="paragraph" w:customStyle="1" w:styleId="Level6">
    <w:name w:val="Level6"/>
    <w:basedOn w:val="Normal"/>
    <w:rsid w:val="00AA20BE"/>
    <w:pPr>
      <w:tabs>
        <w:tab w:val="left" w:pos="1440"/>
        <w:tab w:val="left" w:pos="1800"/>
        <w:tab w:val="left" w:pos="2160"/>
        <w:tab w:val="left" w:pos="2520"/>
        <w:tab w:val="left" w:pos="2610"/>
      </w:tabs>
      <w:suppressAutoHyphens/>
      <w:ind w:left="2160"/>
    </w:pPr>
  </w:style>
  <w:style w:type="paragraph" w:customStyle="1" w:styleId="SCT">
    <w:name w:val="SCT"/>
    <w:basedOn w:val="Normal"/>
    <w:rsid w:val="00862025"/>
    <w:pPr>
      <w:spacing w:before="240"/>
      <w:jc w:val="both"/>
    </w:pPr>
    <w:rPr>
      <w:rFonts w:ascii="Times New Roman" w:hAnsi="Times New Roman"/>
      <w:b/>
      <w:caps/>
      <w:sz w:val="32"/>
    </w:rPr>
  </w:style>
  <w:style w:type="paragraph" w:styleId="BalloonText">
    <w:name w:val="Balloon Text"/>
    <w:basedOn w:val="Normal"/>
    <w:link w:val="BalloonTextChar"/>
    <w:rsid w:val="00AA20BE"/>
    <w:pPr>
      <w:spacing w:line="240" w:lineRule="auto"/>
    </w:pPr>
    <w:rPr>
      <w:rFonts w:ascii="Segoe UI" w:hAnsi="Segoe UI" w:cs="Segoe UI"/>
      <w:sz w:val="18"/>
      <w:szCs w:val="18"/>
    </w:rPr>
  </w:style>
  <w:style w:type="character" w:styleId="CommentReference">
    <w:name w:val="annotation reference"/>
    <w:rsid w:val="00071D45"/>
    <w:rPr>
      <w:sz w:val="16"/>
      <w:szCs w:val="16"/>
    </w:rPr>
  </w:style>
  <w:style w:type="paragraph" w:styleId="CommentText">
    <w:name w:val="annotation text"/>
    <w:basedOn w:val="Normal"/>
    <w:link w:val="CommentTextChar"/>
    <w:rsid w:val="00071D45"/>
  </w:style>
  <w:style w:type="character" w:customStyle="1" w:styleId="CommentTextChar">
    <w:name w:val="Comment Text Char"/>
    <w:link w:val="CommentText"/>
    <w:rsid w:val="00071D45"/>
    <w:rPr>
      <w:rFonts w:ascii="Courier New" w:hAnsi="Courier New" w:cs="Courier New"/>
    </w:rPr>
  </w:style>
  <w:style w:type="paragraph" w:styleId="CommentSubject">
    <w:name w:val="annotation subject"/>
    <w:basedOn w:val="CommentText"/>
    <w:next w:val="CommentText"/>
    <w:link w:val="CommentSubjectChar"/>
    <w:rsid w:val="00071D45"/>
    <w:rPr>
      <w:b/>
      <w:bCs/>
    </w:rPr>
  </w:style>
  <w:style w:type="character" w:customStyle="1" w:styleId="CommentSubjectChar">
    <w:name w:val="Comment Subject Char"/>
    <w:link w:val="CommentSubject"/>
    <w:rsid w:val="00071D45"/>
    <w:rPr>
      <w:rFonts w:ascii="Courier New" w:hAnsi="Courier New" w:cs="Courier New"/>
      <w:b/>
      <w:bCs/>
    </w:rPr>
  </w:style>
  <w:style w:type="character" w:styleId="Hyperlink">
    <w:name w:val="Hyperlink"/>
    <w:rsid w:val="00507407"/>
    <w:rPr>
      <w:color w:val="0000FF"/>
      <w:u w:val="single"/>
    </w:rPr>
  </w:style>
  <w:style w:type="paragraph" w:styleId="Revision">
    <w:name w:val="Revision"/>
    <w:hidden/>
    <w:uiPriority w:val="99"/>
    <w:semiHidden/>
    <w:rsid w:val="00EA6343"/>
    <w:rPr>
      <w:rFonts w:ascii="Courier New" w:hAnsi="Courier New" w:cs="Courier New"/>
    </w:rPr>
  </w:style>
  <w:style w:type="character" w:styleId="BookTitle">
    <w:name w:val="Book Title"/>
    <w:basedOn w:val="DefaultParagraphFont"/>
    <w:uiPriority w:val="33"/>
    <w:qFormat/>
    <w:rsid w:val="00832D78"/>
    <w:rPr>
      <w:b/>
      <w:bCs/>
      <w:smallCaps/>
      <w:spacing w:val="5"/>
    </w:rPr>
  </w:style>
  <w:style w:type="character" w:styleId="FollowedHyperlink">
    <w:name w:val="FollowedHyperlink"/>
    <w:basedOn w:val="DefaultParagraphFont"/>
    <w:rsid w:val="00E80088"/>
    <w:rPr>
      <w:color w:val="800080" w:themeColor="followedHyperlink"/>
      <w:u w:val="single"/>
    </w:rPr>
  </w:style>
  <w:style w:type="paragraph" w:customStyle="1" w:styleId="Level1Brackets">
    <w:name w:val="Level1 + Brackets"/>
    <w:basedOn w:val="Level1"/>
    <w:rsid w:val="00F93813"/>
    <w:pPr>
      <w:ind w:hanging="630"/>
    </w:pPr>
  </w:style>
  <w:style w:type="paragraph" w:customStyle="1" w:styleId="SpecNoteNumbered">
    <w:name w:val="SpecNote Numbered"/>
    <w:basedOn w:val="SpecNote"/>
    <w:rsid w:val="00AA20BE"/>
    <w:pPr>
      <w:tabs>
        <w:tab w:val="left" w:pos="4680"/>
      </w:tabs>
      <w:ind w:left="4680" w:hanging="360"/>
      <w:outlineLvl w:val="9"/>
    </w:pPr>
  </w:style>
  <w:style w:type="paragraph" w:customStyle="1" w:styleId="PART">
    <w:name w:val="PART"/>
    <w:basedOn w:val="ArticleB"/>
    <w:next w:val="ArticleB"/>
    <w:qFormat/>
    <w:rsid w:val="00AA20BE"/>
    <w:pPr>
      <w:keepLines w:val="0"/>
      <w:numPr>
        <w:ilvl w:val="0"/>
      </w:numPr>
      <w:outlineLvl w:val="0"/>
    </w:pPr>
  </w:style>
  <w:style w:type="character" w:customStyle="1" w:styleId="Level1Char1">
    <w:name w:val="Level1 Char1"/>
    <w:basedOn w:val="SpecNormalChar1"/>
    <w:link w:val="Level1"/>
    <w:rsid w:val="00AA20BE"/>
    <w:rPr>
      <w:rFonts w:ascii="Courier New" w:hAnsi="Courier New"/>
    </w:rPr>
  </w:style>
  <w:style w:type="character" w:customStyle="1" w:styleId="Level2Char1">
    <w:name w:val="Level2 Char1"/>
    <w:basedOn w:val="Level1Char1"/>
    <w:link w:val="Level2"/>
    <w:rsid w:val="00AA20BE"/>
    <w:rPr>
      <w:rFonts w:ascii="Courier New" w:hAnsi="Courier New"/>
    </w:rPr>
  </w:style>
  <w:style w:type="character" w:customStyle="1" w:styleId="Level3Char">
    <w:name w:val="Level3 Char"/>
    <w:basedOn w:val="Level2Char1"/>
    <w:link w:val="Level3"/>
    <w:rsid w:val="00AA20BE"/>
    <w:rPr>
      <w:rFonts w:ascii="Courier New" w:hAnsi="Courier New"/>
    </w:rPr>
  </w:style>
  <w:style w:type="character" w:customStyle="1" w:styleId="SpecNoteChar1">
    <w:name w:val="SpecNote Char1"/>
    <w:basedOn w:val="SpecNormalChar1"/>
    <w:link w:val="SpecNote"/>
    <w:locked/>
    <w:rsid w:val="00AA20BE"/>
    <w:rPr>
      <w:rFonts w:ascii="Courier New" w:hAnsi="Courier New"/>
    </w:rPr>
  </w:style>
  <w:style w:type="character" w:styleId="Emphasis">
    <w:name w:val="Emphasis"/>
    <w:basedOn w:val="DefaultParagraphFont"/>
    <w:qFormat/>
    <w:rsid w:val="00EC0D75"/>
    <w:rPr>
      <w:i/>
      <w:iCs/>
    </w:rPr>
  </w:style>
  <w:style w:type="character" w:customStyle="1" w:styleId="BalloonTextChar">
    <w:name w:val="Balloon Text Char"/>
    <w:link w:val="BalloonText"/>
    <w:rsid w:val="00AA20BE"/>
    <w:rPr>
      <w:rFonts w:ascii="Segoe UI" w:hAnsi="Segoe UI" w:cs="Segoe UI"/>
      <w:sz w:val="18"/>
      <w:szCs w:val="18"/>
    </w:rPr>
  </w:style>
  <w:style w:type="character" w:customStyle="1" w:styleId="SpecNormalChar1">
    <w:name w:val="SpecNormal Char1"/>
    <w:link w:val="SpecNormal"/>
    <w:rsid w:val="00AA20BE"/>
    <w:rPr>
      <w:rFonts w:ascii="Courier New" w:hAnsi="Courier New"/>
    </w:rPr>
  </w:style>
  <w:style w:type="character" w:customStyle="1" w:styleId="Heading2Char">
    <w:name w:val="Heading 2 Char"/>
    <w:basedOn w:val="DefaultParagraphFont"/>
    <w:link w:val="Heading2"/>
    <w:rsid w:val="00AA20BE"/>
    <w:rPr>
      <w:rFonts w:ascii="Arial" w:hAnsi="Arial" w:cs="Arial"/>
      <w:b/>
      <w:bCs/>
      <w:i/>
      <w:iCs/>
      <w:sz w:val="28"/>
      <w:szCs w:val="28"/>
    </w:rPr>
  </w:style>
  <w:style w:type="character" w:customStyle="1" w:styleId="Heading3Char">
    <w:name w:val="Heading 3 Char"/>
    <w:basedOn w:val="DefaultParagraphFont"/>
    <w:link w:val="Heading3"/>
    <w:rsid w:val="00AA20BE"/>
    <w:rPr>
      <w:rFonts w:ascii="Arial" w:hAnsi="Arial" w:cs="Arial"/>
      <w:b/>
      <w:bCs/>
      <w:sz w:val="26"/>
      <w:szCs w:val="26"/>
    </w:rPr>
  </w:style>
  <w:style w:type="paragraph" w:customStyle="1" w:styleId="SpecNormalCentered">
    <w:name w:val="SpecNormal + Centered"/>
    <w:basedOn w:val="SpecNormal"/>
    <w:qFormat/>
    <w:rsid w:val="00AA20BE"/>
    <w:pPr>
      <w:jc w:val="center"/>
    </w:pPr>
  </w:style>
  <w:style w:type="paragraph" w:customStyle="1" w:styleId="Style1">
    <w:name w:val="Style1"/>
    <w:basedOn w:val="PART"/>
    <w:next w:val="ArticleB"/>
    <w:qFormat/>
    <w:rsid w:val="00AA20BE"/>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1943">
      <w:bodyDiv w:val="1"/>
      <w:marLeft w:val="0"/>
      <w:marRight w:val="0"/>
      <w:marTop w:val="0"/>
      <w:marBottom w:val="0"/>
      <w:divBdr>
        <w:top w:val="none" w:sz="0" w:space="0" w:color="auto"/>
        <w:left w:val="none" w:sz="0" w:space="0" w:color="auto"/>
        <w:bottom w:val="none" w:sz="0" w:space="0" w:color="auto"/>
        <w:right w:val="none" w:sz="0" w:space="0" w:color="auto"/>
      </w:divBdr>
    </w:div>
    <w:div w:id="199249695">
      <w:bodyDiv w:val="1"/>
      <w:marLeft w:val="0"/>
      <w:marRight w:val="0"/>
      <w:marTop w:val="0"/>
      <w:marBottom w:val="0"/>
      <w:divBdr>
        <w:top w:val="none" w:sz="0" w:space="0" w:color="auto"/>
        <w:left w:val="none" w:sz="0" w:space="0" w:color="auto"/>
        <w:bottom w:val="none" w:sz="0" w:space="0" w:color="auto"/>
        <w:right w:val="none" w:sz="0" w:space="0" w:color="auto"/>
      </w:divBdr>
    </w:div>
    <w:div w:id="4094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m.va.gov/til/sDetail.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fm.va.gov/til/sDetail.asp" TargetMode="External"/><Relationship Id="rId4" Type="http://schemas.openxmlformats.org/officeDocument/2006/relationships/settings" Target="settings.xml"/><Relationship Id="rId9" Type="http://schemas.openxmlformats.org/officeDocument/2006/relationships/hyperlink" Target="http://www.biopreferr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6E0A5-FC18-413F-A3ED-063EFFF0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35</Pages>
  <Words>10389</Words>
  <Characters>55919</Characters>
  <Application>Microsoft Office Word</Application>
  <DocSecurity>0</DocSecurity>
  <Lines>465</Lines>
  <Paragraphs>132</Paragraphs>
  <ScaleCrop>false</ScaleCrop>
  <HeadingPairs>
    <vt:vector size="2" baseType="variant">
      <vt:variant>
        <vt:lpstr>Title</vt:lpstr>
      </vt:variant>
      <vt:variant>
        <vt:i4>1</vt:i4>
      </vt:variant>
    </vt:vector>
  </HeadingPairs>
  <TitlesOfParts>
    <vt:vector size="1" baseType="lpstr">
      <vt:lpstr>Section 22 05 11 - COMMON WORK RESULTS FOR PLUMBING</vt:lpstr>
    </vt:vector>
  </TitlesOfParts>
  <Company>VA</Company>
  <LinksUpToDate>false</LinksUpToDate>
  <CharactersWithSpaces>66176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11 - COMMON WORK RESULTS FOR PLUMBING</dc:title>
  <dc:subject>Master Construction Specifications</dc:subject>
  <dc:creator>Department of Veterans Affairs, Office of Construction and Facilities Management, Facilities Standards Service</dc:creator>
  <cp:keywords>specification, basic mechanical methods, mechanical requirement, boiler plant, ARI, RMA, AMCA, ASME, BPVC, ASTM, MSS, NFPA, belt drive, pulley, horsepower rating, sheave, drive guard, drive type, fixed-pitch, variable speed, controller, firestopping, pipe</cp:keywords>
  <cp:lastModifiedBy>Fricchione , Carlo</cp:lastModifiedBy>
  <cp:revision>8</cp:revision>
  <cp:lastPrinted>2020-05-27T16:17:00Z</cp:lastPrinted>
  <dcterms:created xsi:type="dcterms:W3CDTF">2024-08-15T15:20:00Z</dcterms:created>
  <dcterms:modified xsi:type="dcterms:W3CDTF">2024-08-15T18:28:00Z</dcterms:modified>
</cp:coreProperties>
</file>